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50" w:rsidRPr="0059297A" w:rsidRDefault="00EA6650" w:rsidP="00EA6650">
      <w:pPr>
        <w:spacing w:after="0"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11</w:t>
      </w:r>
      <w:r w:rsidRPr="0059297A">
        <w:rPr>
          <w:rFonts w:ascii="Times New Roman" w:hAnsi="Times New Roman" w:cs="Times New Roman"/>
          <w:b/>
          <w:sz w:val="32"/>
          <w:szCs w:val="32"/>
          <w:lang w:val="uk-UA"/>
        </w:rPr>
        <w:t xml:space="preserve"> </w:t>
      </w:r>
      <w:r>
        <w:rPr>
          <w:rFonts w:ascii="Times New Roman" w:hAnsi="Times New Roman" w:cs="Times New Roman"/>
          <w:b/>
          <w:sz w:val="32"/>
          <w:szCs w:val="32"/>
          <w:lang w:val="uk-UA"/>
        </w:rPr>
        <w:t>но</w:t>
      </w:r>
      <w:r w:rsidRPr="0059297A">
        <w:rPr>
          <w:rFonts w:ascii="Times New Roman" w:hAnsi="Times New Roman" w:cs="Times New Roman"/>
          <w:b/>
          <w:sz w:val="32"/>
          <w:szCs w:val="32"/>
          <w:lang w:val="uk-UA"/>
        </w:rPr>
        <w:t>ября 2021 года (</w:t>
      </w:r>
      <w:r>
        <w:rPr>
          <w:rFonts w:ascii="Times New Roman" w:hAnsi="Times New Roman" w:cs="Times New Roman"/>
          <w:b/>
          <w:sz w:val="32"/>
          <w:szCs w:val="32"/>
          <w:lang w:val="uk-UA"/>
        </w:rPr>
        <w:t>четверг</w:t>
      </w:r>
      <w:r w:rsidRPr="0059297A">
        <w:rPr>
          <w:rFonts w:ascii="Times New Roman" w:hAnsi="Times New Roman" w:cs="Times New Roman"/>
          <w:b/>
          <w:sz w:val="32"/>
          <w:szCs w:val="32"/>
          <w:lang w:val="uk-UA"/>
        </w:rPr>
        <w:t>)</w:t>
      </w:r>
    </w:p>
    <w:p w:rsidR="00EA6650" w:rsidRDefault="00EA6650" w:rsidP="00EA6650">
      <w:pPr>
        <w:spacing w:after="0" w:line="360" w:lineRule="auto"/>
        <w:jc w:val="center"/>
        <w:rPr>
          <w:rFonts w:ascii="Times New Roman" w:hAnsi="Times New Roman" w:cs="Times New Roman"/>
          <w:b/>
          <w:sz w:val="28"/>
          <w:szCs w:val="28"/>
          <w:lang w:val="uk-UA"/>
        </w:rPr>
      </w:pPr>
      <w:r w:rsidRPr="0059297A">
        <w:rPr>
          <w:rFonts w:ascii="Times New Roman" w:hAnsi="Times New Roman" w:cs="Times New Roman"/>
          <w:b/>
          <w:sz w:val="32"/>
          <w:szCs w:val="32"/>
          <w:lang w:val="uk-UA"/>
        </w:rPr>
        <w:t>группа 2СТМ</w:t>
      </w:r>
    </w:p>
    <w:p w:rsidR="00EA6650" w:rsidRDefault="00EA6650" w:rsidP="00EA6650">
      <w:pPr>
        <w:spacing w:after="0" w:line="360" w:lineRule="auto"/>
        <w:jc w:val="both"/>
        <w:rPr>
          <w:rFonts w:ascii="Times New Roman" w:hAnsi="Times New Roman" w:cs="Times New Roman"/>
          <w:b/>
          <w:sz w:val="28"/>
          <w:szCs w:val="28"/>
          <w:lang w:val="uk-UA"/>
        </w:rPr>
      </w:pPr>
      <w:r w:rsidRPr="002A7C40">
        <w:rPr>
          <w:rFonts w:ascii="Times New Roman" w:hAnsi="Times New Roman" w:cs="Times New Roman"/>
          <w:b/>
          <w:sz w:val="28"/>
          <w:szCs w:val="28"/>
          <w:lang w:val="uk-UA"/>
        </w:rPr>
        <w:t>Преподаватель:</w:t>
      </w:r>
      <w:r w:rsidRPr="002A7C40">
        <w:rPr>
          <w:rFonts w:ascii="Times New Roman" w:hAnsi="Times New Roman" w:cs="Times New Roman"/>
          <w:sz w:val="28"/>
          <w:szCs w:val="28"/>
          <w:lang w:val="uk-UA"/>
        </w:rPr>
        <w:t xml:space="preserve"> Сафонов Ю</w:t>
      </w:r>
      <w:r>
        <w:rPr>
          <w:rFonts w:ascii="Times New Roman" w:hAnsi="Times New Roman" w:cs="Times New Roman"/>
          <w:sz w:val="28"/>
          <w:szCs w:val="28"/>
          <w:lang w:val="uk-UA"/>
        </w:rPr>
        <w:t xml:space="preserve">рий Борисович – адрес эл. почты: </w:t>
      </w:r>
      <w:hyperlink r:id="rId7" w:history="1">
        <w:r w:rsidRPr="001C2791">
          <w:rPr>
            <w:rStyle w:val="ad"/>
            <w:rFonts w:ascii="Times New Roman" w:hAnsi="Times New Roman" w:cs="Times New Roman"/>
            <w:b/>
            <w:sz w:val="28"/>
            <w:szCs w:val="28"/>
            <w:lang w:val="en-US"/>
          </w:rPr>
          <w:t>piligrim</w:t>
        </w:r>
        <w:r w:rsidRPr="001C2791">
          <w:rPr>
            <w:rStyle w:val="ad"/>
            <w:rFonts w:ascii="Times New Roman" w:hAnsi="Times New Roman" w:cs="Times New Roman"/>
            <w:b/>
            <w:sz w:val="28"/>
            <w:szCs w:val="28"/>
          </w:rPr>
          <w:t>081167@</w:t>
        </w:r>
        <w:r w:rsidRPr="001C2791">
          <w:rPr>
            <w:rStyle w:val="ad"/>
            <w:rFonts w:ascii="Times New Roman" w:hAnsi="Times New Roman" w:cs="Times New Roman"/>
            <w:b/>
            <w:sz w:val="28"/>
            <w:szCs w:val="28"/>
            <w:lang w:val="en-US"/>
          </w:rPr>
          <w:t>mail</w:t>
        </w:r>
        <w:r w:rsidRPr="001C2791">
          <w:rPr>
            <w:rStyle w:val="ad"/>
            <w:rFonts w:ascii="Times New Roman" w:hAnsi="Times New Roman" w:cs="Times New Roman"/>
            <w:b/>
            <w:sz w:val="28"/>
            <w:szCs w:val="28"/>
          </w:rPr>
          <w:t>.</w:t>
        </w:r>
        <w:r w:rsidRPr="001C2791">
          <w:rPr>
            <w:rStyle w:val="ad"/>
            <w:rFonts w:ascii="Times New Roman" w:hAnsi="Times New Roman" w:cs="Times New Roman"/>
            <w:b/>
            <w:sz w:val="28"/>
            <w:szCs w:val="28"/>
            <w:lang w:val="en-US"/>
          </w:rPr>
          <w:t>ru</w:t>
        </w:r>
      </w:hyperlink>
      <w:r w:rsidRPr="0059297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9297A">
        <w:rPr>
          <w:rFonts w:ascii="Times New Roman" w:hAnsi="Times New Roman" w:cs="Times New Roman"/>
          <w:sz w:val="28"/>
          <w:szCs w:val="28"/>
        </w:rPr>
        <w:t>сообщество</w:t>
      </w:r>
      <w:r>
        <w:rPr>
          <w:rFonts w:ascii="Times New Roman" w:hAnsi="Times New Roman" w:cs="Times New Roman"/>
          <w:sz w:val="28"/>
          <w:szCs w:val="28"/>
        </w:rPr>
        <w:t xml:space="preserve"> </w:t>
      </w:r>
      <w:r w:rsidRPr="007F1C28">
        <w:rPr>
          <w:rFonts w:ascii="Times New Roman" w:hAnsi="Times New Roman" w:cs="Times New Roman"/>
          <w:b/>
          <w:i/>
          <w:sz w:val="28"/>
          <w:szCs w:val="28"/>
        </w:rPr>
        <w:t>«МДК 01.02 ТО и ремонт автомобилей»</w:t>
      </w:r>
      <w:r w:rsidRPr="0059297A">
        <w:rPr>
          <w:rFonts w:ascii="Times New Roman" w:hAnsi="Times New Roman" w:cs="Times New Roman"/>
          <w:sz w:val="28"/>
          <w:szCs w:val="28"/>
        </w:rPr>
        <w:t xml:space="preserve"> в социальной сети </w:t>
      </w:r>
      <w:r>
        <w:rPr>
          <w:rFonts w:ascii="Times New Roman" w:hAnsi="Times New Roman" w:cs="Times New Roman"/>
          <w:sz w:val="28"/>
          <w:szCs w:val="28"/>
        </w:rPr>
        <w:t xml:space="preserve">«ВВконтакте» </w:t>
      </w:r>
      <w:hyperlink r:id="rId8" w:history="1">
        <w:r w:rsidRPr="001C2791">
          <w:rPr>
            <w:rStyle w:val="ad"/>
            <w:rFonts w:ascii="Times New Roman" w:hAnsi="Times New Roman" w:cs="Times New Roman"/>
            <w:sz w:val="28"/>
            <w:szCs w:val="28"/>
          </w:rPr>
          <w:t>https://vk.com/club207453468</w:t>
        </w:r>
      </w:hyperlink>
    </w:p>
    <w:p w:rsidR="00EA6650" w:rsidRDefault="00EA6650" w:rsidP="002A7C40">
      <w:pPr>
        <w:spacing w:after="0" w:line="360" w:lineRule="auto"/>
        <w:jc w:val="right"/>
        <w:rPr>
          <w:rFonts w:ascii="Times New Roman" w:hAnsi="Times New Roman" w:cs="Times New Roman"/>
          <w:b/>
          <w:sz w:val="28"/>
          <w:szCs w:val="28"/>
          <w:lang w:val="uk-UA"/>
        </w:rPr>
      </w:pPr>
    </w:p>
    <w:p w:rsidR="002A7C40" w:rsidRDefault="002A7C40" w:rsidP="002A7C40">
      <w:pPr>
        <w:spacing w:after="0" w:line="360" w:lineRule="auto"/>
        <w:jc w:val="right"/>
        <w:rPr>
          <w:rFonts w:ascii="Times New Roman" w:hAnsi="Times New Roman"/>
          <w:b/>
          <w:sz w:val="28"/>
          <w:szCs w:val="28"/>
        </w:rPr>
      </w:pPr>
      <w:r w:rsidRPr="002A7C40">
        <w:rPr>
          <w:rFonts w:ascii="Times New Roman" w:hAnsi="Times New Roman" w:cs="Times New Roman"/>
          <w:b/>
          <w:sz w:val="28"/>
          <w:szCs w:val="28"/>
          <w:lang w:val="uk-UA"/>
        </w:rPr>
        <w:t>Лекции по</w:t>
      </w:r>
      <w:r w:rsidR="00B0459F">
        <w:rPr>
          <w:rFonts w:ascii="Times New Roman" w:hAnsi="Times New Roman" w:cs="Times New Roman"/>
          <w:b/>
          <w:sz w:val="28"/>
          <w:szCs w:val="28"/>
          <w:lang w:val="uk-UA"/>
        </w:rPr>
        <w:t>:</w:t>
      </w:r>
      <w:r w:rsidRPr="002A7C40">
        <w:rPr>
          <w:rFonts w:ascii="Times New Roman" w:hAnsi="Times New Roman" w:cs="Times New Roman"/>
          <w:b/>
          <w:sz w:val="28"/>
          <w:szCs w:val="28"/>
          <w:lang w:val="uk-UA"/>
        </w:rPr>
        <w:t xml:space="preserve"> </w:t>
      </w:r>
      <w:r w:rsidR="00B0459F" w:rsidRPr="00B0459F">
        <w:rPr>
          <w:rFonts w:ascii="Times New Roman" w:hAnsi="Times New Roman" w:cs="Times New Roman"/>
          <w:color w:val="262626" w:themeColor="text1" w:themeTint="D9"/>
          <w:sz w:val="28"/>
          <w:szCs w:val="28"/>
        </w:rPr>
        <w:t>МДК.01.02 Техническое обслуживание и ремонт автотранспорта</w:t>
      </w:r>
      <w:r w:rsidR="00B0459F" w:rsidRPr="00B0459F">
        <w:rPr>
          <w:rFonts w:ascii="Times New Roman" w:hAnsi="Times New Roman" w:cs="Times New Roman"/>
          <w:sz w:val="28"/>
          <w:szCs w:val="28"/>
        </w:rPr>
        <w:t xml:space="preserve">  ПМ. </w:t>
      </w:r>
      <w:r w:rsidR="00B0459F" w:rsidRPr="00B0459F">
        <w:rPr>
          <w:rFonts w:ascii="Times New Roman" w:eastAsia="Andale Sans UI" w:hAnsi="Times New Roman" w:cs="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2A7C40" w:rsidRPr="002A7C40" w:rsidRDefault="002A7C40" w:rsidP="002A7C40">
      <w:pPr>
        <w:spacing w:after="0" w:line="360" w:lineRule="auto"/>
        <w:jc w:val="center"/>
        <w:rPr>
          <w:rFonts w:ascii="Times New Roman" w:hAnsi="Times New Roman" w:cs="Times New Roman"/>
          <w:b/>
          <w:sz w:val="28"/>
          <w:szCs w:val="28"/>
          <w:lang w:val="uk-UA"/>
        </w:rPr>
      </w:pPr>
      <w:r w:rsidRPr="002A7C40">
        <w:rPr>
          <w:rFonts w:ascii="Times New Roman" w:eastAsia="Courier New" w:hAnsi="Times New Roman"/>
          <w:b/>
          <w:sz w:val="28"/>
          <w:szCs w:val="28"/>
        </w:rPr>
        <w:t xml:space="preserve">Раздел 1. </w:t>
      </w:r>
      <w:r w:rsidR="00B0459F" w:rsidRPr="00B0459F">
        <w:rPr>
          <w:rFonts w:ascii="Times New Roman" w:hAnsi="Times New Roman" w:cs="Times New Roman"/>
          <w:b/>
          <w:color w:val="262626" w:themeColor="text1" w:themeTint="D9"/>
          <w:sz w:val="28"/>
          <w:szCs w:val="28"/>
        </w:rPr>
        <w:t>Техническое обслуживание и ремонт автомобилей</w:t>
      </w:r>
    </w:p>
    <w:p w:rsidR="002A7C40" w:rsidRPr="00511FA8" w:rsidRDefault="002A7C40" w:rsidP="002A7C40">
      <w:pPr>
        <w:tabs>
          <w:tab w:val="left" w:pos="284"/>
          <w:tab w:val="left" w:pos="567"/>
        </w:tabs>
        <w:spacing w:after="0" w:line="360" w:lineRule="auto"/>
        <w:jc w:val="right"/>
        <w:rPr>
          <w:rFonts w:ascii="Times New Roman" w:hAnsi="Times New Roman" w:cs="Times New Roman"/>
          <w:i/>
          <w:u w:val="single"/>
        </w:rPr>
      </w:pPr>
    </w:p>
    <w:p w:rsidR="00F1459E" w:rsidRPr="00F1459E" w:rsidRDefault="00F1459E" w:rsidP="00F1459E">
      <w:pPr>
        <w:spacing w:after="0" w:line="360" w:lineRule="auto"/>
        <w:rPr>
          <w:rFonts w:ascii="Times New Roman" w:hAnsi="Times New Roman"/>
          <w:b/>
          <w:color w:val="262626" w:themeColor="text1" w:themeTint="D9"/>
          <w:sz w:val="28"/>
          <w:szCs w:val="28"/>
        </w:rPr>
      </w:pPr>
      <w:r w:rsidRPr="00F1459E">
        <w:rPr>
          <w:rFonts w:ascii="Times New Roman" w:hAnsi="Times New Roman"/>
          <w:b/>
          <w:color w:val="262626" w:themeColor="text1" w:themeTint="D9"/>
          <w:sz w:val="28"/>
          <w:szCs w:val="28"/>
        </w:rPr>
        <w:t>Тема 1.21</w:t>
      </w:r>
    </w:p>
    <w:p w:rsidR="00277F0D" w:rsidRPr="00F1459E" w:rsidRDefault="00F1459E" w:rsidP="00F1459E">
      <w:pPr>
        <w:shd w:val="clear" w:color="auto" w:fill="FFFFFF"/>
        <w:autoSpaceDE w:val="0"/>
        <w:autoSpaceDN w:val="0"/>
        <w:adjustRightInd w:val="0"/>
        <w:spacing w:after="0" w:line="360" w:lineRule="auto"/>
        <w:jc w:val="both"/>
        <w:rPr>
          <w:rFonts w:ascii="Times New Roman" w:hAnsi="Times New Roman"/>
          <w:b/>
          <w:sz w:val="28"/>
          <w:szCs w:val="28"/>
        </w:rPr>
      </w:pPr>
      <w:r w:rsidRPr="00F1459E">
        <w:rPr>
          <w:rFonts w:ascii="Times New Roman" w:hAnsi="Times New Roman"/>
          <w:b/>
          <w:color w:val="262626" w:themeColor="text1" w:themeTint="D9"/>
          <w:sz w:val="28"/>
          <w:szCs w:val="28"/>
        </w:rPr>
        <w:t>Техническое обслуживание системы электроснабжения автомобиля</w:t>
      </w:r>
      <w:r w:rsidR="00796C83" w:rsidRPr="00412D43">
        <w:rPr>
          <w:rFonts w:ascii="Times New Roman" w:hAnsi="Times New Roman"/>
          <w:b/>
          <w:color w:val="262626" w:themeColor="text1" w:themeTint="D9"/>
          <w:sz w:val="28"/>
          <w:szCs w:val="28"/>
        </w:rPr>
        <w:t>.</w:t>
      </w:r>
    </w:p>
    <w:p w:rsidR="006E175A" w:rsidRPr="00516895" w:rsidRDefault="006E175A" w:rsidP="006E175A">
      <w:pPr>
        <w:pStyle w:val="1"/>
        <w:spacing w:before="0" w:line="360" w:lineRule="auto"/>
        <w:jc w:val="both"/>
        <w:rPr>
          <w:rFonts w:ascii="Times New Roman" w:hAnsi="Times New Roman" w:cs="Times New Roman"/>
          <w:color w:val="auto"/>
        </w:rPr>
      </w:pPr>
      <w:r w:rsidRPr="00516895">
        <w:rPr>
          <w:rFonts w:ascii="Times New Roman" w:hAnsi="Times New Roman" w:cs="Times New Roman"/>
          <w:color w:val="auto"/>
        </w:rPr>
        <w:t>Методическая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Style w:val="hps"/>
          <w:rFonts w:ascii="Times New Roman" w:hAnsi="Times New Roman" w:cs="Times New Roman"/>
          <w:b w:val="0"/>
          <w:color w:val="auto"/>
        </w:rPr>
        <w:t>Усовершенствовать</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методику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преподавания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нового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материала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используя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педагогику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сотрудничества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 активизации</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познавательного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интереса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студентов</w:t>
      </w:r>
      <w:r>
        <w:rPr>
          <w:rStyle w:val="hps"/>
          <w:rFonts w:ascii="Times New Roman" w:hAnsi="Times New Roman" w:cs="Times New Roman"/>
          <w:b w:val="0"/>
          <w:color w:val="auto"/>
        </w:rPr>
        <w:t>.</w:t>
      </w:r>
      <w:r w:rsidRPr="00516895">
        <w:rPr>
          <w:rFonts w:ascii="Times New Roman" w:hAnsi="Times New Roman" w:cs="Times New Roman"/>
          <w:b w:val="0"/>
          <w:i/>
          <w:color w:val="auto"/>
        </w:rPr>
        <w:t xml:space="preserve">        </w:t>
      </w:r>
      <w:r w:rsidRPr="00516895">
        <w:rPr>
          <w:rFonts w:ascii="Times New Roman" w:hAnsi="Times New Roman" w:cs="Times New Roman"/>
          <w:color w:val="auto"/>
        </w:rPr>
        <w:t xml:space="preserve">                  </w:t>
      </w:r>
    </w:p>
    <w:p w:rsidR="006E175A" w:rsidRPr="00516895" w:rsidRDefault="006E175A" w:rsidP="006E175A">
      <w:pPr>
        <w:pStyle w:val="1"/>
        <w:spacing w:before="0" w:line="360" w:lineRule="auto"/>
        <w:jc w:val="both"/>
        <w:rPr>
          <w:rFonts w:ascii="Times New Roman" w:hAnsi="Times New Roman" w:cs="Times New Roman"/>
          <w:b w:val="0"/>
          <w:i/>
          <w:color w:val="auto"/>
        </w:rPr>
      </w:pPr>
      <w:r w:rsidRPr="00516895">
        <w:rPr>
          <w:rFonts w:ascii="Times New Roman" w:hAnsi="Times New Roman" w:cs="Times New Roman"/>
          <w:color w:val="auto"/>
        </w:rPr>
        <w:t>Учебная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Fonts w:ascii="Times New Roman" w:hAnsi="Times New Roman" w:cs="Times New Roman"/>
          <w:b w:val="0"/>
          <w:color w:val="auto"/>
        </w:rPr>
        <w:t xml:space="preserve">Ознакомить студентов с содержанием </w:t>
      </w:r>
      <w:r w:rsidRPr="00516895">
        <w:rPr>
          <w:rFonts w:ascii="Times New Roman" w:hAnsi="Times New Roman" w:cs="Times New Roman"/>
          <w:b w:val="0"/>
          <w:color w:val="262626" w:themeColor="text1" w:themeTint="D9"/>
        </w:rPr>
        <w:t>МДК.01.02 Техническое обслуживание и ремонт автотранспорта</w:t>
      </w:r>
      <w:r w:rsidRPr="00516895">
        <w:rPr>
          <w:rFonts w:ascii="Times New Roman" w:hAnsi="Times New Roman" w:cs="Times New Roman"/>
          <w:b w:val="0"/>
          <w:color w:val="auto"/>
        </w:rPr>
        <w:t>, с о</w:t>
      </w:r>
      <w:r w:rsidRPr="00516895">
        <w:rPr>
          <w:rFonts w:ascii="Times New Roman" w:eastAsia="Courier New" w:hAnsi="Times New Roman" w:cs="Times New Roman"/>
          <w:b w:val="0"/>
          <w:color w:val="auto"/>
        </w:rPr>
        <w:t xml:space="preserve">бщими сведениями о  </w:t>
      </w:r>
      <w:r w:rsidRPr="00516895">
        <w:rPr>
          <w:rFonts w:ascii="Times New Roman" w:hAnsi="Times New Roman" w:cs="Times New Roman"/>
          <w:b w:val="0"/>
          <w:color w:val="auto"/>
        </w:rPr>
        <w:t xml:space="preserve">современных методах </w:t>
      </w:r>
      <w:r>
        <w:rPr>
          <w:rFonts w:ascii="Times New Roman" w:hAnsi="Times New Roman" w:cs="Times New Roman"/>
          <w:b w:val="0"/>
          <w:color w:val="auto"/>
        </w:rPr>
        <w:t xml:space="preserve">технического обслуживания и </w:t>
      </w:r>
      <w:r w:rsidRPr="00516895">
        <w:rPr>
          <w:rFonts w:ascii="Times New Roman" w:hAnsi="Times New Roman" w:cs="Times New Roman"/>
          <w:b w:val="0"/>
          <w:color w:val="auto"/>
        </w:rPr>
        <w:t>ремонта автомобильного транспорта</w:t>
      </w:r>
      <w:r>
        <w:rPr>
          <w:rFonts w:ascii="Times New Roman" w:hAnsi="Times New Roman" w:cs="Times New Roman"/>
          <w:b w:val="0"/>
          <w:color w:val="auto"/>
        </w:rPr>
        <w:t>.</w:t>
      </w:r>
      <w:r w:rsidRPr="00516895">
        <w:rPr>
          <w:rFonts w:ascii="Times New Roman" w:hAnsi="Times New Roman" w:cs="Times New Roman"/>
          <w:b w:val="0"/>
          <w:i/>
          <w:color w:val="auto"/>
        </w:rPr>
        <w:t xml:space="preserve">       </w:t>
      </w:r>
    </w:p>
    <w:p w:rsidR="006E175A" w:rsidRDefault="006E175A" w:rsidP="006E175A">
      <w:pPr>
        <w:tabs>
          <w:tab w:val="left" w:pos="284"/>
          <w:tab w:val="left" w:pos="567"/>
        </w:tabs>
        <w:spacing w:after="0" w:line="360" w:lineRule="auto"/>
        <w:jc w:val="both"/>
        <w:rPr>
          <w:rFonts w:ascii="Times New Roman" w:hAnsi="Times New Roman" w:cs="Times New Roman"/>
          <w:b/>
          <w:sz w:val="28"/>
          <w:szCs w:val="28"/>
          <w:lang w:val="uk-UA"/>
        </w:rPr>
      </w:pPr>
      <w:r w:rsidRPr="00516895">
        <w:rPr>
          <w:rFonts w:ascii="Times New Roman" w:hAnsi="Times New Roman" w:cs="Times New Roman"/>
          <w:b/>
          <w:bCs/>
          <w:sz w:val="28"/>
          <w:szCs w:val="28"/>
          <w:lang w:val="uk-UA"/>
        </w:rPr>
        <w:t>Воспитательная цель</w:t>
      </w:r>
      <w:r>
        <w:rPr>
          <w:rFonts w:ascii="Times New Roman" w:hAnsi="Times New Roman" w:cs="Times New Roman"/>
          <w:b/>
          <w:bCs/>
          <w:sz w:val="28"/>
          <w:szCs w:val="28"/>
          <w:lang w:val="uk-UA"/>
        </w:rPr>
        <w:t xml:space="preserve">: </w:t>
      </w:r>
      <w:r w:rsidRPr="00516895">
        <w:rPr>
          <w:rStyle w:val="hps"/>
          <w:rFonts w:ascii="Times New Roman" w:hAnsi="Times New Roman" w:cs="Times New Roman"/>
          <w:sz w:val="28"/>
          <w:szCs w:val="28"/>
        </w:rPr>
        <w:t>Вызвать</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интерес к использованию</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на практике</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полученных</w:t>
      </w:r>
      <w:r w:rsidRPr="00516895">
        <w:rPr>
          <w:rFonts w:ascii="Times New Roman" w:hAnsi="Times New Roman" w:cs="Times New Roman"/>
          <w:sz w:val="28"/>
          <w:szCs w:val="28"/>
        </w:rPr>
        <w:t xml:space="preserve"> теоретических </w:t>
      </w:r>
      <w:r w:rsidRPr="00516895">
        <w:rPr>
          <w:rStyle w:val="hps"/>
          <w:rFonts w:ascii="Times New Roman" w:hAnsi="Times New Roman" w:cs="Times New Roman"/>
          <w:sz w:val="28"/>
          <w:szCs w:val="28"/>
        </w:rPr>
        <w:t>знаний</w:t>
      </w:r>
      <w:r w:rsidRPr="00516895">
        <w:rPr>
          <w:rFonts w:ascii="Times New Roman" w:hAnsi="Times New Roman" w:cs="Times New Roman"/>
          <w:sz w:val="28"/>
          <w:szCs w:val="28"/>
          <w:lang w:val="uk-UA"/>
        </w:rPr>
        <w:t xml:space="preserve"> по </w:t>
      </w:r>
      <w:r w:rsidRPr="00516895">
        <w:rPr>
          <w:rFonts w:ascii="Times New Roman" w:hAnsi="Times New Roman" w:cs="Times New Roman"/>
          <w:color w:val="262626" w:themeColor="text1" w:themeTint="D9"/>
          <w:sz w:val="28"/>
          <w:szCs w:val="28"/>
        </w:rPr>
        <w:t>МДК.01.02 Техническое обслуживание и ремонт автотранспорта</w:t>
      </w:r>
      <w:r w:rsidRPr="00516895">
        <w:rPr>
          <w:rFonts w:ascii="Times New Roman" w:hAnsi="Times New Roman" w:cs="Times New Roman"/>
          <w:sz w:val="28"/>
          <w:szCs w:val="28"/>
          <w:lang w:val="uk-UA"/>
        </w:rPr>
        <w:t>.</w:t>
      </w:r>
    </w:p>
    <w:p w:rsidR="006E175A" w:rsidRDefault="006E175A" w:rsidP="00A77C71">
      <w:pPr>
        <w:tabs>
          <w:tab w:val="left" w:pos="284"/>
          <w:tab w:val="left" w:pos="567"/>
        </w:tabs>
        <w:spacing w:after="0" w:line="360" w:lineRule="auto"/>
        <w:jc w:val="center"/>
        <w:rPr>
          <w:rFonts w:ascii="Times New Roman" w:hAnsi="Times New Roman" w:cs="Times New Roman"/>
          <w:b/>
          <w:sz w:val="28"/>
          <w:szCs w:val="28"/>
          <w:lang w:val="uk-UA"/>
        </w:rPr>
      </w:pPr>
    </w:p>
    <w:p w:rsidR="002A7C40" w:rsidRPr="002A7C40" w:rsidRDefault="002A7C40" w:rsidP="00A77C71">
      <w:pPr>
        <w:tabs>
          <w:tab w:val="left" w:pos="284"/>
          <w:tab w:val="left" w:pos="567"/>
        </w:tabs>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 xml:space="preserve">Лекция № </w:t>
      </w:r>
      <w:r w:rsidR="00EA6650">
        <w:rPr>
          <w:rFonts w:ascii="Times New Roman" w:hAnsi="Times New Roman" w:cs="Times New Roman"/>
          <w:b/>
          <w:sz w:val="28"/>
          <w:szCs w:val="28"/>
          <w:lang w:val="uk-UA"/>
        </w:rPr>
        <w:t>6</w:t>
      </w:r>
      <w:r w:rsidR="00266CF9">
        <w:rPr>
          <w:rFonts w:ascii="Times New Roman" w:hAnsi="Times New Roman" w:cs="Times New Roman"/>
          <w:b/>
          <w:sz w:val="28"/>
          <w:szCs w:val="28"/>
          <w:lang w:val="uk-UA"/>
        </w:rPr>
        <w:t>4</w:t>
      </w:r>
      <w:r w:rsidR="004C713D">
        <w:rPr>
          <w:rFonts w:ascii="Times New Roman" w:hAnsi="Times New Roman" w:cs="Times New Roman"/>
          <w:b/>
          <w:sz w:val="28"/>
          <w:szCs w:val="28"/>
          <w:lang w:val="uk-UA"/>
        </w:rPr>
        <w:t xml:space="preserve"> (занятие № </w:t>
      </w:r>
      <w:r w:rsidR="00EA6650">
        <w:rPr>
          <w:rFonts w:ascii="Times New Roman" w:hAnsi="Times New Roman" w:cs="Times New Roman"/>
          <w:b/>
          <w:sz w:val="28"/>
          <w:szCs w:val="28"/>
          <w:lang w:val="uk-UA"/>
        </w:rPr>
        <w:t>8</w:t>
      </w:r>
      <w:r w:rsidR="00266CF9">
        <w:rPr>
          <w:rFonts w:ascii="Times New Roman" w:hAnsi="Times New Roman" w:cs="Times New Roman"/>
          <w:b/>
          <w:sz w:val="28"/>
          <w:szCs w:val="28"/>
          <w:lang w:val="uk-UA"/>
        </w:rPr>
        <w:t>5</w:t>
      </w:r>
      <w:r w:rsidR="004C713D">
        <w:rPr>
          <w:rFonts w:ascii="Times New Roman" w:hAnsi="Times New Roman" w:cs="Times New Roman"/>
          <w:b/>
          <w:sz w:val="28"/>
          <w:szCs w:val="28"/>
          <w:lang w:val="uk-UA"/>
        </w:rPr>
        <w:t>)</w:t>
      </w:r>
    </w:p>
    <w:p w:rsidR="002A7C40" w:rsidRPr="002A7C40" w:rsidRDefault="002A7C40" w:rsidP="00A77C71">
      <w:pPr>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Вопросы к изучению:</w:t>
      </w:r>
    </w:p>
    <w:p w:rsidR="0041705D" w:rsidRPr="0041705D" w:rsidRDefault="00F1459E" w:rsidP="0041705D">
      <w:pPr>
        <w:pStyle w:val="ac"/>
        <w:numPr>
          <w:ilvl w:val="0"/>
          <w:numId w:val="36"/>
        </w:numPr>
        <w:shd w:val="clear" w:color="auto" w:fill="FFFFFF"/>
        <w:autoSpaceDE w:val="0"/>
        <w:autoSpaceDN w:val="0"/>
        <w:adjustRightInd w:val="0"/>
        <w:spacing w:after="0" w:line="360" w:lineRule="auto"/>
        <w:jc w:val="both"/>
        <w:rPr>
          <w:rFonts w:ascii="Times New Roman" w:hAnsi="Times New Roman" w:cs="Times New Roman"/>
          <w:bCs/>
          <w:iCs/>
          <w:color w:val="262626" w:themeColor="text1" w:themeTint="D9"/>
          <w:sz w:val="28"/>
          <w:szCs w:val="28"/>
        </w:rPr>
      </w:pPr>
      <w:r w:rsidRPr="0041705D">
        <w:rPr>
          <w:rFonts w:ascii="Times New Roman" w:hAnsi="Times New Roman" w:cs="Times New Roman"/>
          <w:bCs/>
          <w:iCs/>
          <w:color w:val="262626" w:themeColor="text1" w:themeTint="D9"/>
          <w:sz w:val="28"/>
          <w:szCs w:val="28"/>
        </w:rPr>
        <w:t xml:space="preserve">Способы диагностирования АКБ (внешним осмотром, проверка степени разряженности по силе зарядного тока, падению напряжения под нагрузкой, плотности электролита). </w:t>
      </w:r>
    </w:p>
    <w:p w:rsidR="00EA6CCA" w:rsidRDefault="00F1459E" w:rsidP="0041705D">
      <w:pPr>
        <w:pStyle w:val="ac"/>
        <w:numPr>
          <w:ilvl w:val="0"/>
          <w:numId w:val="36"/>
        </w:numPr>
        <w:shd w:val="clear" w:color="auto" w:fill="FFFFFF"/>
        <w:autoSpaceDE w:val="0"/>
        <w:autoSpaceDN w:val="0"/>
        <w:adjustRightInd w:val="0"/>
        <w:spacing w:after="0" w:line="360" w:lineRule="auto"/>
        <w:jc w:val="both"/>
        <w:rPr>
          <w:rFonts w:ascii="Times New Roman" w:hAnsi="Times New Roman" w:cs="Times New Roman"/>
          <w:bCs/>
          <w:iCs/>
          <w:color w:val="262626" w:themeColor="text1" w:themeTint="D9"/>
          <w:sz w:val="28"/>
          <w:szCs w:val="28"/>
        </w:rPr>
      </w:pPr>
      <w:r w:rsidRPr="0041705D">
        <w:rPr>
          <w:rFonts w:ascii="Times New Roman" w:hAnsi="Times New Roman" w:cs="Times New Roman"/>
          <w:color w:val="262626" w:themeColor="text1" w:themeTint="D9"/>
          <w:sz w:val="28"/>
          <w:szCs w:val="28"/>
        </w:rPr>
        <w:t>Перечень работ,  выполняемых с АКБ</w:t>
      </w:r>
      <w:r w:rsidRPr="0041705D">
        <w:rPr>
          <w:rFonts w:ascii="Times New Roman" w:hAnsi="Times New Roman" w:cs="Times New Roman"/>
          <w:bCs/>
          <w:iCs/>
          <w:color w:val="262626" w:themeColor="text1" w:themeTint="D9"/>
          <w:sz w:val="28"/>
          <w:szCs w:val="28"/>
        </w:rPr>
        <w:t>.</w:t>
      </w:r>
    </w:p>
    <w:p w:rsidR="0041705D" w:rsidRPr="0041705D" w:rsidRDefault="0041705D" w:rsidP="0041705D">
      <w:pPr>
        <w:pStyle w:val="ac"/>
        <w:shd w:val="clear" w:color="auto" w:fill="FFFFFF"/>
        <w:autoSpaceDE w:val="0"/>
        <w:autoSpaceDN w:val="0"/>
        <w:adjustRightInd w:val="0"/>
        <w:spacing w:after="0" w:line="360" w:lineRule="auto"/>
        <w:jc w:val="both"/>
        <w:rPr>
          <w:rFonts w:ascii="Times New Roman" w:hAnsi="Times New Roman" w:cs="Times New Roman"/>
          <w:bCs/>
          <w:iCs/>
          <w:color w:val="262626" w:themeColor="text1" w:themeTint="D9"/>
          <w:sz w:val="28"/>
          <w:szCs w:val="28"/>
        </w:rPr>
      </w:pPr>
    </w:p>
    <w:p w:rsidR="00740CE1" w:rsidRDefault="002A7C40" w:rsidP="00EA6650">
      <w:pPr>
        <w:spacing w:line="360" w:lineRule="auto"/>
        <w:jc w:val="center"/>
        <w:rPr>
          <w:rFonts w:ascii="Times New Roman" w:hAnsi="Times New Roman" w:cs="Times New Roman"/>
          <w:b/>
          <w:bCs/>
          <w:iCs/>
          <w:sz w:val="28"/>
          <w:szCs w:val="28"/>
          <w:lang w:val="uk-UA"/>
        </w:rPr>
      </w:pPr>
      <w:r w:rsidRPr="002A7C40">
        <w:rPr>
          <w:rFonts w:ascii="Times New Roman" w:hAnsi="Times New Roman" w:cs="Times New Roman"/>
          <w:b/>
          <w:bCs/>
          <w:iCs/>
          <w:sz w:val="28"/>
          <w:szCs w:val="28"/>
          <w:lang w:val="uk-UA"/>
        </w:rPr>
        <w:lastRenderedPageBreak/>
        <w:t>Содержание лекции:</w:t>
      </w:r>
    </w:p>
    <w:p w:rsidR="00F1459E" w:rsidRPr="00F1459E" w:rsidRDefault="006E175A" w:rsidP="00EA6650">
      <w:pPr>
        <w:shd w:val="clear" w:color="auto" w:fill="FFFFFF"/>
        <w:autoSpaceDE w:val="0"/>
        <w:autoSpaceDN w:val="0"/>
        <w:adjustRightInd w:val="0"/>
        <w:spacing w:after="0" w:line="360" w:lineRule="auto"/>
        <w:jc w:val="both"/>
        <w:rPr>
          <w:rFonts w:ascii="Times New Roman" w:hAnsi="Times New Roman" w:cs="Times New Roman"/>
          <w:b/>
          <w:color w:val="262626" w:themeColor="text1" w:themeTint="D9"/>
          <w:sz w:val="28"/>
          <w:szCs w:val="28"/>
        </w:rPr>
      </w:pPr>
      <w:r>
        <w:rPr>
          <w:rFonts w:ascii="Times New Roman" w:hAnsi="Times New Roman" w:cs="Times New Roman"/>
          <w:b/>
          <w:sz w:val="28"/>
          <w:szCs w:val="28"/>
        </w:rPr>
        <w:t>1</w:t>
      </w:r>
      <w:r w:rsidR="00F1459E" w:rsidRPr="00F1459E">
        <w:rPr>
          <w:rFonts w:ascii="Times New Roman" w:hAnsi="Times New Roman" w:cs="Times New Roman"/>
          <w:b/>
          <w:sz w:val="28"/>
          <w:szCs w:val="28"/>
        </w:rPr>
        <w:t xml:space="preserve">. </w:t>
      </w:r>
      <w:r w:rsidR="00F1459E" w:rsidRPr="00F1459E">
        <w:rPr>
          <w:rFonts w:ascii="Times New Roman" w:hAnsi="Times New Roman" w:cs="Times New Roman"/>
          <w:b/>
          <w:bCs/>
          <w:iCs/>
          <w:color w:val="262626" w:themeColor="text1" w:themeTint="D9"/>
          <w:sz w:val="28"/>
          <w:szCs w:val="28"/>
        </w:rPr>
        <w:t>Способы диагностирования АКБ (внешним осмотром, проверка степени разряженности по силе зарядного тока, падению напряжения под на</w:t>
      </w:r>
      <w:r w:rsidR="0041705D">
        <w:rPr>
          <w:rFonts w:ascii="Times New Roman" w:hAnsi="Times New Roman" w:cs="Times New Roman"/>
          <w:b/>
          <w:bCs/>
          <w:iCs/>
          <w:color w:val="262626" w:themeColor="text1" w:themeTint="D9"/>
          <w:sz w:val="28"/>
          <w:szCs w:val="28"/>
        </w:rPr>
        <w:t>грузкой, плотности электролита)</w:t>
      </w:r>
      <w:r w:rsidR="00F1459E" w:rsidRPr="00F1459E">
        <w:rPr>
          <w:rFonts w:ascii="Times New Roman" w:hAnsi="Times New Roman" w:cs="Times New Roman"/>
          <w:b/>
          <w:bCs/>
          <w:iCs/>
          <w:color w:val="262626" w:themeColor="text1" w:themeTint="D9"/>
          <w:sz w:val="28"/>
          <w:szCs w:val="28"/>
        </w:rPr>
        <w:t>.</w:t>
      </w:r>
    </w:p>
    <w:p w:rsidR="006D637C" w:rsidRDefault="006D637C" w:rsidP="00EA6650">
      <w:pPr>
        <w:shd w:val="clear" w:color="auto" w:fill="FFFFFF"/>
        <w:autoSpaceDE w:val="0"/>
        <w:autoSpaceDN w:val="0"/>
        <w:adjustRightInd w:val="0"/>
        <w:spacing w:after="0" w:line="360" w:lineRule="auto"/>
        <w:jc w:val="both"/>
        <w:rPr>
          <w:rFonts w:ascii="Times New Roman" w:hAnsi="Times New Roman" w:cs="Times New Roman"/>
          <w:b/>
          <w:color w:val="262626" w:themeColor="text1" w:themeTint="D9"/>
          <w:sz w:val="28"/>
          <w:szCs w:val="28"/>
        </w:rPr>
      </w:pPr>
    </w:p>
    <w:p w:rsidR="004217F7" w:rsidRPr="004217F7" w:rsidRDefault="006D637C" w:rsidP="00EA6650">
      <w:pPr>
        <w:pStyle w:val="3"/>
        <w:spacing w:before="0" w:line="360" w:lineRule="auto"/>
        <w:jc w:val="both"/>
        <w:rPr>
          <w:rFonts w:ascii="Times New Roman" w:hAnsi="Times New Roman" w:cs="Times New Roman"/>
          <w:color w:val="auto"/>
          <w:sz w:val="28"/>
          <w:szCs w:val="28"/>
        </w:rPr>
      </w:pPr>
      <w:r w:rsidRPr="006D637C">
        <w:rPr>
          <w:rFonts w:ascii="Times New Roman" w:hAnsi="Times New Roman" w:cs="Times New Roman"/>
          <w:color w:val="262626" w:themeColor="text1" w:themeTint="D9"/>
          <w:sz w:val="28"/>
          <w:szCs w:val="28"/>
        </w:rPr>
        <w:t xml:space="preserve"> </w:t>
      </w:r>
      <w:r w:rsidR="004217F7">
        <w:rPr>
          <w:rFonts w:ascii="Times New Roman" w:hAnsi="Times New Roman" w:cs="Times New Roman"/>
          <w:color w:val="262626" w:themeColor="text1" w:themeTint="D9"/>
          <w:sz w:val="28"/>
          <w:szCs w:val="28"/>
        </w:rPr>
        <w:tab/>
      </w:r>
      <w:r w:rsidR="004217F7">
        <w:rPr>
          <w:rFonts w:ascii="Times New Roman" w:hAnsi="Times New Roman" w:cs="Times New Roman"/>
          <w:color w:val="262626" w:themeColor="text1" w:themeTint="D9"/>
          <w:sz w:val="28"/>
          <w:szCs w:val="28"/>
        </w:rPr>
        <w:tab/>
      </w:r>
      <w:r w:rsidR="004217F7">
        <w:rPr>
          <w:rFonts w:ascii="Times New Roman" w:hAnsi="Times New Roman" w:cs="Times New Roman"/>
          <w:color w:val="262626" w:themeColor="text1" w:themeTint="D9"/>
          <w:sz w:val="28"/>
          <w:szCs w:val="28"/>
        </w:rPr>
        <w:tab/>
      </w:r>
      <w:r w:rsidR="004217F7" w:rsidRPr="004217F7">
        <w:rPr>
          <w:rStyle w:val="aa"/>
          <w:rFonts w:ascii="Times New Roman" w:hAnsi="Times New Roman" w:cs="Times New Roman"/>
          <w:b/>
          <w:bCs/>
          <w:color w:val="auto"/>
          <w:sz w:val="28"/>
          <w:szCs w:val="28"/>
        </w:rPr>
        <w:t>Общее диагностирование АКБ</w:t>
      </w:r>
    </w:p>
    <w:p w:rsidR="004217F7" w:rsidRDefault="004217F7" w:rsidP="00EA6650">
      <w:pPr>
        <w:pStyle w:val="a3"/>
        <w:spacing w:before="0" w:beforeAutospacing="0" w:after="0" w:afterAutospacing="0" w:line="360" w:lineRule="auto"/>
        <w:ind w:firstLine="708"/>
        <w:jc w:val="both"/>
      </w:pPr>
      <w:r w:rsidRPr="004217F7">
        <w:rPr>
          <w:sz w:val="28"/>
          <w:szCs w:val="28"/>
        </w:rPr>
        <w:t>Диагностирование может осуществляться мотор-тестерами в режиме «проверка электропитания». Для этого включают потребители тока (подфарники, ближний свет и т.д.), чтобы разрядный ток составлял 5…8 А в течение 20…30 с. При этом примерная зависимость между значением напряжения АКБ и степенью ее разряженности соответствует данным, приведенным в табл. 1.</w:t>
      </w:r>
    </w:p>
    <w:p w:rsidR="004217F7" w:rsidRDefault="004217F7" w:rsidP="00EA6650">
      <w:pPr>
        <w:pStyle w:val="a3"/>
        <w:spacing w:line="360" w:lineRule="auto"/>
      </w:pPr>
      <w:r>
        <w:rPr>
          <w:rStyle w:val="ab"/>
        </w:rPr>
        <w:t>Таблица 1. </w:t>
      </w:r>
      <w:r>
        <w:rPr>
          <w:rStyle w:val="aa"/>
        </w:rPr>
        <w:t>Зависимость между напряжением АКБ и степенью ее разряженности</w:t>
      </w:r>
    </w:p>
    <w:tbl>
      <w:tblPr>
        <w:tblW w:w="0" w:type="auto"/>
        <w:tblCellSpacing w:w="15" w:type="dxa"/>
        <w:tblCellMar>
          <w:top w:w="15" w:type="dxa"/>
          <w:left w:w="15" w:type="dxa"/>
          <w:bottom w:w="15" w:type="dxa"/>
          <w:right w:w="15" w:type="dxa"/>
        </w:tblCellMar>
        <w:tblLook w:val="04A0"/>
      </w:tblPr>
      <w:tblGrid>
        <w:gridCol w:w="2587"/>
        <w:gridCol w:w="450"/>
        <w:gridCol w:w="450"/>
        <w:gridCol w:w="450"/>
        <w:gridCol w:w="450"/>
        <w:gridCol w:w="465"/>
      </w:tblGrid>
      <w:tr w:rsidR="004217F7" w:rsidTr="004217F7">
        <w:trPr>
          <w:tblCellSpacing w:w="15" w:type="dxa"/>
        </w:trPr>
        <w:tc>
          <w:tcPr>
            <w:tcW w:w="0" w:type="auto"/>
            <w:shd w:val="clear" w:color="auto" w:fill="EBFAFF"/>
            <w:vAlign w:val="center"/>
            <w:hideMark/>
          </w:tcPr>
          <w:p w:rsidR="004217F7" w:rsidRDefault="004217F7" w:rsidP="00EA6650">
            <w:pPr>
              <w:spacing w:line="360" w:lineRule="auto"/>
              <w:rPr>
                <w:sz w:val="24"/>
                <w:szCs w:val="24"/>
              </w:rPr>
            </w:pPr>
            <w:r>
              <w:t>Напряжение АКБ, В</w:t>
            </w:r>
          </w:p>
        </w:tc>
        <w:tc>
          <w:tcPr>
            <w:tcW w:w="0" w:type="auto"/>
            <w:vAlign w:val="center"/>
            <w:hideMark/>
          </w:tcPr>
          <w:p w:rsidR="004217F7" w:rsidRDefault="004217F7" w:rsidP="00EA6650">
            <w:pPr>
              <w:spacing w:line="360" w:lineRule="auto"/>
              <w:rPr>
                <w:sz w:val="24"/>
                <w:szCs w:val="24"/>
              </w:rPr>
            </w:pPr>
            <w:r>
              <w:t>12,6</w:t>
            </w:r>
          </w:p>
        </w:tc>
        <w:tc>
          <w:tcPr>
            <w:tcW w:w="0" w:type="auto"/>
            <w:vAlign w:val="center"/>
            <w:hideMark/>
          </w:tcPr>
          <w:p w:rsidR="004217F7" w:rsidRDefault="004217F7" w:rsidP="00EA6650">
            <w:pPr>
              <w:spacing w:line="360" w:lineRule="auto"/>
              <w:rPr>
                <w:sz w:val="24"/>
                <w:szCs w:val="24"/>
              </w:rPr>
            </w:pPr>
            <w:r>
              <w:t>12,0</w:t>
            </w:r>
          </w:p>
        </w:tc>
        <w:tc>
          <w:tcPr>
            <w:tcW w:w="0" w:type="auto"/>
            <w:vAlign w:val="center"/>
            <w:hideMark/>
          </w:tcPr>
          <w:p w:rsidR="004217F7" w:rsidRDefault="004217F7" w:rsidP="00EA6650">
            <w:pPr>
              <w:spacing w:line="360" w:lineRule="auto"/>
              <w:rPr>
                <w:sz w:val="24"/>
                <w:szCs w:val="24"/>
              </w:rPr>
            </w:pPr>
            <w:r>
              <w:t>11,6</w:t>
            </w:r>
          </w:p>
        </w:tc>
        <w:tc>
          <w:tcPr>
            <w:tcW w:w="0" w:type="auto"/>
            <w:vAlign w:val="center"/>
            <w:hideMark/>
          </w:tcPr>
          <w:p w:rsidR="004217F7" w:rsidRDefault="004217F7" w:rsidP="00EA6650">
            <w:pPr>
              <w:spacing w:line="360" w:lineRule="auto"/>
              <w:rPr>
                <w:sz w:val="24"/>
                <w:szCs w:val="24"/>
              </w:rPr>
            </w:pPr>
            <w:r>
              <w:t>11,3</w:t>
            </w:r>
          </w:p>
        </w:tc>
        <w:tc>
          <w:tcPr>
            <w:tcW w:w="0" w:type="auto"/>
            <w:vAlign w:val="center"/>
            <w:hideMark/>
          </w:tcPr>
          <w:p w:rsidR="004217F7" w:rsidRDefault="004217F7" w:rsidP="00EA6650">
            <w:pPr>
              <w:spacing w:line="360" w:lineRule="auto"/>
              <w:rPr>
                <w:sz w:val="24"/>
                <w:szCs w:val="24"/>
              </w:rPr>
            </w:pPr>
            <w:r>
              <w:t>10,5</w:t>
            </w:r>
          </w:p>
        </w:tc>
      </w:tr>
      <w:tr w:rsidR="004217F7" w:rsidTr="004217F7">
        <w:trPr>
          <w:tblCellSpacing w:w="15" w:type="dxa"/>
        </w:trPr>
        <w:tc>
          <w:tcPr>
            <w:tcW w:w="0" w:type="auto"/>
            <w:shd w:val="clear" w:color="auto" w:fill="EBFAFF"/>
            <w:vAlign w:val="center"/>
            <w:hideMark/>
          </w:tcPr>
          <w:p w:rsidR="004217F7" w:rsidRDefault="004217F7" w:rsidP="00EA6650">
            <w:pPr>
              <w:spacing w:line="360" w:lineRule="auto"/>
              <w:rPr>
                <w:sz w:val="24"/>
                <w:szCs w:val="24"/>
              </w:rPr>
            </w:pPr>
            <w:r>
              <w:t>Степень разряженности, %</w:t>
            </w:r>
          </w:p>
        </w:tc>
        <w:tc>
          <w:tcPr>
            <w:tcW w:w="0" w:type="auto"/>
            <w:vAlign w:val="center"/>
            <w:hideMark/>
          </w:tcPr>
          <w:p w:rsidR="004217F7" w:rsidRDefault="004217F7" w:rsidP="00EA6650">
            <w:pPr>
              <w:spacing w:line="360" w:lineRule="auto"/>
              <w:rPr>
                <w:sz w:val="24"/>
                <w:szCs w:val="24"/>
              </w:rPr>
            </w:pPr>
            <w:r>
              <w:t>0</w:t>
            </w:r>
          </w:p>
        </w:tc>
        <w:tc>
          <w:tcPr>
            <w:tcW w:w="0" w:type="auto"/>
            <w:vAlign w:val="center"/>
            <w:hideMark/>
          </w:tcPr>
          <w:p w:rsidR="004217F7" w:rsidRDefault="004217F7" w:rsidP="00EA6650">
            <w:pPr>
              <w:spacing w:line="360" w:lineRule="auto"/>
              <w:rPr>
                <w:sz w:val="24"/>
                <w:szCs w:val="24"/>
              </w:rPr>
            </w:pPr>
            <w:r>
              <w:t>25</w:t>
            </w:r>
          </w:p>
        </w:tc>
        <w:tc>
          <w:tcPr>
            <w:tcW w:w="0" w:type="auto"/>
            <w:vAlign w:val="center"/>
            <w:hideMark/>
          </w:tcPr>
          <w:p w:rsidR="004217F7" w:rsidRDefault="004217F7" w:rsidP="00EA6650">
            <w:pPr>
              <w:spacing w:line="360" w:lineRule="auto"/>
              <w:rPr>
                <w:sz w:val="24"/>
                <w:szCs w:val="24"/>
              </w:rPr>
            </w:pPr>
            <w:r>
              <w:t>50</w:t>
            </w:r>
          </w:p>
        </w:tc>
        <w:tc>
          <w:tcPr>
            <w:tcW w:w="0" w:type="auto"/>
            <w:vAlign w:val="center"/>
            <w:hideMark/>
          </w:tcPr>
          <w:p w:rsidR="004217F7" w:rsidRDefault="004217F7" w:rsidP="00EA6650">
            <w:pPr>
              <w:spacing w:line="360" w:lineRule="auto"/>
              <w:rPr>
                <w:sz w:val="24"/>
                <w:szCs w:val="24"/>
              </w:rPr>
            </w:pPr>
            <w:r>
              <w:t>75</w:t>
            </w:r>
          </w:p>
        </w:tc>
        <w:tc>
          <w:tcPr>
            <w:tcW w:w="0" w:type="auto"/>
            <w:vAlign w:val="center"/>
            <w:hideMark/>
          </w:tcPr>
          <w:p w:rsidR="004217F7" w:rsidRDefault="004217F7" w:rsidP="00EA6650">
            <w:pPr>
              <w:spacing w:line="360" w:lineRule="auto"/>
              <w:rPr>
                <w:sz w:val="24"/>
                <w:szCs w:val="24"/>
              </w:rPr>
            </w:pPr>
            <w:r>
              <w:t>100</w:t>
            </w:r>
          </w:p>
        </w:tc>
      </w:tr>
    </w:tbl>
    <w:p w:rsidR="004217F7" w:rsidRP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t>Параметры электропитания можно измерять и при заглушенном двигателе (в этом случае частота вращения индицироваться не будет).</w:t>
      </w:r>
    </w:p>
    <w:p w:rsidR="004217F7" w:rsidRP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t>Напряжение АКБ должно быть не меньше 9,5…10,0 В, если оно ниже 9,5 В, значит, батарея разряжена.</w:t>
      </w:r>
    </w:p>
    <w:p w:rsidR="004217F7" w:rsidRPr="004217F7" w:rsidRDefault="004217F7" w:rsidP="00EA6650">
      <w:pPr>
        <w:pStyle w:val="3"/>
        <w:spacing w:before="0" w:line="360" w:lineRule="auto"/>
        <w:ind w:left="2832" w:firstLine="708"/>
        <w:jc w:val="both"/>
        <w:rPr>
          <w:rFonts w:ascii="Times New Roman" w:hAnsi="Times New Roman" w:cs="Times New Roman"/>
          <w:color w:val="auto"/>
          <w:sz w:val="28"/>
          <w:szCs w:val="28"/>
        </w:rPr>
      </w:pPr>
      <w:r w:rsidRPr="004217F7">
        <w:rPr>
          <w:rStyle w:val="aa"/>
          <w:rFonts w:ascii="Times New Roman" w:hAnsi="Times New Roman" w:cs="Times New Roman"/>
          <w:b/>
          <w:bCs/>
          <w:color w:val="auto"/>
          <w:sz w:val="28"/>
          <w:szCs w:val="28"/>
        </w:rPr>
        <w:t>Проверка АКБ</w:t>
      </w:r>
    </w:p>
    <w:p w:rsidR="004217F7" w:rsidRP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t>Проверка заключается в определении уровня и плотности электролита, напряжения на каждом элементе батареи.</w:t>
      </w:r>
    </w:p>
    <w:p w:rsidR="004217F7" w:rsidRP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t>Визуально устанавливают степень загрязнения аккумулятора: окисление клемм, наличие трещин.</w:t>
      </w:r>
    </w:p>
    <w:p w:rsidR="004217F7" w:rsidRDefault="004217F7" w:rsidP="00EA6650">
      <w:pPr>
        <w:pStyle w:val="a3"/>
        <w:spacing w:before="0" w:beforeAutospacing="0" w:after="0" w:afterAutospacing="0" w:line="360" w:lineRule="auto"/>
        <w:ind w:firstLine="708"/>
        <w:jc w:val="both"/>
      </w:pPr>
      <w:r w:rsidRPr="004217F7">
        <w:rPr>
          <w:sz w:val="28"/>
          <w:szCs w:val="28"/>
        </w:rPr>
        <w:t xml:space="preserve">Уровень электролита определяют мерной стеклянной трубкой диаметром 3…5 мм с двумя отметками на уровне 10 и 15 мм (рис. 1). Трубку опускают в заливное отверстие батареи, верхний конец ее закрывают пальцем и вынимают </w:t>
      </w:r>
      <w:r w:rsidRPr="004217F7">
        <w:rPr>
          <w:sz w:val="28"/>
          <w:szCs w:val="28"/>
        </w:rPr>
        <w:lastRenderedPageBreak/>
        <w:t>трубку. Столбик электролита в трубке характеризует его высоту над предохранительным щитком батареи.</w:t>
      </w:r>
    </w:p>
    <w:p w:rsidR="004217F7" w:rsidRDefault="004217F7" w:rsidP="00EA6650">
      <w:pPr>
        <w:pStyle w:val="a3"/>
        <w:spacing w:line="360" w:lineRule="auto"/>
      </w:pPr>
      <w:r>
        <w:rPr>
          <w:noProof/>
        </w:rPr>
        <w:drawing>
          <wp:inline distT="0" distB="0" distL="0" distR="0">
            <wp:extent cx="3153521" cy="1576761"/>
            <wp:effectExtent l="19050" t="0" r="8779" b="0"/>
            <wp:docPr id="1" name="Рисунок 1" descr="Определение уровня электролита в АКБ с помощью стеклянной тру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ределение уровня электролита в АКБ с помощью стеклянной трубки"/>
                    <pic:cNvPicPr>
                      <a:picLocks noChangeAspect="1" noChangeArrowheads="1"/>
                    </pic:cNvPicPr>
                  </pic:nvPicPr>
                  <pic:blipFill>
                    <a:blip r:embed="rId9" cstate="print"/>
                    <a:srcRect/>
                    <a:stretch>
                      <a:fillRect/>
                    </a:stretch>
                  </pic:blipFill>
                  <pic:spPr bwMode="auto">
                    <a:xfrm>
                      <a:off x="0" y="0"/>
                      <a:ext cx="3157958" cy="1578980"/>
                    </a:xfrm>
                    <a:prstGeom prst="rect">
                      <a:avLst/>
                    </a:prstGeom>
                    <a:noFill/>
                    <a:ln w="9525">
                      <a:noFill/>
                      <a:miter lim="800000"/>
                      <a:headEnd/>
                      <a:tailEnd/>
                    </a:ln>
                  </pic:spPr>
                </pic:pic>
              </a:graphicData>
            </a:graphic>
          </wp:inline>
        </w:drawing>
      </w:r>
    </w:p>
    <w:p w:rsidR="004217F7" w:rsidRDefault="004217F7" w:rsidP="00EA6650">
      <w:pPr>
        <w:pStyle w:val="a3"/>
        <w:spacing w:line="360" w:lineRule="auto"/>
      </w:pPr>
      <w:r>
        <w:t>Рис. 1.</w:t>
      </w:r>
      <w:r>
        <w:rPr>
          <w:rStyle w:val="aa"/>
        </w:rPr>
        <w:t xml:space="preserve"> Определение уровня электролита в АКБ с помощью стеклянной трубки</w:t>
      </w:r>
    </w:p>
    <w:p w:rsidR="004217F7" w:rsidRP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t>Нормальным следует считать уровень электролита, находящийся между отметками на трубке. При отсутствии стеклянной трубки можно использовать чистую эбонитовую или деревянную палочку. В современных АКБ, имеющих прозрачный корпус, уровень электролита можно определить визуально.</w:t>
      </w:r>
    </w:p>
    <w:p w:rsidR="004217F7" w:rsidRDefault="004217F7" w:rsidP="00EA6650">
      <w:pPr>
        <w:pStyle w:val="a3"/>
        <w:spacing w:before="0" w:beforeAutospacing="0" w:after="0" w:afterAutospacing="0" w:line="360" w:lineRule="auto"/>
        <w:ind w:firstLine="708"/>
        <w:jc w:val="both"/>
      </w:pPr>
      <w:r w:rsidRPr="004217F7">
        <w:rPr>
          <w:sz w:val="28"/>
          <w:szCs w:val="28"/>
        </w:rPr>
        <w:t>Плотность электролита проверяют с помощью специальных приборов. Они бывают двух видов: с непрерывной шкалой (от 1,10 до 1,30 г/см3) — денсиметр (рис. 2, а) и с отдельными пластинами для измерения определенной плотности — плотномер (рис. 2, б). Наконечник денсиметра или плотномера опускают в наливное отверстие аккумулятора, с помощью резиновой груши засасывают электролит и по делениям ареометра или отдельным пластинам плотномера, помещенным в стеклянную колбу, определяют его плотность.</w:t>
      </w:r>
    </w:p>
    <w:p w:rsidR="004217F7" w:rsidRDefault="004217F7" w:rsidP="00EA6650">
      <w:pPr>
        <w:spacing w:line="360" w:lineRule="auto"/>
      </w:pPr>
      <w:r>
        <w:rPr>
          <w:noProof/>
          <w:lang w:eastAsia="ru-RU"/>
        </w:rPr>
        <w:lastRenderedPageBreak/>
        <w:drawing>
          <wp:inline distT="0" distB="0" distL="0" distR="0">
            <wp:extent cx="1610968" cy="1822683"/>
            <wp:effectExtent l="19050" t="0" r="8282" b="0"/>
            <wp:docPr id="2" name="Рисунок 2" descr="Приборы для измерения плотности электроли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боры для измерения плотности электролита"/>
                    <pic:cNvPicPr>
                      <a:picLocks noChangeAspect="1" noChangeArrowheads="1"/>
                    </pic:cNvPicPr>
                  </pic:nvPicPr>
                  <pic:blipFill>
                    <a:blip r:embed="rId10" cstate="print"/>
                    <a:srcRect/>
                    <a:stretch>
                      <a:fillRect/>
                    </a:stretch>
                  </pic:blipFill>
                  <pic:spPr bwMode="auto">
                    <a:xfrm>
                      <a:off x="0" y="0"/>
                      <a:ext cx="1614263" cy="1826411"/>
                    </a:xfrm>
                    <a:prstGeom prst="rect">
                      <a:avLst/>
                    </a:prstGeom>
                    <a:noFill/>
                    <a:ln w="9525">
                      <a:noFill/>
                      <a:miter lim="800000"/>
                      <a:headEnd/>
                      <a:tailEnd/>
                    </a:ln>
                  </pic:spPr>
                </pic:pic>
              </a:graphicData>
            </a:graphic>
          </wp:inline>
        </w:drawing>
      </w:r>
      <w:r>
        <w:t> </w:t>
      </w:r>
      <w:r>
        <w:rPr>
          <w:noProof/>
          <w:lang w:eastAsia="ru-RU"/>
        </w:rPr>
        <w:drawing>
          <wp:inline distT="0" distB="0" distL="0" distR="0">
            <wp:extent cx="2626190" cy="1455089"/>
            <wp:effectExtent l="19050" t="0" r="2710" b="0"/>
            <wp:docPr id="3" name="Рисунок 3" descr="плотно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лотномер"/>
                    <pic:cNvPicPr>
                      <a:picLocks noChangeAspect="1" noChangeArrowheads="1"/>
                    </pic:cNvPicPr>
                  </pic:nvPicPr>
                  <pic:blipFill>
                    <a:blip r:embed="rId11" cstate="print"/>
                    <a:srcRect/>
                    <a:stretch>
                      <a:fillRect/>
                    </a:stretch>
                  </pic:blipFill>
                  <pic:spPr bwMode="auto">
                    <a:xfrm>
                      <a:off x="0" y="0"/>
                      <a:ext cx="2628978" cy="1456634"/>
                    </a:xfrm>
                    <a:prstGeom prst="rect">
                      <a:avLst/>
                    </a:prstGeom>
                    <a:noFill/>
                    <a:ln w="9525">
                      <a:noFill/>
                      <a:miter lim="800000"/>
                      <a:headEnd/>
                      <a:tailEnd/>
                    </a:ln>
                  </pic:spPr>
                </pic:pic>
              </a:graphicData>
            </a:graphic>
          </wp:inline>
        </w:drawing>
      </w:r>
      <w:r>
        <w:rPr>
          <w:noProof/>
          <w:lang w:eastAsia="ru-RU"/>
        </w:rPr>
        <w:drawing>
          <wp:inline distT="0" distB="0" distL="0" distR="0">
            <wp:extent cx="2596930" cy="989137"/>
            <wp:effectExtent l="19050" t="0" r="0" b="0"/>
            <wp:docPr id="4" name="Рисунок 4" descr="денсиме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нсиметр"/>
                    <pic:cNvPicPr>
                      <a:picLocks noChangeAspect="1" noChangeArrowheads="1"/>
                    </pic:cNvPicPr>
                  </pic:nvPicPr>
                  <pic:blipFill>
                    <a:blip r:embed="rId12" cstate="print"/>
                    <a:srcRect/>
                    <a:stretch>
                      <a:fillRect/>
                    </a:stretch>
                  </pic:blipFill>
                  <pic:spPr bwMode="auto">
                    <a:xfrm>
                      <a:off x="0" y="0"/>
                      <a:ext cx="2597105" cy="989204"/>
                    </a:xfrm>
                    <a:prstGeom prst="rect">
                      <a:avLst/>
                    </a:prstGeom>
                    <a:noFill/>
                    <a:ln w="9525">
                      <a:noFill/>
                      <a:miter lim="800000"/>
                      <a:headEnd/>
                      <a:tailEnd/>
                    </a:ln>
                  </pic:spPr>
                </pic:pic>
              </a:graphicData>
            </a:graphic>
          </wp:inline>
        </w:drawing>
      </w:r>
    </w:p>
    <w:p w:rsidR="004217F7" w:rsidRDefault="004217F7" w:rsidP="00EA6650">
      <w:pPr>
        <w:pStyle w:val="a3"/>
        <w:spacing w:line="360" w:lineRule="auto"/>
      </w:pPr>
      <w:r>
        <w:t>Рис. 2.</w:t>
      </w:r>
      <w:r>
        <w:rPr>
          <w:rStyle w:val="aa"/>
        </w:rPr>
        <w:t xml:space="preserve"> Приборы для измерения плотности электролита: </w:t>
      </w:r>
      <w:r>
        <w:rPr>
          <w:rStyle w:val="ab"/>
        </w:rPr>
        <w:t>а — денсиметр; б — плотномер; 1 — резиновая груша; 2 — пипетка; 3 — ареометр; 4 — резиновая пробка; 5 — наконечник; 6 — прозрачный корпус; 7 — поплавки</w:t>
      </w:r>
    </w:p>
    <w:p w:rsidR="004217F7" w:rsidRP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t>Справочные данные о плотности электролита приводятся для температуры 15 °С, поэтому при определении плотности при другой температуре необходимо вносить поправку (7 · 10</w:t>
      </w:r>
      <w:r w:rsidRPr="004217F7">
        <w:rPr>
          <w:sz w:val="28"/>
          <w:szCs w:val="28"/>
          <w:vertAlign w:val="superscript"/>
        </w:rPr>
        <w:t>-4</w:t>
      </w:r>
      <w:r w:rsidRPr="004217F7">
        <w:rPr>
          <w:sz w:val="28"/>
          <w:szCs w:val="28"/>
        </w:rPr>
        <w:t xml:space="preserve"> г/см</w:t>
      </w:r>
      <w:r w:rsidRPr="004217F7">
        <w:rPr>
          <w:sz w:val="28"/>
          <w:szCs w:val="28"/>
          <w:vertAlign w:val="superscript"/>
        </w:rPr>
        <w:t>3</w:t>
      </w:r>
      <w:r w:rsidRPr="004217F7">
        <w:rPr>
          <w:sz w:val="28"/>
          <w:szCs w:val="28"/>
        </w:rPr>
        <w:t xml:space="preserve"> на каждый градус). Поправку прибавляют к измеренному значению плотности, если температура превышает 15 °С, и вычитают, если она ниже этой температуры. При повышении температуры на каждые 15 °С плотность уменьшается приблизительно на 0,01 г/см</w:t>
      </w:r>
      <w:r w:rsidRPr="004217F7">
        <w:rPr>
          <w:sz w:val="28"/>
          <w:szCs w:val="28"/>
          <w:vertAlign w:val="superscript"/>
        </w:rPr>
        <w:t>3</w:t>
      </w:r>
      <w:r w:rsidRPr="004217F7">
        <w:rPr>
          <w:sz w:val="28"/>
          <w:szCs w:val="28"/>
        </w:rPr>
        <w:t>, при понижении на каждые 15 °С — увеличивается на 0,01 г/см</w:t>
      </w:r>
      <w:r w:rsidRPr="004217F7">
        <w:rPr>
          <w:sz w:val="28"/>
          <w:szCs w:val="28"/>
          <w:vertAlign w:val="superscript"/>
        </w:rPr>
        <w:t>3</w:t>
      </w:r>
      <w:r w:rsidRPr="004217F7">
        <w:rPr>
          <w:sz w:val="28"/>
          <w:szCs w:val="28"/>
        </w:rPr>
        <w:t xml:space="preserve"> (табл. 2).</w:t>
      </w:r>
    </w:p>
    <w:p w:rsidR="004217F7" w:rsidRDefault="004217F7" w:rsidP="00EA6650">
      <w:pPr>
        <w:pStyle w:val="a3"/>
        <w:spacing w:line="360" w:lineRule="auto"/>
      </w:pPr>
      <w:r>
        <w:rPr>
          <w:rStyle w:val="ab"/>
        </w:rPr>
        <w:t>Таблица 2. </w:t>
      </w:r>
      <w:r>
        <w:rPr>
          <w:rStyle w:val="aa"/>
        </w:rPr>
        <w:t>Температурные поправки к показаниям плотности электролита</w:t>
      </w:r>
    </w:p>
    <w:tbl>
      <w:tblPr>
        <w:tblW w:w="0" w:type="auto"/>
        <w:tblCellSpacing w:w="15" w:type="dxa"/>
        <w:tblCellMar>
          <w:top w:w="15" w:type="dxa"/>
          <w:left w:w="15" w:type="dxa"/>
          <w:bottom w:w="15" w:type="dxa"/>
          <w:right w:w="15" w:type="dxa"/>
        </w:tblCellMar>
        <w:tblLook w:val="04A0"/>
      </w:tblPr>
      <w:tblGrid>
        <w:gridCol w:w="5100"/>
        <w:gridCol w:w="517"/>
        <w:gridCol w:w="517"/>
        <w:gridCol w:w="517"/>
        <w:gridCol w:w="517"/>
        <w:gridCol w:w="284"/>
        <w:gridCol w:w="559"/>
        <w:gridCol w:w="559"/>
        <w:gridCol w:w="574"/>
      </w:tblGrid>
      <w:tr w:rsidR="004217F7" w:rsidTr="004217F7">
        <w:trPr>
          <w:tblCellSpacing w:w="15" w:type="dxa"/>
        </w:trPr>
        <w:tc>
          <w:tcPr>
            <w:tcW w:w="0" w:type="auto"/>
            <w:shd w:val="clear" w:color="auto" w:fill="EBFAFF"/>
            <w:vAlign w:val="center"/>
            <w:hideMark/>
          </w:tcPr>
          <w:p w:rsidR="004217F7" w:rsidRDefault="004217F7" w:rsidP="00EA6650">
            <w:pPr>
              <w:spacing w:line="360" w:lineRule="auto"/>
              <w:rPr>
                <w:sz w:val="24"/>
                <w:szCs w:val="24"/>
              </w:rPr>
            </w:pPr>
            <w:r>
              <w:t>Температура, °С</w:t>
            </w:r>
          </w:p>
        </w:tc>
        <w:tc>
          <w:tcPr>
            <w:tcW w:w="0" w:type="auto"/>
            <w:vAlign w:val="center"/>
            <w:hideMark/>
          </w:tcPr>
          <w:p w:rsidR="004217F7" w:rsidRDefault="004217F7" w:rsidP="00EA6650">
            <w:pPr>
              <w:spacing w:line="360" w:lineRule="auto"/>
              <w:rPr>
                <w:sz w:val="24"/>
                <w:szCs w:val="24"/>
              </w:rPr>
            </w:pPr>
            <w:r>
              <w:t>-45</w:t>
            </w:r>
          </w:p>
        </w:tc>
        <w:tc>
          <w:tcPr>
            <w:tcW w:w="0" w:type="auto"/>
            <w:vAlign w:val="center"/>
            <w:hideMark/>
          </w:tcPr>
          <w:p w:rsidR="004217F7" w:rsidRDefault="004217F7" w:rsidP="00EA6650">
            <w:pPr>
              <w:spacing w:line="360" w:lineRule="auto"/>
              <w:rPr>
                <w:sz w:val="24"/>
                <w:szCs w:val="24"/>
              </w:rPr>
            </w:pPr>
            <w:r>
              <w:t>-30</w:t>
            </w:r>
          </w:p>
        </w:tc>
        <w:tc>
          <w:tcPr>
            <w:tcW w:w="0" w:type="auto"/>
            <w:vAlign w:val="center"/>
            <w:hideMark/>
          </w:tcPr>
          <w:p w:rsidR="004217F7" w:rsidRDefault="004217F7" w:rsidP="00EA6650">
            <w:pPr>
              <w:spacing w:line="360" w:lineRule="auto"/>
              <w:rPr>
                <w:sz w:val="24"/>
                <w:szCs w:val="24"/>
              </w:rPr>
            </w:pPr>
            <w:r>
              <w:t>-15</w:t>
            </w:r>
          </w:p>
        </w:tc>
        <w:tc>
          <w:tcPr>
            <w:tcW w:w="0" w:type="auto"/>
            <w:vAlign w:val="center"/>
            <w:hideMark/>
          </w:tcPr>
          <w:p w:rsidR="004217F7" w:rsidRDefault="004217F7" w:rsidP="00EA6650">
            <w:pPr>
              <w:spacing w:line="360" w:lineRule="auto"/>
              <w:rPr>
                <w:sz w:val="24"/>
                <w:szCs w:val="24"/>
              </w:rPr>
            </w:pPr>
            <w:r>
              <w:t>0</w:t>
            </w:r>
          </w:p>
        </w:tc>
        <w:tc>
          <w:tcPr>
            <w:tcW w:w="0" w:type="auto"/>
            <w:vAlign w:val="center"/>
            <w:hideMark/>
          </w:tcPr>
          <w:p w:rsidR="004217F7" w:rsidRDefault="004217F7" w:rsidP="00EA6650">
            <w:pPr>
              <w:spacing w:line="360" w:lineRule="auto"/>
              <w:rPr>
                <w:sz w:val="24"/>
                <w:szCs w:val="24"/>
              </w:rPr>
            </w:pPr>
            <w:r>
              <w:t>15</w:t>
            </w:r>
          </w:p>
        </w:tc>
        <w:tc>
          <w:tcPr>
            <w:tcW w:w="0" w:type="auto"/>
            <w:vAlign w:val="center"/>
            <w:hideMark/>
          </w:tcPr>
          <w:p w:rsidR="004217F7" w:rsidRDefault="004217F7" w:rsidP="00EA6650">
            <w:pPr>
              <w:spacing w:line="360" w:lineRule="auto"/>
              <w:rPr>
                <w:sz w:val="24"/>
                <w:szCs w:val="24"/>
              </w:rPr>
            </w:pPr>
            <w:r>
              <w:t>30</w:t>
            </w:r>
          </w:p>
        </w:tc>
        <w:tc>
          <w:tcPr>
            <w:tcW w:w="0" w:type="auto"/>
            <w:vAlign w:val="center"/>
            <w:hideMark/>
          </w:tcPr>
          <w:p w:rsidR="004217F7" w:rsidRDefault="004217F7" w:rsidP="00EA6650">
            <w:pPr>
              <w:spacing w:line="360" w:lineRule="auto"/>
              <w:rPr>
                <w:sz w:val="24"/>
                <w:szCs w:val="24"/>
              </w:rPr>
            </w:pPr>
            <w:r>
              <w:t>45</w:t>
            </w:r>
          </w:p>
        </w:tc>
        <w:tc>
          <w:tcPr>
            <w:tcW w:w="0" w:type="auto"/>
            <w:vAlign w:val="center"/>
            <w:hideMark/>
          </w:tcPr>
          <w:p w:rsidR="004217F7" w:rsidRDefault="004217F7" w:rsidP="00EA6650">
            <w:pPr>
              <w:spacing w:line="360" w:lineRule="auto"/>
              <w:rPr>
                <w:sz w:val="24"/>
                <w:szCs w:val="24"/>
              </w:rPr>
            </w:pPr>
            <w:r>
              <w:t>60</w:t>
            </w:r>
          </w:p>
        </w:tc>
      </w:tr>
      <w:tr w:rsidR="004217F7" w:rsidTr="004217F7">
        <w:trPr>
          <w:tblCellSpacing w:w="15" w:type="dxa"/>
        </w:trPr>
        <w:tc>
          <w:tcPr>
            <w:tcW w:w="0" w:type="auto"/>
            <w:shd w:val="clear" w:color="auto" w:fill="EBFAFF"/>
            <w:vAlign w:val="center"/>
            <w:hideMark/>
          </w:tcPr>
          <w:p w:rsidR="004217F7" w:rsidRDefault="004217F7" w:rsidP="00EA6650">
            <w:pPr>
              <w:spacing w:line="360" w:lineRule="auto"/>
              <w:rPr>
                <w:sz w:val="24"/>
                <w:szCs w:val="24"/>
              </w:rPr>
            </w:pPr>
            <w:r>
              <w:t>Поправка к показаниям плотности электролита, г/см</w:t>
            </w:r>
            <w:r>
              <w:rPr>
                <w:vertAlign w:val="superscript"/>
              </w:rPr>
              <w:t>3</w:t>
            </w:r>
          </w:p>
        </w:tc>
        <w:tc>
          <w:tcPr>
            <w:tcW w:w="0" w:type="auto"/>
            <w:vAlign w:val="center"/>
            <w:hideMark/>
          </w:tcPr>
          <w:p w:rsidR="004217F7" w:rsidRDefault="004217F7" w:rsidP="00EA6650">
            <w:pPr>
              <w:spacing w:line="360" w:lineRule="auto"/>
              <w:rPr>
                <w:sz w:val="24"/>
                <w:szCs w:val="24"/>
              </w:rPr>
            </w:pPr>
            <w:r>
              <w:t>-0,04</w:t>
            </w:r>
          </w:p>
        </w:tc>
        <w:tc>
          <w:tcPr>
            <w:tcW w:w="0" w:type="auto"/>
            <w:vAlign w:val="center"/>
            <w:hideMark/>
          </w:tcPr>
          <w:p w:rsidR="004217F7" w:rsidRDefault="004217F7" w:rsidP="00EA6650">
            <w:pPr>
              <w:spacing w:line="360" w:lineRule="auto"/>
              <w:rPr>
                <w:sz w:val="24"/>
                <w:szCs w:val="24"/>
              </w:rPr>
            </w:pPr>
            <w:r>
              <w:t>-0,03</w:t>
            </w:r>
          </w:p>
        </w:tc>
        <w:tc>
          <w:tcPr>
            <w:tcW w:w="0" w:type="auto"/>
            <w:vAlign w:val="center"/>
            <w:hideMark/>
          </w:tcPr>
          <w:p w:rsidR="004217F7" w:rsidRDefault="004217F7" w:rsidP="00EA6650">
            <w:pPr>
              <w:spacing w:line="360" w:lineRule="auto"/>
              <w:rPr>
                <w:sz w:val="24"/>
                <w:szCs w:val="24"/>
              </w:rPr>
            </w:pPr>
            <w:r>
              <w:t>-0,02</w:t>
            </w:r>
          </w:p>
        </w:tc>
        <w:tc>
          <w:tcPr>
            <w:tcW w:w="0" w:type="auto"/>
            <w:vAlign w:val="center"/>
            <w:hideMark/>
          </w:tcPr>
          <w:p w:rsidR="004217F7" w:rsidRDefault="004217F7" w:rsidP="00EA6650">
            <w:pPr>
              <w:spacing w:line="360" w:lineRule="auto"/>
              <w:rPr>
                <w:sz w:val="24"/>
                <w:szCs w:val="24"/>
              </w:rPr>
            </w:pPr>
            <w:r>
              <w:t>-0,01</w:t>
            </w:r>
          </w:p>
        </w:tc>
        <w:tc>
          <w:tcPr>
            <w:tcW w:w="0" w:type="auto"/>
            <w:vAlign w:val="center"/>
            <w:hideMark/>
          </w:tcPr>
          <w:p w:rsidR="004217F7" w:rsidRDefault="004217F7" w:rsidP="00EA6650">
            <w:pPr>
              <w:spacing w:line="360" w:lineRule="auto"/>
              <w:rPr>
                <w:sz w:val="24"/>
                <w:szCs w:val="24"/>
              </w:rPr>
            </w:pPr>
            <w:r>
              <w:t>0</w:t>
            </w:r>
          </w:p>
        </w:tc>
        <w:tc>
          <w:tcPr>
            <w:tcW w:w="0" w:type="auto"/>
            <w:vAlign w:val="center"/>
            <w:hideMark/>
          </w:tcPr>
          <w:p w:rsidR="004217F7" w:rsidRDefault="004217F7" w:rsidP="00EA6650">
            <w:pPr>
              <w:spacing w:line="360" w:lineRule="auto"/>
              <w:rPr>
                <w:sz w:val="24"/>
                <w:szCs w:val="24"/>
              </w:rPr>
            </w:pPr>
            <w:r>
              <w:t>+0,01</w:t>
            </w:r>
          </w:p>
        </w:tc>
        <w:tc>
          <w:tcPr>
            <w:tcW w:w="0" w:type="auto"/>
            <w:vAlign w:val="center"/>
            <w:hideMark/>
          </w:tcPr>
          <w:p w:rsidR="004217F7" w:rsidRDefault="004217F7" w:rsidP="00EA6650">
            <w:pPr>
              <w:spacing w:line="360" w:lineRule="auto"/>
              <w:rPr>
                <w:sz w:val="24"/>
                <w:szCs w:val="24"/>
              </w:rPr>
            </w:pPr>
            <w:r>
              <w:t>+0,02</w:t>
            </w:r>
          </w:p>
        </w:tc>
        <w:tc>
          <w:tcPr>
            <w:tcW w:w="0" w:type="auto"/>
            <w:vAlign w:val="center"/>
            <w:hideMark/>
          </w:tcPr>
          <w:p w:rsidR="004217F7" w:rsidRDefault="004217F7" w:rsidP="00EA6650">
            <w:pPr>
              <w:spacing w:line="360" w:lineRule="auto"/>
              <w:rPr>
                <w:sz w:val="24"/>
                <w:szCs w:val="24"/>
              </w:rPr>
            </w:pPr>
            <w:r>
              <w:t>+0,03</w:t>
            </w:r>
          </w:p>
        </w:tc>
      </w:tr>
    </w:tbl>
    <w:p w:rsidR="004217F7" w:rsidRPr="004217F7" w:rsidRDefault="004217F7" w:rsidP="00EA6650">
      <w:pPr>
        <w:pStyle w:val="a3"/>
        <w:spacing w:line="360" w:lineRule="auto"/>
        <w:ind w:firstLine="708"/>
        <w:jc w:val="both"/>
        <w:rPr>
          <w:sz w:val="28"/>
          <w:szCs w:val="28"/>
        </w:rPr>
      </w:pPr>
      <w:r w:rsidRPr="004217F7">
        <w:rPr>
          <w:sz w:val="28"/>
          <w:szCs w:val="28"/>
        </w:rPr>
        <w:t>Величину разряженности АКБ ΔQ рассчитывают по формуле</w:t>
      </w:r>
    </w:p>
    <w:p w:rsidR="004217F7" w:rsidRDefault="004217F7" w:rsidP="00EA6650">
      <w:pPr>
        <w:pStyle w:val="a3"/>
        <w:spacing w:line="360" w:lineRule="auto"/>
      </w:pPr>
      <w:r>
        <w:rPr>
          <w:noProof/>
        </w:rPr>
        <w:lastRenderedPageBreak/>
        <w:drawing>
          <wp:inline distT="0" distB="0" distL="0" distR="0">
            <wp:extent cx="2262975" cy="581186"/>
            <wp:effectExtent l="19050" t="0" r="3975" b="0"/>
            <wp:docPr id="5" name="Рисунок 5" descr="https://extxe.com/wp-content/uploads/2019/05/word-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xtxe.com/wp-content/uploads/2019/05/word-image-174.png"/>
                    <pic:cNvPicPr>
                      <a:picLocks noChangeAspect="1" noChangeArrowheads="1"/>
                    </pic:cNvPicPr>
                  </pic:nvPicPr>
                  <pic:blipFill>
                    <a:blip r:embed="rId13" cstate="print"/>
                    <a:srcRect/>
                    <a:stretch>
                      <a:fillRect/>
                    </a:stretch>
                  </pic:blipFill>
                  <pic:spPr bwMode="auto">
                    <a:xfrm>
                      <a:off x="0" y="0"/>
                      <a:ext cx="2265248" cy="581770"/>
                    </a:xfrm>
                    <a:prstGeom prst="rect">
                      <a:avLst/>
                    </a:prstGeom>
                    <a:noFill/>
                    <a:ln w="9525">
                      <a:noFill/>
                      <a:miter lim="800000"/>
                      <a:headEnd/>
                      <a:tailEnd/>
                    </a:ln>
                  </pic:spPr>
                </pic:pic>
              </a:graphicData>
            </a:graphic>
          </wp:inline>
        </w:drawing>
      </w:r>
    </w:p>
    <w:p w:rsidR="004217F7" w:rsidRP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t>где ρ</w:t>
      </w:r>
      <w:r w:rsidRPr="004217F7">
        <w:rPr>
          <w:sz w:val="28"/>
          <w:szCs w:val="28"/>
          <w:vertAlign w:val="subscript"/>
        </w:rPr>
        <w:t>зар</w:t>
      </w:r>
      <w:r w:rsidRPr="004217F7">
        <w:rPr>
          <w:sz w:val="28"/>
          <w:szCs w:val="28"/>
        </w:rPr>
        <w:t xml:space="preserve"> — плотность электролита полностью заряженной АКБ, г/см</w:t>
      </w:r>
      <w:r w:rsidRPr="004217F7">
        <w:rPr>
          <w:sz w:val="28"/>
          <w:szCs w:val="28"/>
          <w:vertAlign w:val="superscript"/>
        </w:rPr>
        <w:t>3</w:t>
      </w:r>
      <w:r w:rsidRPr="004217F7">
        <w:rPr>
          <w:sz w:val="28"/>
          <w:szCs w:val="28"/>
        </w:rPr>
        <w:t>; </w:t>
      </w:r>
      <w:r w:rsidRPr="004217F7">
        <w:rPr>
          <w:sz w:val="28"/>
          <w:szCs w:val="28"/>
          <w:vertAlign w:val="subscript"/>
        </w:rPr>
        <w:t>ρизм</w:t>
      </w:r>
      <w:r w:rsidRPr="004217F7">
        <w:rPr>
          <w:sz w:val="28"/>
          <w:szCs w:val="28"/>
        </w:rPr>
        <w:t xml:space="preserve"> — измеренная плотность, </w:t>
      </w:r>
      <w:r w:rsidRPr="004217F7">
        <w:rPr>
          <w:sz w:val="28"/>
          <w:szCs w:val="28"/>
          <w:vertAlign w:val="superscript"/>
        </w:rPr>
        <w:t>г/см3;</w:t>
      </w:r>
      <w:r w:rsidRPr="004217F7">
        <w:rPr>
          <w:sz w:val="28"/>
          <w:szCs w:val="28"/>
        </w:rPr>
        <w:t xml:space="preserve"> ρ</w:t>
      </w:r>
      <w:r w:rsidRPr="004217F7">
        <w:rPr>
          <w:sz w:val="28"/>
          <w:szCs w:val="28"/>
          <w:vertAlign w:val="subscript"/>
        </w:rPr>
        <w:t>разр</w:t>
      </w:r>
      <w:r w:rsidRPr="004217F7">
        <w:rPr>
          <w:sz w:val="28"/>
          <w:szCs w:val="28"/>
        </w:rPr>
        <w:t xml:space="preserve"> — плотность электролита полностью разряженной АКБ, г/см</w:t>
      </w:r>
      <w:r w:rsidRPr="004217F7">
        <w:rPr>
          <w:sz w:val="28"/>
          <w:szCs w:val="28"/>
          <w:vertAlign w:val="superscript"/>
        </w:rPr>
        <w:t>3</w:t>
      </w:r>
      <w:r w:rsidRPr="004217F7">
        <w:rPr>
          <w:sz w:val="28"/>
          <w:szCs w:val="28"/>
        </w:rPr>
        <w:t>.</w:t>
      </w:r>
    </w:p>
    <w:p w:rsidR="004217F7" w:rsidRP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t>Для умеренной климатической зоны считается, что падение плотности электролита на 0,04 г/см</w:t>
      </w:r>
      <w:r w:rsidRPr="004217F7">
        <w:rPr>
          <w:sz w:val="28"/>
          <w:szCs w:val="28"/>
          <w:vertAlign w:val="superscript"/>
        </w:rPr>
        <w:t>3</w:t>
      </w:r>
      <w:r w:rsidRPr="004217F7">
        <w:rPr>
          <w:sz w:val="28"/>
          <w:szCs w:val="28"/>
        </w:rPr>
        <w:t xml:space="preserve"> соответствует разрядке АКБ на 25 %; на 0,08 г/см3 — на 50 %.</w:t>
      </w:r>
    </w:p>
    <w:p w:rsidR="004217F7" w:rsidRP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t>Если плотность электролита неизвестна, то степень разряженности определяют по напряжению АКБ под нагрузкой (имитации стартерного режима). Для этого применяют аккумуляторные пробники различных конструкций, основой которых являются вольтметр и нагрузочные сопротивления. Нагрузочная вилка обычно имеет две нагрузочные спирали по 100 А и подходит для аккумуляторов как малой и средней емкости (подключение одной спирали 100 А), так и для батарей повышенной емкости (подключаются две спирали по 100 А).</w:t>
      </w:r>
    </w:p>
    <w:p w:rsidR="004217F7" w:rsidRDefault="004217F7" w:rsidP="00EA6650">
      <w:pPr>
        <w:pStyle w:val="a3"/>
        <w:spacing w:before="0" w:beforeAutospacing="0" w:after="0" w:afterAutospacing="0" w:line="360" w:lineRule="auto"/>
        <w:ind w:firstLine="708"/>
        <w:jc w:val="both"/>
      </w:pPr>
      <w:r w:rsidRPr="004217F7">
        <w:rPr>
          <w:sz w:val="28"/>
          <w:szCs w:val="28"/>
        </w:rPr>
        <w:t>Большинство зарубежных производителей изготавливает батареи с крышкой, закрывающей клеммы; у таких батарей общее напряжение можно измерять по крайним клеммам. Для измерения напряжения на зажимах АКБ со скрытыми межэлементными соединениями предназначены пробники стрелочные типа Э-107 (рис. 3, а) или цифровые типа НВ-03 (рис. 3, б).</w:t>
      </w:r>
    </w:p>
    <w:p w:rsidR="004217F7" w:rsidRDefault="004217F7" w:rsidP="00EA6650">
      <w:pPr>
        <w:pStyle w:val="a3"/>
        <w:spacing w:line="360" w:lineRule="auto"/>
      </w:pPr>
      <w:r>
        <w:rPr>
          <w:noProof/>
        </w:rPr>
        <w:drawing>
          <wp:inline distT="0" distB="0" distL="0" distR="0">
            <wp:extent cx="2831307" cy="1332000"/>
            <wp:effectExtent l="19050" t="0" r="7143" b="0"/>
            <wp:docPr id="6" name="Рисунок 6" descr="Пробники для проверки А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обники для проверки АКБ"/>
                    <pic:cNvPicPr>
                      <a:picLocks noChangeAspect="1" noChangeArrowheads="1"/>
                    </pic:cNvPicPr>
                  </pic:nvPicPr>
                  <pic:blipFill>
                    <a:blip r:embed="rId14" cstate="print"/>
                    <a:srcRect/>
                    <a:stretch>
                      <a:fillRect/>
                    </a:stretch>
                  </pic:blipFill>
                  <pic:spPr bwMode="auto">
                    <a:xfrm>
                      <a:off x="0" y="0"/>
                      <a:ext cx="2831307" cy="1332000"/>
                    </a:xfrm>
                    <a:prstGeom prst="rect">
                      <a:avLst/>
                    </a:prstGeom>
                    <a:noFill/>
                    <a:ln w="9525">
                      <a:noFill/>
                      <a:miter lim="800000"/>
                      <a:headEnd/>
                      <a:tailEnd/>
                    </a:ln>
                  </pic:spPr>
                </pic:pic>
              </a:graphicData>
            </a:graphic>
          </wp:inline>
        </w:drawing>
      </w:r>
    </w:p>
    <w:p w:rsidR="004217F7" w:rsidRDefault="004217F7" w:rsidP="00EA6650">
      <w:pPr>
        <w:pStyle w:val="a3"/>
        <w:spacing w:line="360" w:lineRule="auto"/>
      </w:pPr>
      <w:r>
        <w:t>Рис. 3.</w:t>
      </w:r>
      <w:r>
        <w:rPr>
          <w:rStyle w:val="aa"/>
        </w:rPr>
        <w:t xml:space="preserve"> Пробники для проверки АКБ: </w:t>
      </w:r>
      <w:r>
        <w:rPr>
          <w:rStyle w:val="ab"/>
        </w:rPr>
        <w:t>а — стрелочный; б — цифровой</w:t>
      </w:r>
    </w:p>
    <w:p w:rsidR="004217F7" w:rsidRP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lastRenderedPageBreak/>
        <w:t>Пробники имеют три ступени нагрузки для АКБ емкостью до 190 А · ч. Проверка аккумулятора проводится при закрытых пробках. АКБ считается исправным, если вольтметр пробника при подключенной нагрузке через 5 с покажет напряжение не ниже 8,9 В. Для проверки АКБ старых конструкций с открытыми клеммами каждого элемента может применяться пробник типа Э-108. При проверке устанавливают нагрузочное сопротивление, соответствующее емкости батареи, и острие контактной ножки и штыря с учетом полярности в течение 5 с прижимают к выводным штырям. При напряжении, меньшем 1,6 В, батарею следует подзарядить.</w:t>
      </w:r>
    </w:p>
    <w:p w:rsidR="004217F7" w:rsidRDefault="004217F7" w:rsidP="00EA6650">
      <w:pPr>
        <w:pStyle w:val="a3"/>
        <w:spacing w:before="0" w:beforeAutospacing="0" w:after="0" w:afterAutospacing="0" w:line="360" w:lineRule="auto"/>
        <w:ind w:firstLine="708"/>
        <w:jc w:val="both"/>
      </w:pPr>
      <w:r w:rsidRPr="004217F7">
        <w:rPr>
          <w:sz w:val="28"/>
          <w:szCs w:val="28"/>
        </w:rPr>
        <w:t>Проверка АКБ может осуществляться с помощью специальных тестеров (рис. 4). Принципиальным отличием этих тестеров является то, что они определяют не только степень заряженности аккумулятора как обычные тестеры или нагрузочные вилки, но и, используя уникальный тест проводимости аккумулятора, определяют также реальную остаточную емкость даже разряженных АКБ. Это существенно упрощает и ускоряет тестирование разряженных аккумуляторов, поскольку с тестерами их не нужно предварительно заряжать.</w:t>
      </w:r>
    </w:p>
    <w:p w:rsidR="004217F7" w:rsidRDefault="004217F7" w:rsidP="00EA6650">
      <w:pPr>
        <w:pStyle w:val="a3"/>
        <w:spacing w:line="360" w:lineRule="auto"/>
      </w:pPr>
      <w:r>
        <w:rPr>
          <w:noProof/>
        </w:rPr>
        <w:drawing>
          <wp:inline distT="0" distB="0" distL="0" distR="0">
            <wp:extent cx="1292916" cy="1472163"/>
            <wp:effectExtent l="19050" t="0" r="2484" b="0"/>
            <wp:docPr id="7" name="Рисунок 7" descr="Тестер для проверки А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естер для проверки АКБ"/>
                    <pic:cNvPicPr>
                      <a:picLocks noChangeAspect="1" noChangeArrowheads="1"/>
                    </pic:cNvPicPr>
                  </pic:nvPicPr>
                  <pic:blipFill>
                    <a:blip r:embed="rId15" cstate="print"/>
                    <a:srcRect/>
                    <a:stretch>
                      <a:fillRect/>
                    </a:stretch>
                  </pic:blipFill>
                  <pic:spPr bwMode="auto">
                    <a:xfrm>
                      <a:off x="0" y="0"/>
                      <a:ext cx="1296216" cy="1475920"/>
                    </a:xfrm>
                    <a:prstGeom prst="rect">
                      <a:avLst/>
                    </a:prstGeom>
                    <a:noFill/>
                    <a:ln w="9525">
                      <a:noFill/>
                      <a:miter lim="800000"/>
                      <a:headEnd/>
                      <a:tailEnd/>
                    </a:ln>
                  </pic:spPr>
                </pic:pic>
              </a:graphicData>
            </a:graphic>
          </wp:inline>
        </w:drawing>
      </w:r>
      <w:r w:rsidR="00BB4C91">
        <w:t xml:space="preserve">   </w:t>
      </w:r>
      <w:r>
        <w:t>Рис. 4.</w:t>
      </w:r>
      <w:r>
        <w:rPr>
          <w:rStyle w:val="aa"/>
        </w:rPr>
        <w:t xml:space="preserve"> Тестер для проверки АКБ</w:t>
      </w:r>
    </w:p>
    <w:p w:rsid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t>Для проверки АКБ тестером в него вводится величина тока холодной прокрутки проверяемого стартера, затем проводится замер параметров АКБ. На экране высвечиваются значения величины напряжения и потребляемый стартером ток при прокрутке коленчатого вала двигателя, а также общее состояние АКБ (на рис. 6 — это «Good</w:t>
      </w:r>
      <w:r>
        <w:rPr>
          <w:sz w:val="28"/>
          <w:szCs w:val="28"/>
        </w:rPr>
        <w:t xml:space="preserve"> battery» — исправная батарея).</w:t>
      </w:r>
    </w:p>
    <w:p w:rsidR="004217F7" w:rsidRP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lastRenderedPageBreak/>
        <w:t>Измерение можно проводить как со снятой АКБ, так и с подключенной к автомобилю. В последнее время в легковых автомобилях находят применение так называемые необслуживаемые или малообслуживаемые АКБ. В таких АКБ необходимо осматривать и чистить только клеммы и зажимы. В них предусмотрен визуальный контрольный индикатор уровня зарядки — встроенный плотномер со смотровым стеклом, который расположен на верхней крышке АКБ (рис. 5).</w:t>
      </w:r>
    </w:p>
    <w:p w:rsidR="004217F7" w:rsidRDefault="004217F7" w:rsidP="00EA6650">
      <w:pPr>
        <w:pStyle w:val="a3"/>
        <w:spacing w:line="360" w:lineRule="auto"/>
      </w:pPr>
      <w:r>
        <w:rPr>
          <w:noProof/>
        </w:rPr>
        <w:drawing>
          <wp:inline distT="0" distB="0" distL="0" distR="0">
            <wp:extent cx="1777945" cy="1493260"/>
            <wp:effectExtent l="19050" t="0" r="0" b="0"/>
            <wp:docPr id="8" name="Рисунок 8" descr="Индикатор уровня зарядки а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ндикатор уровня зарядки акб"/>
                    <pic:cNvPicPr>
                      <a:picLocks noChangeAspect="1" noChangeArrowheads="1"/>
                    </pic:cNvPicPr>
                  </pic:nvPicPr>
                  <pic:blipFill>
                    <a:blip r:embed="rId16" cstate="print"/>
                    <a:srcRect/>
                    <a:stretch>
                      <a:fillRect/>
                    </a:stretch>
                  </pic:blipFill>
                  <pic:spPr bwMode="auto">
                    <a:xfrm>
                      <a:off x="0" y="0"/>
                      <a:ext cx="1780689" cy="1495565"/>
                    </a:xfrm>
                    <a:prstGeom prst="rect">
                      <a:avLst/>
                    </a:prstGeom>
                    <a:noFill/>
                    <a:ln w="9525">
                      <a:noFill/>
                      <a:miter lim="800000"/>
                      <a:headEnd/>
                      <a:tailEnd/>
                    </a:ln>
                  </pic:spPr>
                </pic:pic>
              </a:graphicData>
            </a:graphic>
          </wp:inline>
        </w:drawing>
      </w:r>
      <w:r>
        <w:t>Рис. 5.</w:t>
      </w:r>
      <w:r>
        <w:rPr>
          <w:rStyle w:val="aa"/>
        </w:rPr>
        <w:t xml:space="preserve"> Индикатор уровня зарядки: </w:t>
      </w:r>
      <w:r>
        <w:rPr>
          <w:rStyle w:val="ab"/>
        </w:rPr>
        <w:t>1 — световод; 2 — поплавок; 3 — короб</w:t>
      </w:r>
    </w:p>
    <w:p w:rsidR="004217F7" w:rsidRP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t>В зависимости от степени заряженности индикатор меняет свой цвет: зеленый цвет индикатора с видимой точкой внутри означает уровень зарядки не менее 75 %; темно-зеленый цвет без видимой точки внутри свидетельствует о необходимости подзарядки; появление желтого или исчезновение зеленого цвета указывают на необходимость замены аккумулятора.</w:t>
      </w:r>
    </w:p>
    <w:p w:rsidR="0041705D" w:rsidRDefault="0041705D" w:rsidP="0041705D">
      <w:pPr>
        <w:pStyle w:val="3"/>
        <w:spacing w:before="0" w:line="360" w:lineRule="auto"/>
        <w:ind w:firstLine="709"/>
        <w:jc w:val="both"/>
        <w:rPr>
          <w:rFonts w:ascii="Times New Roman" w:hAnsi="Times New Roman" w:cs="Times New Roman"/>
          <w:b w:val="0"/>
          <w:bCs w:val="0"/>
          <w:iCs/>
          <w:color w:val="262626" w:themeColor="text1" w:themeTint="D9"/>
          <w:sz w:val="28"/>
          <w:szCs w:val="28"/>
        </w:rPr>
      </w:pPr>
    </w:p>
    <w:p w:rsidR="0041705D" w:rsidRDefault="0041705D" w:rsidP="0041705D">
      <w:pPr>
        <w:pStyle w:val="3"/>
        <w:numPr>
          <w:ilvl w:val="0"/>
          <w:numId w:val="37"/>
        </w:numPr>
        <w:spacing w:before="0" w:line="360" w:lineRule="auto"/>
        <w:jc w:val="both"/>
        <w:rPr>
          <w:rStyle w:val="aa"/>
          <w:rFonts w:ascii="Times New Roman" w:hAnsi="Times New Roman" w:cs="Times New Roman"/>
          <w:b/>
          <w:bCs/>
          <w:color w:val="auto"/>
          <w:sz w:val="28"/>
          <w:szCs w:val="28"/>
        </w:rPr>
      </w:pPr>
      <w:r w:rsidRPr="00F1459E">
        <w:rPr>
          <w:rFonts w:ascii="Times New Roman" w:hAnsi="Times New Roman" w:cs="Times New Roman"/>
          <w:color w:val="262626" w:themeColor="text1" w:themeTint="D9"/>
          <w:sz w:val="28"/>
          <w:szCs w:val="28"/>
        </w:rPr>
        <w:t>Перечень работ,  выполняемых с АКБ</w:t>
      </w:r>
      <w:r>
        <w:rPr>
          <w:rFonts w:ascii="Times New Roman" w:hAnsi="Times New Roman" w:cs="Times New Roman"/>
          <w:iCs/>
          <w:color w:val="262626" w:themeColor="text1" w:themeTint="D9"/>
          <w:sz w:val="28"/>
          <w:szCs w:val="28"/>
        </w:rPr>
        <w:t>.</w:t>
      </w:r>
    </w:p>
    <w:p w:rsidR="0041705D" w:rsidRDefault="0041705D" w:rsidP="0041705D">
      <w:pPr>
        <w:pStyle w:val="3"/>
        <w:tabs>
          <w:tab w:val="left" w:pos="5985"/>
        </w:tabs>
        <w:spacing w:before="0" w:line="360" w:lineRule="auto"/>
        <w:ind w:firstLine="709"/>
        <w:jc w:val="both"/>
        <w:rPr>
          <w:rStyle w:val="aa"/>
          <w:rFonts w:ascii="Times New Roman" w:hAnsi="Times New Roman" w:cs="Times New Roman"/>
          <w:b/>
          <w:bCs/>
          <w:color w:val="auto"/>
          <w:sz w:val="28"/>
          <w:szCs w:val="28"/>
        </w:rPr>
      </w:pPr>
      <w:r>
        <w:rPr>
          <w:rStyle w:val="aa"/>
          <w:rFonts w:ascii="Times New Roman" w:hAnsi="Times New Roman" w:cs="Times New Roman"/>
          <w:b/>
          <w:bCs/>
          <w:color w:val="auto"/>
          <w:sz w:val="28"/>
          <w:szCs w:val="28"/>
        </w:rPr>
        <w:tab/>
      </w:r>
    </w:p>
    <w:p w:rsidR="004217F7" w:rsidRPr="004217F7" w:rsidRDefault="004217F7" w:rsidP="00EA6650">
      <w:pPr>
        <w:pStyle w:val="3"/>
        <w:spacing w:before="0" w:line="360" w:lineRule="auto"/>
        <w:ind w:left="3540" w:firstLine="708"/>
        <w:jc w:val="both"/>
        <w:rPr>
          <w:rFonts w:ascii="Times New Roman" w:hAnsi="Times New Roman" w:cs="Times New Roman"/>
          <w:color w:val="auto"/>
          <w:sz w:val="28"/>
          <w:szCs w:val="28"/>
        </w:rPr>
      </w:pPr>
      <w:r w:rsidRPr="004217F7">
        <w:rPr>
          <w:rStyle w:val="aa"/>
          <w:rFonts w:ascii="Times New Roman" w:hAnsi="Times New Roman" w:cs="Times New Roman"/>
          <w:b/>
          <w:bCs/>
          <w:color w:val="auto"/>
          <w:sz w:val="28"/>
          <w:szCs w:val="28"/>
        </w:rPr>
        <w:t>Зарядка АКБ</w:t>
      </w:r>
    </w:p>
    <w:p w:rsidR="004217F7" w:rsidRP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t>Заряд батареи производится при комнатной температуре. Если батарея хранилась при температуре ниже 0 °С, то перед включением на зарядку ее необходимо выдержать некоторое время для достижения комнатной температуры. Зарядку батареи следует вести при вывернутых пробках. Для зарядки положительный вывод батареи присоединяют к положительному полюсу зарядного устройства, отрицательный — к отрицательному.</w:t>
      </w:r>
    </w:p>
    <w:p w:rsidR="004217F7" w:rsidRP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lastRenderedPageBreak/>
        <w:t>Зарядка производится током силой, равной 0,1 номинальной емкости батареи, при температуре электролита не выше 30 °С (в условиях холодного и умеренного климата) и не выше 35 °С (в жарком и теплом). Выходное напряжение зарядного устройства должно быть 2,4…2,7 В на каждую секцию батареи, в частности, для 12-вольтовых батарей выходное напряжение должно быть 14,4…16,2 В.</w:t>
      </w:r>
    </w:p>
    <w:p w:rsidR="004217F7" w:rsidRP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t>Батарею заряжают до тех пор, пока не начнется обильное газовыделение («кипение») во всех аккумуляторах, а напряжение и плотность электролита будут оставаться постоянными в течение 2 ч. Во время зарядки периодически (через каждые 2 ч) необходимо проверять напряжение, плотность и температуру электролита и следить за тем, чтобы температура не поднималась выше 45 °С (при жарком и теплом климате выше 50 °С). Если она окажется выше или напряжение достигнет 14,4 В, зарядный ток следует уменьшить в 2 раза на время, необходимое для снижения температуры электролита до 30..35 °С, или временно отключить для охлаждения до 30 °С.</w:t>
      </w:r>
    </w:p>
    <w:p w:rsidR="004217F7" w:rsidRP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t>В случае если в конце зарядки плотность электролита (с учетом температурной поправки) будет отличаться от нормы, ее корректируют, доливая дистиллированную воду при превышении нормы или кислоту плотностью 1,4 г/см3, если плотность ниже нормы. После корректировки зарядку нужно продлить на 30 мин до полного перемешивания электролита. Окончательно уровень электролита измеряют через 30 мин после зарядки: если уровень ниже нормы, в аккумулятор доливают электролит такой же плотности, которая должна быть при полностью заряженном аккумуляторе, при избытке электролита его излишек отбирают резиновой грушей.</w:t>
      </w:r>
    </w:p>
    <w:p w:rsidR="004217F7" w:rsidRDefault="004217F7" w:rsidP="00EA6650">
      <w:pPr>
        <w:pStyle w:val="a3"/>
        <w:spacing w:before="0" w:beforeAutospacing="0" w:after="0" w:afterAutospacing="0" w:line="360" w:lineRule="auto"/>
        <w:ind w:firstLine="708"/>
        <w:jc w:val="both"/>
      </w:pPr>
      <w:r w:rsidRPr="004217F7">
        <w:rPr>
          <w:sz w:val="28"/>
          <w:szCs w:val="28"/>
        </w:rPr>
        <w:t>Для зарядки АКБ применяются специальные зарядные устройства типа «Кулон-715d» (рис. 6).</w:t>
      </w:r>
    </w:p>
    <w:p w:rsidR="004217F7" w:rsidRDefault="004217F7" w:rsidP="00EA6650">
      <w:pPr>
        <w:pStyle w:val="a3"/>
        <w:spacing w:line="360" w:lineRule="auto"/>
      </w:pPr>
      <w:r>
        <w:rPr>
          <w:noProof/>
        </w:rPr>
        <w:lastRenderedPageBreak/>
        <w:drawing>
          <wp:inline distT="0" distB="0" distL="0" distR="0">
            <wp:extent cx="1682530" cy="1063268"/>
            <wp:effectExtent l="19050" t="0" r="0" b="0"/>
            <wp:docPr id="9" name="Рисунок 9" descr="Зарядное устройство «Кулон-7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рядное устройство «Кулон-715d»"/>
                    <pic:cNvPicPr>
                      <a:picLocks noChangeAspect="1" noChangeArrowheads="1"/>
                    </pic:cNvPicPr>
                  </pic:nvPicPr>
                  <pic:blipFill>
                    <a:blip r:embed="rId17" cstate="print"/>
                    <a:srcRect/>
                    <a:stretch>
                      <a:fillRect/>
                    </a:stretch>
                  </pic:blipFill>
                  <pic:spPr bwMode="auto">
                    <a:xfrm>
                      <a:off x="0" y="0"/>
                      <a:ext cx="1689329" cy="1067565"/>
                    </a:xfrm>
                    <a:prstGeom prst="rect">
                      <a:avLst/>
                    </a:prstGeom>
                    <a:noFill/>
                    <a:ln w="9525">
                      <a:noFill/>
                      <a:miter lim="800000"/>
                      <a:headEnd/>
                      <a:tailEnd/>
                    </a:ln>
                  </pic:spPr>
                </pic:pic>
              </a:graphicData>
            </a:graphic>
          </wp:inline>
        </w:drawing>
      </w:r>
      <w:r>
        <w:t>Рис. 6.</w:t>
      </w:r>
      <w:r>
        <w:rPr>
          <w:rStyle w:val="aa"/>
        </w:rPr>
        <w:t xml:space="preserve"> Зарядное устройство типа «Кулон-715d»</w:t>
      </w:r>
    </w:p>
    <w:p w:rsidR="004217F7" w:rsidRPr="004217F7" w:rsidRDefault="004217F7" w:rsidP="00EA6650">
      <w:pPr>
        <w:pStyle w:val="a3"/>
        <w:spacing w:before="0" w:beforeAutospacing="0" w:after="0" w:afterAutospacing="0" w:line="360" w:lineRule="auto"/>
        <w:ind w:firstLine="708"/>
        <w:jc w:val="both"/>
        <w:rPr>
          <w:sz w:val="28"/>
          <w:szCs w:val="28"/>
        </w:rPr>
      </w:pPr>
      <w:r w:rsidRPr="004217F7">
        <w:rPr>
          <w:sz w:val="28"/>
          <w:szCs w:val="28"/>
        </w:rPr>
        <w:t>Алгоритм работы зарядных устройств реализует комбинированный метод зарядки АКБ (работа в режиме стабилизатора тока в фазе основной зарядки с переключением в режим стабилизации напряжения в конечной фазе), что обеспечивает автоматическое поддержание оптимальной скорости заряда, не допуская опасного для батареи перенапряжения, приводящего к кипению электролита. В процессе работы зарядного устройства на индикатор выводится значение напряжения, измеренного на выходных клеммах прибора, и величина измеренного тока.</w:t>
      </w:r>
    </w:p>
    <w:p w:rsidR="008B198B" w:rsidRPr="006E175A" w:rsidRDefault="008B198B" w:rsidP="008B198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
          <w:sz w:val="32"/>
          <w:szCs w:val="32"/>
          <w:lang w:eastAsia="ru-RU"/>
        </w:rPr>
        <w:t xml:space="preserve">                       </w:t>
      </w:r>
    </w:p>
    <w:p w:rsidR="008B198B" w:rsidRDefault="008B198B" w:rsidP="006E175A">
      <w:pPr>
        <w:spacing w:after="0"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Контрольные вопросы:</w:t>
      </w:r>
    </w:p>
    <w:p w:rsidR="0041705D" w:rsidRPr="0041705D" w:rsidRDefault="0041705D" w:rsidP="0041705D">
      <w:pPr>
        <w:pStyle w:val="ac"/>
        <w:numPr>
          <w:ilvl w:val="0"/>
          <w:numId w:val="39"/>
        </w:numPr>
        <w:shd w:val="clear" w:color="auto" w:fill="FFFFFF"/>
        <w:autoSpaceDE w:val="0"/>
        <w:autoSpaceDN w:val="0"/>
        <w:adjustRightInd w:val="0"/>
        <w:spacing w:after="0" w:line="360" w:lineRule="auto"/>
        <w:jc w:val="both"/>
        <w:rPr>
          <w:rFonts w:ascii="Times New Roman" w:hAnsi="Times New Roman" w:cs="Times New Roman"/>
          <w:bCs/>
          <w:iCs/>
          <w:color w:val="262626" w:themeColor="text1" w:themeTint="D9"/>
          <w:sz w:val="28"/>
          <w:szCs w:val="28"/>
        </w:rPr>
      </w:pPr>
      <w:r>
        <w:rPr>
          <w:rFonts w:ascii="Times New Roman" w:hAnsi="Times New Roman" w:cs="Times New Roman"/>
          <w:bCs/>
          <w:iCs/>
          <w:color w:val="262626" w:themeColor="text1" w:themeTint="D9"/>
          <w:sz w:val="28"/>
          <w:szCs w:val="28"/>
        </w:rPr>
        <w:t>Назовите основные с</w:t>
      </w:r>
      <w:r w:rsidRPr="0041705D">
        <w:rPr>
          <w:rFonts w:ascii="Times New Roman" w:hAnsi="Times New Roman" w:cs="Times New Roman"/>
          <w:bCs/>
          <w:iCs/>
          <w:color w:val="262626" w:themeColor="text1" w:themeTint="D9"/>
          <w:sz w:val="28"/>
          <w:szCs w:val="28"/>
        </w:rPr>
        <w:t xml:space="preserve">пособы диагностирования АКБ. </w:t>
      </w:r>
    </w:p>
    <w:p w:rsidR="008B198B" w:rsidRPr="00B16301" w:rsidRDefault="0041705D" w:rsidP="0041705D">
      <w:pPr>
        <w:shd w:val="clear" w:color="auto" w:fill="FFFFFF"/>
        <w:autoSpaceDE w:val="0"/>
        <w:autoSpaceDN w:val="0"/>
        <w:adjustRightInd w:val="0"/>
        <w:spacing w:after="0" w:line="360" w:lineRule="auto"/>
        <w:jc w:val="both"/>
        <w:rPr>
          <w:rFonts w:ascii="Times New Roman" w:hAnsi="Times New Roman"/>
          <w:bCs/>
          <w:iCs/>
          <w:sz w:val="28"/>
          <w:szCs w:val="28"/>
        </w:rPr>
      </w:pPr>
      <w:r>
        <w:rPr>
          <w:rFonts w:ascii="Times New Roman" w:hAnsi="Times New Roman" w:cs="Times New Roman"/>
          <w:color w:val="262626" w:themeColor="text1" w:themeTint="D9"/>
          <w:sz w:val="28"/>
          <w:szCs w:val="28"/>
        </w:rPr>
        <w:t xml:space="preserve">     2. Назовите п</w:t>
      </w:r>
      <w:r w:rsidRPr="0041705D">
        <w:rPr>
          <w:rFonts w:ascii="Times New Roman" w:hAnsi="Times New Roman" w:cs="Times New Roman"/>
          <w:color w:val="262626" w:themeColor="text1" w:themeTint="D9"/>
          <w:sz w:val="28"/>
          <w:szCs w:val="28"/>
        </w:rPr>
        <w:t>еречень работ,  выполняемых с АКБ</w:t>
      </w:r>
      <w:r w:rsidRPr="0041705D">
        <w:rPr>
          <w:rFonts w:ascii="Times New Roman" w:hAnsi="Times New Roman" w:cs="Times New Roman"/>
          <w:bCs/>
          <w:iCs/>
          <w:color w:val="262626" w:themeColor="text1" w:themeTint="D9"/>
          <w:sz w:val="28"/>
          <w:szCs w:val="28"/>
        </w:rPr>
        <w:t>.</w:t>
      </w:r>
    </w:p>
    <w:p w:rsidR="008B198B" w:rsidRDefault="008B198B" w:rsidP="008B198B">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p>
    <w:p w:rsidR="008B198B" w:rsidRDefault="008B198B" w:rsidP="008B198B">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Литература:</w:t>
      </w:r>
    </w:p>
    <w:p w:rsidR="008B198B" w:rsidRPr="00AD28CA" w:rsidRDefault="008B198B" w:rsidP="008B198B">
      <w:pPr>
        <w:spacing w:after="0" w:line="240" w:lineRule="auto"/>
        <w:rPr>
          <w:rFonts w:ascii="Times New Roman" w:hAnsi="Times New Roman"/>
          <w:b/>
        </w:rPr>
      </w:pPr>
      <w:r w:rsidRPr="00AD28CA">
        <w:rPr>
          <w:rFonts w:ascii="Times New Roman" w:hAnsi="Times New Roman"/>
          <w:b/>
        </w:rPr>
        <w:t>Основные источники:</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1.Лу</w:t>
      </w:r>
      <w:r>
        <w:rPr>
          <w:rFonts w:ascii="Times New Roman" w:hAnsi="Times New Roman"/>
        </w:rPr>
        <w:t>д</w:t>
      </w:r>
      <w:r w:rsidRPr="005924CB">
        <w:rPr>
          <w:rFonts w:ascii="Times New Roman" w:hAnsi="Times New Roman"/>
        </w:rPr>
        <w:t>тченко О.А. Техническая эксплуатация и обслуживания автомобилей: Учебник. - К.: Высшая школа, 2007.- 527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2.Лудтченко О.А. Техническое обслуживание и ремонт автомобилей: орга</w:t>
      </w:r>
      <w:r>
        <w:rPr>
          <w:rFonts w:ascii="Times New Roman" w:hAnsi="Times New Roman"/>
        </w:rPr>
        <w:t xml:space="preserve">низация и управления: Учебник. </w:t>
      </w:r>
      <w:r w:rsidRPr="005924CB">
        <w:rPr>
          <w:rFonts w:ascii="Times New Roman" w:hAnsi="Times New Roman"/>
        </w:rPr>
        <w:t xml:space="preserve"> К.: Знание-Пресс, 2004- 478 с.</w:t>
      </w:r>
    </w:p>
    <w:p w:rsidR="008B198B" w:rsidRPr="005924CB" w:rsidRDefault="008B198B" w:rsidP="008B198B">
      <w:pPr>
        <w:spacing w:after="0" w:line="240" w:lineRule="auto"/>
        <w:jc w:val="both"/>
        <w:rPr>
          <w:rFonts w:ascii="Times New Roman" w:hAnsi="Times New Roman"/>
        </w:rPr>
      </w:pPr>
      <w:r w:rsidRPr="005924CB">
        <w:rPr>
          <w:rFonts w:ascii="Times New Roman" w:hAnsi="Times New Roman"/>
        </w:rPr>
        <w:t>3.Крамаренко Г.В., Барашков И.В. Техническое обслуживание автомобилей: Учебник. -</w:t>
      </w:r>
      <w:r>
        <w:rPr>
          <w:rFonts w:ascii="Times New Roman" w:hAnsi="Times New Roman"/>
        </w:rPr>
        <w:t xml:space="preserve"> </w:t>
      </w:r>
      <w:r w:rsidRPr="005924CB">
        <w:rPr>
          <w:rFonts w:ascii="Times New Roman" w:hAnsi="Times New Roman"/>
        </w:rPr>
        <w:t>М.: Транспорт, 1982 - 368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4.Кузнецов Е.С., Болдин А.П., Власов В.М. и др. Техническая зксплуатация автомобилей: Учебник. - М.: Наука, 2001 - 535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5.Туревский И.С. Техническое обслуживание автомобилей. Книга 1. Техническое обслуживание и текущий ремонт автомобилей: Учебное пособие. - М.: ИД «Форум»: ИНФ-РА-М, 2007.-432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6.Туревский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2008,- 256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7.Епифанов Л.И., Епифанова Е.А. Техническое обслуживание и ремонт автомобилей: Учебное пособие. - М.: ИД «Форум»: ИНФРА-М, 2009.- 352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lastRenderedPageBreak/>
        <w:t>8.Малкин В.С. Техническая эксплуатация автомобилей. Теоретические и практические аспекты: Учебное пособие. - М.: Издательский центр «Академия», 2007 - 288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9.Власов В.М., Жанказиев С.В., Круглов С.М. и др. Техническое обслуживание</w:t>
      </w:r>
      <w:r>
        <w:rPr>
          <w:rFonts w:ascii="Times New Roman" w:hAnsi="Times New Roman"/>
        </w:rPr>
        <w:t xml:space="preserve"> и ремонт автомобилей: Учебник.</w:t>
      </w:r>
      <w:r w:rsidRPr="005924CB">
        <w:rPr>
          <w:rFonts w:ascii="Times New Roman" w:hAnsi="Times New Roman"/>
        </w:rPr>
        <w:t>- М.: Издательский центр «Академия», 2004 - 480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10.Напольский Г.М. Технологическое проектирование автотранспортных предприятий и станций техн</w:t>
      </w:r>
      <w:r>
        <w:rPr>
          <w:rFonts w:ascii="Times New Roman" w:hAnsi="Times New Roman"/>
        </w:rPr>
        <w:t>ического обслуживания: Учебник.</w:t>
      </w:r>
      <w:r w:rsidRPr="005924CB">
        <w:rPr>
          <w:rFonts w:ascii="Times New Roman" w:hAnsi="Times New Roman"/>
        </w:rPr>
        <w:t>- М.:Транспорт,1985- 231 с.</w:t>
      </w:r>
    </w:p>
    <w:p w:rsidR="008B198B" w:rsidRDefault="008B198B" w:rsidP="008B198B">
      <w:pPr>
        <w:spacing w:after="0" w:line="240" w:lineRule="auto"/>
        <w:rPr>
          <w:rFonts w:ascii="Times New Roman" w:hAnsi="Times New Roman"/>
          <w:lang w:val="uk-UA"/>
        </w:rPr>
      </w:pPr>
    </w:p>
    <w:p w:rsidR="008B198B" w:rsidRPr="00AD28CA" w:rsidRDefault="008B198B" w:rsidP="008B198B">
      <w:pPr>
        <w:spacing w:after="0" w:line="240" w:lineRule="auto"/>
        <w:rPr>
          <w:rFonts w:ascii="Times New Roman" w:hAnsi="Times New Roman"/>
          <w:b/>
        </w:rPr>
      </w:pPr>
      <w:r w:rsidRPr="00AD28CA">
        <w:rPr>
          <w:rFonts w:ascii="Times New Roman" w:hAnsi="Times New Roman"/>
          <w:b/>
        </w:rPr>
        <w:t xml:space="preserve">Дополнительные источники: </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lang w:val="uk-UA"/>
        </w:rPr>
        <w:t>1</w:t>
      </w:r>
      <w:r w:rsidRPr="005924CB">
        <w:rPr>
          <w:rFonts w:ascii="Times New Roman" w:hAnsi="Times New Roman"/>
        </w:rPr>
        <w:t>.Правила предоставления услуг по техническому обслуживанию и ремонту автомобильных транспортных средств автомобильного транспорта. - К.: Минтранс Украины, 2003. - 24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2.ОНТП-01-91. Общесоюзные нормы технологического проектирования предприятий автомобильного транспорта. - М.: Гипроавтотранс, 1991.- 184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lang w:val="uk-UA"/>
        </w:rPr>
        <w:t>3</w:t>
      </w:r>
      <w:r w:rsidRPr="005924CB">
        <w:rPr>
          <w:rFonts w:ascii="Times New Roman" w:hAnsi="Times New Roman"/>
        </w:rPr>
        <w:t>.Афанасьев Л.Л., Маслов А.А., Колясинский В.С. Гаражи и станции технического обслуживания автомобилей. - М.: Транспорт, 1980.-215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lang w:val="uk-UA"/>
        </w:rPr>
        <w:t>4</w:t>
      </w:r>
      <w:r w:rsidRPr="005924CB">
        <w:rPr>
          <w:rFonts w:ascii="Times New Roman" w:hAnsi="Times New Roman"/>
        </w:rPr>
        <w:t>.Гаражи и стоянки: Учеб. пособие / В.В. Шестокас, В.П. Адомавичюс, П.В. Юшкявичус. - М.: Стройиздат, 1984. -214с.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lang w:val="uk-UA"/>
        </w:rPr>
        <w:t>5</w:t>
      </w:r>
      <w:r w:rsidRPr="005924CB">
        <w:rPr>
          <w:rFonts w:ascii="Times New Roman" w:hAnsi="Times New Roman"/>
        </w:rPr>
        <w:t>.Гаражи. Проектирование и строительство / Б. Андерсен, Г. Бентфельд, П. Бенеке, О. Силл. - М.: Стройиздат, 1986. - 391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rPr>
        <w:t>6.Давыдович Л.Н. Проектирование предприятий автомобильного транспорта. - М.: Транспорт. 1975.-392 с.</w:t>
      </w:r>
    </w:p>
    <w:p w:rsidR="008B198B" w:rsidRPr="005924CB" w:rsidRDefault="008B198B" w:rsidP="008B198B">
      <w:pPr>
        <w:spacing w:after="0" w:line="240" w:lineRule="auto"/>
        <w:jc w:val="both"/>
        <w:rPr>
          <w:rFonts w:ascii="Times New Roman" w:hAnsi="Times New Roman"/>
          <w:lang w:val="uk-UA"/>
        </w:rPr>
      </w:pPr>
      <w:r w:rsidRPr="005924CB">
        <w:rPr>
          <w:rFonts w:ascii="Times New Roman" w:hAnsi="Times New Roman"/>
          <w:lang w:val="uk-UA"/>
        </w:rPr>
        <w:t>7</w:t>
      </w:r>
      <w:r w:rsidRPr="005924CB">
        <w:rPr>
          <w:rFonts w:ascii="Times New Roman" w:hAnsi="Times New Roman"/>
        </w:rPr>
        <w:t>.Канарчук В.Є., Лудченко О.А., Чигринець А.Д. Основы технического обслуживания и ремонта автомобилей: В 3 кн.: Учебник. - К.: Высшая шк., 1994,- 383 с.</w:t>
      </w:r>
    </w:p>
    <w:p w:rsidR="008B198B" w:rsidRDefault="008B198B" w:rsidP="008B198B">
      <w:pPr>
        <w:spacing w:after="0" w:line="240" w:lineRule="auto"/>
        <w:jc w:val="both"/>
        <w:rPr>
          <w:rFonts w:ascii="Times New Roman" w:hAnsi="Times New Roman"/>
        </w:rPr>
      </w:pPr>
      <w:r w:rsidRPr="005924CB">
        <w:rPr>
          <w:rFonts w:ascii="Times New Roman" w:hAnsi="Times New Roman"/>
        </w:rPr>
        <w:t>8.Канарчук В.Е.. Лудченко А.А., Курников И.П., Луйк И.А. Техническое обслуживание, ремонт и хранение автотранспортньїх средств: В 3 кн.: Учебник. - К.: Высшая шк., 1991.-406 с.</w:t>
      </w:r>
    </w:p>
    <w:p w:rsidR="008B198B" w:rsidRDefault="008B198B" w:rsidP="008B198B">
      <w:pPr>
        <w:spacing w:after="0" w:line="240" w:lineRule="auto"/>
        <w:jc w:val="both"/>
        <w:rPr>
          <w:rFonts w:ascii="Times New Roman" w:hAnsi="Times New Roman"/>
        </w:rPr>
      </w:pPr>
    </w:p>
    <w:p w:rsidR="008B198B" w:rsidRPr="005924CB" w:rsidRDefault="008B198B" w:rsidP="008B198B">
      <w:pPr>
        <w:spacing w:after="0" w:line="240" w:lineRule="auto"/>
        <w:jc w:val="both"/>
        <w:rPr>
          <w:rFonts w:ascii="Times New Roman" w:hAnsi="Times New Roman"/>
          <w:lang w:val="uk-UA"/>
        </w:rPr>
      </w:pPr>
      <w:r>
        <w:rPr>
          <w:rFonts w:ascii="Times New Roman" w:hAnsi="Times New Roman"/>
        </w:rPr>
        <w:t>***************************************************************************************</w:t>
      </w:r>
    </w:p>
    <w:p w:rsidR="008B198B" w:rsidRPr="003B692C" w:rsidRDefault="008B198B" w:rsidP="008B198B">
      <w:pPr>
        <w:spacing w:before="100" w:beforeAutospacing="1" w:after="100" w:afterAutospacing="1" w:line="240" w:lineRule="auto"/>
        <w:rPr>
          <w:rFonts w:ascii="Times New Roman" w:eastAsia="Times New Roman" w:hAnsi="Times New Roman" w:cs="Times New Roman"/>
          <w:b/>
          <w:sz w:val="32"/>
          <w:szCs w:val="32"/>
          <w:lang w:eastAsia="ru-RU"/>
        </w:rPr>
      </w:pPr>
      <w:r w:rsidRPr="003B692C">
        <w:rPr>
          <w:rFonts w:ascii="Times New Roman" w:eastAsia="Times New Roman" w:hAnsi="Times New Roman" w:cs="Times New Roman"/>
          <w:b/>
          <w:sz w:val="32"/>
          <w:szCs w:val="32"/>
          <w:lang w:eastAsia="ru-RU"/>
        </w:rPr>
        <w:t>Домашнее задание:</w:t>
      </w:r>
    </w:p>
    <w:p w:rsidR="008B198B" w:rsidRDefault="008B198B" w:rsidP="008B198B">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3B692C">
        <w:rPr>
          <w:rFonts w:ascii="Times New Roman" w:eastAsia="Times New Roman" w:hAnsi="Times New Roman" w:cs="Times New Roman"/>
          <w:bCs/>
          <w:sz w:val="28"/>
          <w:szCs w:val="28"/>
          <w:lang w:eastAsia="ru-RU"/>
        </w:rPr>
        <w:t>Законспектировать лекцию (письменно</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в </w:t>
      </w:r>
      <w:r>
        <w:rPr>
          <w:rFonts w:ascii="Times New Roman" w:eastAsia="Times New Roman" w:hAnsi="Times New Roman" w:cs="Times New Roman"/>
          <w:bCs/>
          <w:sz w:val="28"/>
          <w:szCs w:val="28"/>
          <w:lang w:eastAsia="ru-RU"/>
        </w:rPr>
        <w:t>конспекте-</w:t>
      </w:r>
      <w:r w:rsidRPr="003B692C">
        <w:rPr>
          <w:rFonts w:ascii="Times New Roman" w:eastAsia="Times New Roman" w:hAnsi="Times New Roman" w:cs="Times New Roman"/>
          <w:bCs/>
          <w:sz w:val="28"/>
          <w:szCs w:val="28"/>
          <w:lang w:eastAsia="ru-RU"/>
        </w:rPr>
        <w:t>тетраде)</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w:t>
      </w:r>
    </w:p>
    <w:p w:rsidR="008B198B" w:rsidRPr="00F411C2" w:rsidRDefault="008B198B" w:rsidP="008B198B">
      <w:pPr>
        <w:spacing w:after="0" w:line="360" w:lineRule="auto"/>
        <w:jc w:val="both"/>
        <w:outlineLvl w:val="1"/>
        <w:rPr>
          <w:rFonts w:ascii="Times New Roman" w:eastAsia="Times New Roman" w:hAnsi="Times New Roman" w:cs="Times New Roman"/>
          <w:bCs/>
          <w:sz w:val="28"/>
          <w:szCs w:val="28"/>
          <w:lang w:eastAsia="ru-RU"/>
        </w:rPr>
      </w:pPr>
      <w:r w:rsidRPr="00F411C2">
        <w:rPr>
          <w:rFonts w:ascii="Times New Roman" w:eastAsia="Times New Roman" w:hAnsi="Times New Roman" w:cs="Times New Roman"/>
          <w:bCs/>
          <w:sz w:val="28"/>
          <w:szCs w:val="28"/>
          <w:lang w:eastAsia="ru-RU"/>
        </w:rPr>
        <w:t xml:space="preserve">2. Ответить на контрольные вопросы (письменно, в </w:t>
      </w:r>
      <w:r>
        <w:rPr>
          <w:rFonts w:ascii="Times New Roman" w:eastAsia="Times New Roman" w:hAnsi="Times New Roman" w:cs="Times New Roman"/>
          <w:bCs/>
          <w:sz w:val="28"/>
          <w:szCs w:val="28"/>
          <w:lang w:eastAsia="ru-RU"/>
        </w:rPr>
        <w:t>конспекте-</w:t>
      </w:r>
      <w:r w:rsidRPr="00F411C2">
        <w:rPr>
          <w:rFonts w:ascii="Times New Roman" w:eastAsia="Times New Roman" w:hAnsi="Times New Roman" w:cs="Times New Roman"/>
          <w:bCs/>
          <w:sz w:val="28"/>
          <w:szCs w:val="28"/>
          <w:lang w:eastAsia="ru-RU"/>
        </w:rPr>
        <w:t>тетраде).</w:t>
      </w:r>
    </w:p>
    <w:p w:rsidR="008B198B" w:rsidRPr="00F411C2" w:rsidRDefault="008B198B" w:rsidP="008B198B">
      <w:pPr>
        <w:pStyle w:val="1"/>
        <w:spacing w:before="0" w:line="360" w:lineRule="auto"/>
        <w:jc w:val="both"/>
        <w:rPr>
          <w:rFonts w:ascii="Times New Roman" w:hAnsi="Times New Roman" w:cs="Times New Roman"/>
          <w:b w:val="0"/>
          <w:color w:val="auto"/>
        </w:rPr>
      </w:pPr>
      <w:r w:rsidRPr="00F411C2">
        <w:rPr>
          <w:rFonts w:ascii="Times New Roman" w:eastAsia="Times New Roman" w:hAnsi="Times New Roman" w:cs="Times New Roman"/>
          <w:b w:val="0"/>
          <w:bCs w:val="0"/>
          <w:color w:val="auto"/>
          <w:lang w:eastAsia="ru-RU"/>
        </w:rPr>
        <w:t>3. С</w:t>
      </w:r>
      <w:r w:rsidRPr="00F411C2">
        <w:rPr>
          <w:rFonts w:ascii="Times New Roman" w:eastAsia="Times New Roman" w:hAnsi="Times New Roman" w:cs="Times New Roman"/>
          <w:b w:val="0"/>
          <w:color w:val="auto"/>
          <w:lang w:eastAsia="ru-RU"/>
        </w:rPr>
        <w:t>фотографировать</w:t>
      </w:r>
      <w:r w:rsidRPr="00F411C2">
        <w:rPr>
          <w:rFonts w:ascii="Times New Roman" w:eastAsia="Times New Roman" w:hAnsi="Times New Roman" w:cs="Times New Roman"/>
          <w:b w:val="0"/>
          <w:bCs w:val="0"/>
          <w:color w:val="auto"/>
          <w:lang w:eastAsia="ru-RU"/>
        </w:rPr>
        <w:t xml:space="preserve"> все страницы конспекта (с ответами на контрольные вопросы) и прислать преподавателю Сафонову Ю.Б. в сообщество </w:t>
      </w:r>
      <w:r>
        <w:rPr>
          <w:rFonts w:ascii="Times New Roman" w:eastAsia="Times New Roman" w:hAnsi="Times New Roman" w:cs="Times New Roman"/>
          <w:b w:val="0"/>
          <w:bCs w:val="0"/>
          <w:color w:val="auto"/>
          <w:lang w:eastAsia="ru-RU"/>
        </w:rPr>
        <w:t>«</w:t>
      </w:r>
      <w:r w:rsidRPr="00F411C2">
        <w:rPr>
          <w:rFonts w:ascii="Times New Roman" w:hAnsi="Times New Roman" w:cs="Times New Roman"/>
          <w:b w:val="0"/>
          <w:color w:val="auto"/>
        </w:rPr>
        <w:t>МДК 01.02 ТО и ремонт автомобилей</w:t>
      </w:r>
      <w:r>
        <w:rPr>
          <w:rFonts w:ascii="Times New Roman" w:hAnsi="Times New Roman" w:cs="Times New Roman"/>
          <w:b w:val="0"/>
          <w:color w:val="auto"/>
        </w:rPr>
        <w:t xml:space="preserve">», </w:t>
      </w:r>
      <w:r w:rsidRPr="00F411C2">
        <w:rPr>
          <w:rFonts w:ascii="Times New Roman" w:eastAsia="Times New Roman" w:hAnsi="Times New Roman" w:cs="Times New Roman"/>
          <w:b w:val="0"/>
          <w:bCs w:val="0"/>
          <w:color w:val="auto"/>
          <w:lang w:eastAsia="ru-RU"/>
        </w:rPr>
        <w:t>в социальной сети «ВВконтакте» по адресу:</w:t>
      </w:r>
      <w:r>
        <w:rPr>
          <w:rFonts w:ascii="Times New Roman" w:eastAsia="Times New Roman" w:hAnsi="Times New Roman" w:cs="Times New Roman"/>
          <w:bCs w:val="0"/>
          <w:lang w:eastAsia="ru-RU"/>
        </w:rPr>
        <w:t xml:space="preserve"> </w:t>
      </w:r>
      <w:hyperlink r:id="rId18" w:history="1">
        <w:r w:rsidRPr="001C2791">
          <w:rPr>
            <w:rStyle w:val="ad"/>
            <w:rFonts w:ascii="Times New Roman" w:eastAsia="Times New Roman" w:hAnsi="Times New Roman" w:cs="Times New Roman"/>
            <w:lang w:eastAsia="ru-RU"/>
          </w:rPr>
          <w:t>https://vk.com/club207453468</w:t>
        </w:r>
      </w:hyperlink>
      <w:r>
        <w:rPr>
          <w:rFonts w:ascii="Times New Roman" w:eastAsia="Times New Roman" w:hAnsi="Times New Roman" w:cs="Times New Roman"/>
          <w:bCs w:val="0"/>
          <w:lang w:eastAsia="ru-RU"/>
        </w:rPr>
        <w:t xml:space="preserve"> </w:t>
      </w:r>
      <w:r w:rsidRPr="00F411C2">
        <w:rPr>
          <w:rFonts w:ascii="Times New Roman" w:eastAsia="Times New Roman" w:hAnsi="Times New Roman" w:cs="Times New Roman"/>
          <w:bCs w:val="0"/>
          <w:color w:val="FF0000"/>
          <w:lang w:eastAsia="ru-RU"/>
        </w:rPr>
        <w:t>до конца дня проведения занятия</w:t>
      </w:r>
      <w:r>
        <w:rPr>
          <w:rFonts w:ascii="Times New Roman" w:eastAsia="Times New Roman" w:hAnsi="Times New Roman" w:cs="Times New Roman"/>
          <w:bCs w:val="0"/>
          <w:color w:val="FF0000"/>
          <w:lang w:eastAsia="ru-RU"/>
        </w:rPr>
        <w:t xml:space="preserve"> !!!</w:t>
      </w:r>
    </w:p>
    <w:p w:rsidR="008B198B" w:rsidRDefault="008B198B" w:rsidP="008B198B">
      <w:pPr>
        <w:spacing w:after="0" w:line="360" w:lineRule="auto"/>
        <w:jc w:val="both"/>
        <w:outlineLvl w:val="1"/>
        <w:rPr>
          <w:rFonts w:ascii="Times New Roman" w:eastAsia="Times New Roman" w:hAnsi="Times New Roman" w:cs="Times New Roman"/>
          <w:bCs/>
          <w:sz w:val="28"/>
          <w:szCs w:val="28"/>
          <w:lang w:eastAsia="ru-RU"/>
        </w:rPr>
      </w:pPr>
    </w:p>
    <w:p w:rsidR="008B198B" w:rsidRPr="00A93382" w:rsidRDefault="008B198B" w:rsidP="008B198B">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p w:rsidR="000C2D24" w:rsidRPr="000C2D24" w:rsidRDefault="000C2D24" w:rsidP="00EA6650">
      <w:pPr>
        <w:shd w:val="clear" w:color="auto" w:fill="FFFFFF"/>
        <w:autoSpaceDE w:val="0"/>
        <w:autoSpaceDN w:val="0"/>
        <w:adjustRightInd w:val="0"/>
        <w:spacing w:after="0" w:line="360" w:lineRule="auto"/>
        <w:jc w:val="both"/>
        <w:rPr>
          <w:rFonts w:ascii="Times New Roman" w:hAnsi="Times New Roman" w:cs="Times New Roman"/>
          <w:b/>
          <w:bCs/>
          <w:iCs/>
          <w:sz w:val="28"/>
          <w:szCs w:val="28"/>
        </w:rPr>
      </w:pPr>
    </w:p>
    <w:sectPr w:rsidR="000C2D24" w:rsidRPr="000C2D24" w:rsidSect="002A7C40">
      <w:headerReference w:type="default" r:id="rId19"/>
      <w:footerReference w:type="default" r:id="rId20"/>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E57" w:rsidRDefault="00964E57" w:rsidP="00E21D90">
      <w:pPr>
        <w:spacing w:after="0" w:line="240" w:lineRule="auto"/>
      </w:pPr>
      <w:r>
        <w:separator/>
      </w:r>
    </w:p>
  </w:endnote>
  <w:endnote w:type="continuationSeparator" w:id="1">
    <w:p w:rsidR="00964E57" w:rsidRDefault="00964E57" w:rsidP="00E21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90" w:rsidRDefault="00E21D90">
    <w:pPr>
      <w:pStyle w:val="a8"/>
      <w:jc w:val="right"/>
    </w:pPr>
  </w:p>
  <w:p w:rsidR="00E21D90" w:rsidRDefault="00E21D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E57" w:rsidRDefault="00964E57" w:rsidP="00E21D90">
      <w:pPr>
        <w:spacing w:after="0" w:line="240" w:lineRule="auto"/>
      </w:pPr>
      <w:r>
        <w:separator/>
      </w:r>
    </w:p>
  </w:footnote>
  <w:footnote w:type="continuationSeparator" w:id="1">
    <w:p w:rsidR="00964E57" w:rsidRDefault="00964E57" w:rsidP="00E21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0714"/>
      <w:docPartObj>
        <w:docPartGallery w:val="Page Numbers (Top of Page)"/>
        <w:docPartUnique/>
      </w:docPartObj>
    </w:sdtPr>
    <w:sdtContent>
      <w:p w:rsidR="00A77C71" w:rsidRDefault="006F3B80">
        <w:pPr>
          <w:pStyle w:val="a6"/>
          <w:jc w:val="right"/>
        </w:pPr>
        <w:r w:rsidRPr="00A77C71">
          <w:rPr>
            <w:rFonts w:ascii="Times New Roman" w:hAnsi="Times New Roman" w:cs="Times New Roman"/>
            <w:sz w:val="28"/>
            <w:szCs w:val="28"/>
          </w:rPr>
          <w:fldChar w:fldCharType="begin"/>
        </w:r>
        <w:r w:rsidR="00A77C71" w:rsidRPr="00A77C71">
          <w:rPr>
            <w:rFonts w:ascii="Times New Roman" w:hAnsi="Times New Roman" w:cs="Times New Roman"/>
            <w:sz w:val="28"/>
            <w:szCs w:val="28"/>
          </w:rPr>
          <w:instrText xml:space="preserve"> PAGE   \* MERGEFORMAT </w:instrText>
        </w:r>
        <w:r w:rsidRPr="00A77C71">
          <w:rPr>
            <w:rFonts w:ascii="Times New Roman" w:hAnsi="Times New Roman" w:cs="Times New Roman"/>
            <w:sz w:val="28"/>
            <w:szCs w:val="28"/>
          </w:rPr>
          <w:fldChar w:fldCharType="separate"/>
        </w:r>
        <w:r w:rsidR="0041705D">
          <w:rPr>
            <w:rFonts w:ascii="Times New Roman" w:hAnsi="Times New Roman" w:cs="Times New Roman"/>
            <w:noProof/>
            <w:sz w:val="28"/>
            <w:szCs w:val="28"/>
          </w:rPr>
          <w:t>10</w:t>
        </w:r>
        <w:r w:rsidRPr="00A77C71">
          <w:rPr>
            <w:rFonts w:ascii="Times New Roman" w:hAnsi="Times New Roman" w:cs="Times New Roman"/>
            <w:sz w:val="28"/>
            <w:szCs w:val="28"/>
          </w:rPr>
          <w:fldChar w:fldCharType="end"/>
        </w:r>
      </w:p>
    </w:sdtContent>
  </w:sdt>
  <w:p w:rsidR="00A77C71" w:rsidRDefault="00A77C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354D"/>
    <w:multiLevelType w:val="hybridMultilevel"/>
    <w:tmpl w:val="DC681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B1F4A"/>
    <w:multiLevelType w:val="multilevel"/>
    <w:tmpl w:val="012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C1626"/>
    <w:multiLevelType w:val="multilevel"/>
    <w:tmpl w:val="ADC6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752A2"/>
    <w:multiLevelType w:val="multilevel"/>
    <w:tmpl w:val="BF42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EB1230"/>
    <w:multiLevelType w:val="multilevel"/>
    <w:tmpl w:val="FFD40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430F2A"/>
    <w:multiLevelType w:val="multilevel"/>
    <w:tmpl w:val="CDB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CE69CE"/>
    <w:multiLevelType w:val="multilevel"/>
    <w:tmpl w:val="A580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DE3142"/>
    <w:multiLevelType w:val="multilevel"/>
    <w:tmpl w:val="E22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315E02"/>
    <w:multiLevelType w:val="multilevel"/>
    <w:tmpl w:val="7A0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8B4447"/>
    <w:multiLevelType w:val="multilevel"/>
    <w:tmpl w:val="59CA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8D5AB7"/>
    <w:multiLevelType w:val="multilevel"/>
    <w:tmpl w:val="C564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0234A1"/>
    <w:multiLevelType w:val="multilevel"/>
    <w:tmpl w:val="68FE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34571D"/>
    <w:multiLevelType w:val="multilevel"/>
    <w:tmpl w:val="7D2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676944"/>
    <w:multiLevelType w:val="multilevel"/>
    <w:tmpl w:val="303A9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A20266"/>
    <w:multiLevelType w:val="multilevel"/>
    <w:tmpl w:val="4A6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544767"/>
    <w:multiLevelType w:val="multilevel"/>
    <w:tmpl w:val="E51C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E5768B"/>
    <w:multiLevelType w:val="hybridMultilevel"/>
    <w:tmpl w:val="D7F2E616"/>
    <w:lvl w:ilvl="0" w:tplc="262E187E">
      <w:start w:val="2"/>
      <w:numFmt w:val="decimal"/>
      <w:lvlText w:val="%1."/>
      <w:lvlJc w:val="left"/>
      <w:pPr>
        <w:ind w:left="1080" w:hanging="360"/>
      </w:pPr>
      <w:rPr>
        <w:rFonts w:hint="default"/>
        <w:color w:val="262626" w:themeColor="text1" w:themeTint="D9"/>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EE664E0"/>
    <w:multiLevelType w:val="multilevel"/>
    <w:tmpl w:val="833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CA02BA"/>
    <w:multiLevelType w:val="multilevel"/>
    <w:tmpl w:val="9F7E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B36F6D"/>
    <w:multiLevelType w:val="multilevel"/>
    <w:tmpl w:val="09B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4A3ED6"/>
    <w:multiLevelType w:val="hybridMultilevel"/>
    <w:tmpl w:val="D09C7E00"/>
    <w:lvl w:ilvl="0" w:tplc="48381220">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7E208F"/>
    <w:multiLevelType w:val="multilevel"/>
    <w:tmpl w:val="6C7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5A2382"/>
    <w:multiLevelType w:val="multilevel"/>
    <w:tmpl w:val="DA72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8F0BD7"/>
    <w:multiLevelType w:val="multilevel"/>
    <w:tmpl w:val="D808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702D60"/>
    <w:multiLevelType w:val="multilevel"/>
    <w:tmpl w:val="F52E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FE665F"/>
    <w:multiLevelType w:val="multilevel"/>
    <w:tmpl w:val="497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C33C3D"/>
    <w:multiLevelType w:val="multilevel"/>
    <w:tmpl w:val="5ED8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975E92"/>
    <w:multiLevelType w:val="multilevel"/>
    <w:tmpl w:val="A5CE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DD1A80"/>
    <w:multiLevelType w:val="multilevel"/>
    <w:tmpl w:val="BB0C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6B445A"/>
    <w:multiLevelType w:val="multilevel"/>
    <w:tmpl w:val="F8CC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AF2995"/>
    <w:multiLevelType w:val="multilevel"/>
    <w:tmpl w:val="DB1C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4168E1"/>
    <w:multiLevelType w:val="multilevel"/>
    <w:tmpl w:val="9B40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C93DB1"/>
    <w:multiLevelType w:val="hybridMultilevel"/>
    <w:tmpl w:val="D09C7E00"/>
    <w:lvl w:ilvl="0" w:tplc="48381220">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D3043D"/>
    <w:multiLevelType w:val="multilevel"/>
    <w:tmpl w:val="B25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E267C5"/>
    <w:multiLevelType w:val="multilevel"/>
    <w:tmpl w:val="633A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20164C"/>
    <w:multiLevelType w:val="multilevel"/>
    <w:tmpl w:val="401C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671FFA"/>
    <w:multiLevelType w:val="multilevel"/>
    <w:tmpl w:val="E170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806270"/>
    <w:multiLevelType w:val="multilevel"/>
    <w:tmpl w:val="76C2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92E97"/>
    <w:multiLevelType w:val="multilevel"/>
    <w:tmpl w:val="4A4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1"/>
  </w:num>
  <w:num w:numId="3">
    <w:abstractNumId w:val="19"/>
  </w:num>
  <w:num w:numId="4">
    <w:abstractNumId w:val="33"/>
  </w:num>
  <w:num w:numId="5">
    <w:abstractNumId w:val="27"/>
  </w:num>
  <w:num w:numId="6">
    <w:abstractNumId w:val="8"/>
  </w:num>
  <w:num w:numId="7">
    <w:abstractNumId w:val="25"/>
  </w:num>
  <w:num w:numId="8">
    <w:abstractNumId w:val="4"/>
  </w:num>
  <w:num w:numId="9">
    <w:abstractNumId w:val="3"/>
  </w:num>
  <w:num w:numId="10">
    <w:abstractNumId w:val="11"/>
  </w:num>
  <w:num w:numId="11">
    <w:abstractNumId w:val="37"/>
  </w:num>
  <w:num w:numId="12">
    <w:abstractNumId w:val="1"/>
  </w:num>
  <w:num w:numId="13">
    <w:abstractNumId w:val="5"/>
  </w:num>
  <w:num w:numId="14">
    <w:abstractNumId w:val="6"/>
  </w:num>
  <w:num w:numId="15">
    <w:abstractNumId w:val="38"/>
  </w:num>
  <w:num w:numId="16">
    <w:abstractNumId w:val="10"/>
  </w:num>
  <w:num w:numId="17">
    <w:abstractNumId w:val="7"/>
  </w:num>
  <w:num w:numId="18">
    <w:abstractNumId w:val="15"/>
  </w:num>
  <w:num w:numId="19">
    <w:abstractNumId w:val="13"/>
  </w:num>
  <w:num w:numId="20">
    <w:abstractNumId w:val="35"/>
  </w:num>
  <w:num w:numId="21">
    <w:abstractNumId w:val="23"/>
  </w:num>
  <w:num w:numId="22">
    <w:abstractNumId w:val="14"/>
  </w:num>
  <w:num w:numId="23">
    <w:abstractNumId w:val="29"/>
  </w:num>
  <w:num w:numId="24">
    <w:abstractNumId w:val="17"/>
  </w:num>
  <w:num w:numId="25">
    <w:abstractNumId w:val="28"/>
  </w:num>
  <w:num w:numId="26">
    <w:abstractNumId w:val="24"/>
  </w:num>
  <w:num w:numId="27">
    <w:abstractNumId w:val="31"/>
  </w:num>
  <w:num w:numId="28">
    <w:abstractNumId w:val="2"/>
  </w:num>
  <w:num w:numId="29">
    <w:abstractNumId w:val="12"/>
  </w:num>
  <w:num w:numId="30">
    <w:abstractNumId w:val="34"/>
  </w:num>
  <w:num w:numId="31">
    <w:abstractNumId w:val="30"/>
  </w:num>
  <w:num w:numId="32">
    <w:abstractNumId w:val="18"/>
  </w:num>
  <w:num w:numId="33">
    <w:abstractNumId w:val="22"/>
  </w:num>
  <w:num w:numId="34">
    <w:abstractNumId w:val="36"/>
  </w:num>
  <w:num w:numId="35">
    <w:abstractNumId w:val="26"/>
  </w:num>
  <w:num w:numId="36">
    <w:abstractNumId w:val="32"/>
  </w:num>
  <w:num w:numId="37">
    <w:abstractNumId w:val="16"/>
  </w:num>
  <w:num w:numId="38">
    <w:abstractNumId w:val="20"/>
  </w:num>
  <w:num w:numId="39">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372D6"/>
    <w:rsid w:val="000003DD"/>
    <w:rsid w:val="00000408"/>
    <w:rsid w:val="0000044E"/>
    <w:rsid w:val="00000CFF"/>
    <w:rsid w:val="000016FC"/>
    <w:rsid w:val="00001C0D"/>
    <w:rsid w:val="00001F7D"/>
    <w:rsid w:val="000028A9"/>
    <w:rsid w:val="00002BD9"/>
    <w:rsid w:val="00002E1B"/>
    <w:rsid w:val="00003260"/>
    <w:rsid w:val="0000329C"/>
    <w:rsid w:val="00003823"/>
    <w:rsid w:val="0000423F"/>
    <w:rsid w:val="000057BC"/>
    <w:rsid w:val="00005CE1"/>
    <w:rsid w:val="00007234"/>
    <w:rsid w:val="00007B0F"/>
    <w:rsid w:val="00007CA5"/>
    <w:rsid w:val="00010EA1"/>
    <w:rsid w:val="00010F1E"/>
    <w:rsid w:val="000119F5"/>
    <w:rsid w:val="00011E93"/>
    <w:rsid w:val="00012557"/>
    <w:rsid w:val="000126F3"/>
    <w:rsid w:val="000135E9"/>
    <w:rsid w:val="000138FC"/>
    <w:rsid w:val="00013FDA"/>
    <w:rsid w:val="00014ED0"/>
    <w:rsid w:val="00015ABB"/>
    <w:rsid w:val="000167A5"/>
    <w:rsid w:val="00016B3C"/>
    <w:rsid w:val="00016C8F"/>
    <w:rsid w:val="00016D7F"/>
    <w:rsid w:val="00016DFB"/>
    <w:rsid w:val="0001784F"/>
    <w:rsid w:val="000202DC"/>
    <w:rsid w:val="00020828"/>
    <w:rsid w:val="000212D4"/>
    <w:rsid w:val="00021631"/>
    <w:rsid w:val="0002199E"/>
    <w:rsid w:val="000219F5"/>
    <w:rsid w:val="00021C58"/>
    <w:rsid w:val="00021FBB"/>
    <w:rsid w:val="000223E9"/>
    <w:rsid w:val="000228AC"/>
    <w:rsid w:val="00022A8A"/>
    <w:rsid w:val="00023610"/>
    <w:rsid w:val="00023E82"/>
    <w:rsid w:val="00023E9B"/>
    <w:rsid w:val="00024091"/>
    <w:rsid w:val="000251D1"/>
    <w:rsid w:val="00025A4F"/>
    <w:rsid w:val="00025CAF"/>
    <w:rsid w:val="00027028"/>
    <w:rsid w:val="00027534"/>
    <w:rsid w:val="00027A7C"/>
    <w:rsid w:val="00031C07"/>
    <w:rsid w:val="00031CAF"/>
    <w:rsid w:val="000323AF"/>
    <w:rsid w:val="00032503"/>
    <w:rsid w:val="00032693"/>
    <w:rsid w:val="00032A17"/>
    <w:rsid w:val="00032F99"/>
    <w:rsid w:val="000338E3"/>
    <w:rsid w:val="0003414D"/>
    <w:rsid w:val="00034375"/>
    <w:rsid w:val="000352E1"/>
    <w:rsid w:val="00035CE9"/>
    <w:rsid w:val="000363C7"/>
    <w:rsid w:val="00036736"/>
    <w:rsid w:val="000376E4"/>
    <w:rsid w:val="0003776D"/>
    <w:rsid w:val="00037A37"/>
    <w:rsid w:val="00037A83"/>
    <w:rsid w:val="00037ABF"/>
    <w:rsid w:val="00040666"/>
    <w:rsid w:val="00040936"/>
    <w:rsid w:val="00040AC9"/>
    <w:rsid w:val="000410A2"/>
    <w:rsid w:val="00042283"/>
    <w:rsid w:val="00042E16"/>
    <w:rsid w:val="00043106"/>
    <w:rsid w:val="0004393F"/>
    <w:rsid w:val="00043D0B"/>
    <w:rsid w:val="00043D76"/>
    <w:rsid w:val="000441D9"/>
    <w:rsid w:val="00044A4D"/>
    <w:rsid w:val="00045780"/>
    <w:rsid w:val="000457E6"/>
    <w:rsid w:val="0004612A"/>
    <w:rsid w:val="00046BB9"/>
    <w:rsid w:val="00047B48"/>
    <w:rsid w:val="00047D1C"/>
    <w:rsid w:val="00051B2B"/>
    <w:rsid w:val="00051C79"/>
    <w:rsid w:val="000535CC"/>
    <w:rsid w:val="00053B25"/>
    <w:rsid w:val="000541B9"/>
    <w:rsid w:val="00054428"/>
    <w:rsid w:val="00054597"/>
    <w:rsid w:val="000549FB"/>
    <w:rsid w:val="0005705F"/>
    <w:rsid w:val="000603AF"/>
    <w:rsid w:val="00060939"/>
    <w:rsid w:val="000611EF"/>
    <w:rsid w:val="000612CB"/>
    <w:rsid w:val="000623A3"/>
    <w:rsid w:val="000623BD"/>
    <w:rsid w:val="00062A1D"/>
    <w:rsid w:val="00062F60"/>
    <w:rsid w:val="0006320B"/>
    <w:rsid w:val="0006322F"/>
    <w:rsid w:val="000639A8"/>
    <w:rsid w:val="00063A74"/>
    <w:rsid w:val="00063E09"/>
    <w:rsid w:val="00063E0A"/>
    <w:rsid w:val="00064B78"/>
    <w:rsid w:val="00064FEB"/>
    <w:rsid w:val="0006552A"/>
    <w:rsid w:val="00065E77"/>
    <w:rsid w:val="000661C0"/>
    <w:rsid w:val="000665A3"/>
    <w:rsid w:val="000666BD"/>
    <w:rsid w:val="0006697F"/>
    <w:rsid w:val="000676AB"/>
    <w:rsid w:val="000679AB"/>
    <w:rsid w:val="00067F1E"/>
    <w:rsid w:val="00070E7D"/>
    <w:rsid w:val="0007130F"/>
    <w:rsid w:val="00071A9A"/>
    <w:rsid w:val="00072BEC"/>
    <w:rsid w:val="000732ED"/>
    <w:rsid w:val="0007345C"/>
    <w:rsid w:val="000734A8"/>
    <w:rsid w:val="00073C87"/>
    <w:rsid w:val="00073DF4"/>
    <w:rsid w:val="000744CA"/>
    <w:rsid w:val="000745DD"/>
    <w:rsid w:val="000747BE"/>
    <w:rsid w:val="00074AB0"/>
    <w:rsid w:val="00075D09"/>
    <w:rsid w:val="0007640D"/>
    <w:rsid w:val="00076EB9"/>
    <w:rsid w:val="00077408"/>
    <w:rsid w:val="00077ABB"/>
    <w:rsid w:val="00077B30"/>
    <w:rsid w:val="00077DD9"/>
    <w:rsid w:val="000800B1"/>
    <w:rsid w:val="0008075D"/>
    <w:rsid w:val="00080DD9"/>
    <w:rsid w:val="0008148F"/>
    <w:rsid w:val="00081741"/>
    <w:rsid w:val="000826B3"/>
    <w:rsid w:val="000826C2"/>
    <w:rsid w:val="00083410"/>
    <w:rsid w:val="000837C1"/>
    <w:rsid w:val="00084089"/>
    <w:rsid w:val="000846BA"/>
    <w:rsid w:val="00084EF9"/>
    <w:rsid w:val="00084F16"/>
    <w:rsid w:val="00085069"/>
    <w:rsid w:val="00085D3E"/>
    <w:rsid w:val="00085DD1"/>
    <w:rsid w:val="00086B19"/>
    <w:rsid w:val="00087645"/>
    <w:rsid w:val="0008771A"/>
    <w:rsid w:val="00090821"/>
    <w:rsid w:val="00090A59"/>
    <w:rsid w:val="0009132A"/>
    <w:rsid w:val="000927D5"/>
    <w:rsid w:val="00092AD7"/>
    <w:rsid w:val="00093933"/>
    <w:rsid w:val="00093E72"/>
    <w:rsid w:val="00094690"/>
    <w:rsid w:val="00094E8A"/>
    <w:rsid w:val="00094FA4"/>
    <w:rsid w:val="000956F7"/>
    <w:rsid w:val="000960B9"/>
    <w:rsid w:val="00096284"/>
    <w:rsid w:val="00097414"/>
    <w:rsid w:val="0009765F"/>
    <w:rsid w:val="000A045B"/>
    <w:rsid w:val="000A1009"/>
    <w:rsid w:val="000A161D"/>
    <w:rsid w:val="000A18AA"/>
    <w:rsid w:val="000A1B09"/>
    <w:rsid w:val="000A1C6C"/>
    <w:rsid w:val="000A2482"/>
    <w:rsid w:val="000A266A"/>
    <w:rsid w:val="000A3646"/>
    <w:rsid w:val="000A366E"/>
    <w:rsid w:val="000A3A2A"/>
    <w:rsid w:val="000A3B3D"/>
    <w:rsid w:val="000A3BE4"/>
    <w:rsid w:val="000A3E30"/>
    <w:rsid w:val="000A407E"/>
    <w:rsid w:val="000A4158"/>
    <w:rsid w:val="000A417D"/>
    <w:rsid w:val="000A43F9"/>
    <w:rsid w:val="000A4473"/>
    <w:rsid w:val="000A4BB9"/>
    <w:rsid w:val="000A4CFA"/>
    <w:rsid w:val="000A5374"/>
    <w:rsid w:val="000A594B"/>
    <w:rsid w:val="000A5E68"/>
    <w:rsid w:val="000A65E4"/>
    <w:rsid w:val="000A7A43"/>
    <w:rsid w:val="000B00DB"/>
    <w:rsid w:val="000B08FF"/>
    <w:rsid w:val="000B1578"/>
    <w:rsid w:val="000B186C"/>
    <w:rsid w:val="000B1E46"/>
    <w:rsid w:val="000B1F11"/>
    <w:rsid w:val="000B2231"/>
    <w:rsid w:val="000B2284"/>
    <w:rsid w:val="000B3080"/>
    <w:rsid w:val="000B333A"/>
    <w:rsid w:val="000B35E9"/>
    <w:rsid w:val="000B3D22"/>
    <w:rsid w:val="000B3EED"/>
    <w:rsid w:val="000B42F6"/>
    <w:rsid w:val="000B49F5"/>
    <w:rsid w:val="000B56B4"/>
    <w:rsid w:val="000B6005"/>
    <w:rsid w:val="000B658D"/>
    <w:rsid w:val="000B664D"/>
    <w:rsid w:val="000B6811"/>
    <w:rsid w:val="000B69B0"/>
    <w:rsid w:val="000B76EC"/>
    <w:rsid w:val="000B7C4B"/>
    <w:rsid w:val="000B7E84"/>
    <w:rsid w:val="000C0218"/>
    <w:rsid w:val="000C048A"/>
    <w:rsid w:val="000C054B"/>
    <w:rsid w:val="000C0996"/>
    <w:rsid w:val="000C298A"/>
    <w:rsid w:val="000C2D24"/>
    <w:rsid w:val="000C2E1F"/>
    <w:rsid w:val="000C320D"/>
    <w:rsid w:val="000C3393"/>
    <w:rsid w:val="000C3B8C"/>
    <w:rsid w:val="000C4A75"/>
    <w:rsid w:val="000C4F4E"/>
    <w:rsid w:val="000C675E"/>
    <w:rsid w:val="000C7110"/>
    <w:rsid w:val="000C7DF2"/>
    <w:rsid w:val="000D1209"/>
    <w:rsid w:val="000D1538"/>
    <w:rsid w:val="000D1621"/>
    <w:rsid w:val="000D1C98"/>
    <w:rsid w:val="000D1DB8"/>
    <w:rsid w:val="000D1F38"/>
    <w:rsid w:val="000D3809"/>
    <w:rsid w:val="000D3E80"/>
    <w:rsid w:val="000D434F"/>
    <w:rsid w:val="000D43B2"/>
    <w:rsid w:val="000D4FDD"/>
    <w:rsid w:val="000D5B27"/>
    <w:rsid w:val="000D6472"/>
    <w:rsid w:val="000D69BD"/>
    <w:rsid w:val="000D6F54"/>
    <w:rsid w:val="000D7A65"/>
    <w:rsid w:val="000D7D84"/>
    <w:rsid w:val="000D7E61"/>
    <w:rsid w:val="000E0786"/>
    <w:rsid w:val="000E0FF3"/>
    <w:rsid w:val="000E10A9"/>
    <w:rsid w:val="000E15D1"/>
    <w:rsid w:val="000E1906"/>
    <w:rsid w:val="000E19F2"/>
    <w:rsid w:val="000E19F8"/>
    <w:rsid w:val="000E252D"/>
    <w:rsid w:val="000E2E69"/>
    <w:rsid w:val="000E309D"/>
    <w:rsid w:val="000E3181"/>
    <w:rsid w:val="000E323D"/>
    <w:rsid w:val="000E3B9F"/>
    <w:rsid w:val="000E44E0"/>
    <w:rsid w:val="000E49C2"/>
    <w:rsid w:val="000E4E1B"/>
    <w:rsid w:val="000E4EA8"/>
    <w:rsid w:val="000E5A92"/>
    <w:rsid w:val="000E649C"/>
    <w:rsid w:val="000E6627"/>
    <w:rsid w:val="000E6AE4"/>
    <w:rsid w:val="000E70B8"/>
    <w:rsid w:val="000E74E6"/>
    <w:rsid w:val="000E7DE8"/>
    <w:rsid w:val="000F0086"/>
    <w:rsid w:val="000F01CF"/>
    <w:rsid w:val="000F075B"/>
    <w:rsid w:val="000F077A"/>
    <w:rsid w:val="000F15FC"/>
    <w:rsid w:val="000F19A9"/>
    <w:rsid w:val="000F1BBF"/>
    <w:rsid w:val="000F1D27"/>
    <w:rsid w:val="000F2860"/>
    <w:rsid w:val="000F2CC1"/>
    <w:rsid w:val="000F48B9"/>
    <w:rsid w:val="000F5442"/>
    <w:rsid w:val="000F56E2"/>
    <w:rsid w:val="000F5B4D"/>
    <w:rsid w:val="000F5F98"/>
    <w:rsid w:val="000F6ECE"/>
    <w:rsid w:val="000F7442"/>
    <w:rsid w:val="000F7861"/>
    <w:rsid w:val="00100065"/>
    <w:rsid w:val="00100B94"/>
    <w:rsid w:val="001013E8"/>
    <w:rsid w:val="00101CAB"/>
    <w:rsid w:val="00102062"/>
    <w:rsid w:val="00102F35"/>
    <w:rsid w:val="001031DA"/>
    <w:rsid w:val="0010343C"/>
    <w:rsid w:val="00103CA5"/>
    <w:rsid w:val="00103F06"/>
    <w:rsid w:val="001043DA"/>
    <w:rsid w:val="0010495C"/>
    <w:rsid w:val="00105E31"/>
    <w:rsid w:val="0010632C"/>
    <w:rsid w:val="0010658C"/>
    <w:rsid w:val="00106E56"/>
    <w:rsid w:val="00106E87"/>
    <w:rsid w:val="00106E9D"/>
    <w:rsid w:val="00107B59"/>
    <w:rsid w:val="00110AB5"/>
    <w:rsid w:val="00110D16"/>
    <w:rsid w:val="00110D99"/>
    <w:rsid w:val="00110E1D"/>
    <w:rsid w:val="00111332"/>
    <w:rsid w:val="00111417"/>
    <w:rsid w:val="00111D2A"/>
    <w:rsid w:val="00112280"/>
    <w:rsid w:val="001127A2"/>
    <w:rsid w:val="00112C69"/>
    <w:rsid w:val="00112D5B"/>
    <w:rsid w:val="001130AA"/>
    <w:rsid w:val="00113E37"/>
    <w:rsid w:val="00114068"/>
    <w:rsid w:val="001149B0"/>
    <w:rsid w:val="00114BA4"/>
    <w:rsid w:val="00114E71"/>
    <w:rsid w:val="001154EE"/>
    <w:rsid w:val="0011568A"/>
    <w:rsid w:val="00116D8B"/>
    <w:rsid w:val="00116F91"/>
    <w:rsid w:val="00120A09"/>
    <w:rsid w:val="00120A0E"/>
    <w:rsid w:val="00120B53"/>
    <w:rsid w:val="00120D37"/>
    <w:rsid w:val="00121307"/>
    <w:rsid w:val="00121688"/>
    <w:rsid w:val="0012173E"/>
    <w:rsid w:val="00122364"/>
    <w:rsid w:val="00122740"/>
    <w:rsid w:val="00122BBB"/>
    <w:rsid w:val="00122F64"/>
    <w:rsid w:val="00123F05"/>
    <w:rsid w:val="00123F2F"/>
    <w:rsid w:val="001241C1"/>
    <w:rsid w:val="00124A7F"/>
    <w:rsid w:val="00124C55"/>
    <w:rsid w:val="00125A78"/>
    <w:rsid w:val="00125F74"/>
    <w:rsid w:val="00127613"/>
    <w:rsid w:val="0012767E"/>
    <w:rsid w:val="00127BCF"/>
    <w:rsid w:val="00127E4B"/>
    <w:rsid w:val="0013034A"/>
    <w:rsid w:val="00130BAB"/>
    <w:rsid w:val="00130CC7"/>
    <w:rsid w:val="00131648"/>
    <w:rsid w:val="00132CF1"/>
    <w:rsid w:val="001345D5"/>
    <w:rsid w:val="00134F80"/>
    <w:rsid w:val="001350ED"/>
    <w:rsid w:val="00135457"/>
    <w:rsid w:val="00135C7D"/>
    <w:rsid w:val="0013653A"/>
    <w:rsid w:val="00136DAF"/>
    <w:rsid w:val="00137365"/>
    <w:rsid w:val="0013750F"/>
    <w:rsid w:val="00137817"/>
    <w:rsid w:val="00137FCD"/>
    <w:rsid w:val="00137FD0"/>
    <w:rsid w:val="0014053C"/>
    <w:rsid w:val="00140923"/>
    <w:rsid w:val="0014167E"/>
    <w:rsid w:val="001416CD"/>
    <w:rsid w:val="001416FD"/>
    <w:rsid w:val="00142061"/>
    <w:rsid w:val="001421E9"/>
    <w:rsid w:val="001425B0"/>
    <w:rsid w:val="00142A7E"/>
    <w:rsid w:val="00142D05"/>
    <w:rsid w:val="00143158"/>
    <w:rsid w:val="0014317D"/>
    <w:rsid w:val="00143555"/>
    <w:rsid w:val="001435FC"/>
    <w:rsid w:val="0014365F"/>
    <w:rsid w:val="00143BA4"/>
    <w:rsid w:val="00143E75"/>
    <w:rsid w:val="00144E56"/>
    <w:rsid w:val="0014514E"/>
    <w:rsid w:val="0014530F"/>
    <w:rsid w:val="001454AD"/>
    <w:rsid w:val="00145616"/>
    <w:rsid w:val="0014608B"/>
    <w:rsid w:val="001463CB"/>
    <w:rsid w:val="00146574"/>
    <w:rsid w:val="00146D3C"/>
    <w:rsid w:val="001475D4"/>
    <w:rsid w:val="0015011E"/>
    <w:rsid w:val="00150823"/>
    <w:rsid w:val="00150F39"/>
    <w:rsid w:val="00150F80"/>
    <w:rsid w:val="00152CDA"/>
    <w:rsid w:val="00154810"/>
    <w:rsid w:val="0015558D"/>
    <w:rsid w:val="001556F8"/>
    <w:rsid w:val="00155747"/>
    <w:rsid w:val="00156818"/>
    <w:rsid w:val="00156983"/>
    <w:rsid w:val="001573A6"/>
    <w:rsid w:val="001579D9"/>
    <w:rsid w:val="00157E03"/>
    <w:rsid w:val="001621DE"/>
    <w:rsid w:val="00162960"/>
    <w:rsid w:val="00162CB5"/>
    <w:rsid w:val="00162E33"/>
    <w:rsid w:val="00163138"/>
    <w:rsid w:val="001635F6"/>
    <w:rsid w:val="001638EE"/>
    <w:rsid w:val="00163AF1"/>
    <w:rsid w:val="00163C1B"/>
    <w:rsid w:val="001640B4"/>
    <w:rsid w:val="001643CE"/>
    <w:rsid w:val="001648F9"/>
    <w:rsid w:val="00164D06"/>
    <w:rsid w:val="0016559B"/>
    <w:rsid w:val="00165852"/>
    <w:rsid w:val="0016591E"/>
    <w:rsid w:val="0016677F"/>
    <w:rsid w:val="0017023A"/>
    <w:rsid w:val="00170E48"/>
    <w:rsid w:val="00171989"/>
    <w:rsid w:val="00171C6C"/>
    <w:rsid w:val="00171C75"/>
    <w:rsid w:val="00172472"/>
    <w:rsid w:val="0017396B"/>
    <w:rsid w:val="00173D8C"/>
    <w:rsid w:val="00174334"/>
    <w:rsid w:val="0017491F"/>
    <w:rsid w:val="00174B2E"/>
    <w:rsid w:val="00175173"/>
    <w:rsid w:val="00175FF8"/>
    <w:rsid w:val="001760D9"/>
    <w:rsid w:val="0017624B"/>
    <w:rsid w:val="0017637C"/>
    <w:rsid w:val="001769D0"/>
    <w:rsid w:val="00177640"/>
    <w:rsid w:val="00177F71"/>
    <w:rsid w:val="0018012C"/>
    <w:rsid w:val="00180D97"/>
    <w:rsid w:val="00181822"/>
    <w:rsid w:val="00182856"/>
    <w:rsid w:val="001828A0"/>
    <w:rsid w:val="00182912"/>
    <w:rsid w:val="00182C59"/>
    <w:rsid w:val="00183386"/>
    <w:rsid w:val="00183607"/>
    <w:rsid w:val="00184D57"/>
    <w:rsid w:val="001874AA"/>
    <w:rsid w:val="00190932"/>
    <w:rsid w:val="00190A68"/>
    <w:rsid w:val="0019101B"/>
    <w:rsid w:val="00192215"/>
    <w:rsid w:val="001927E0"/>
    <w:rsid w:val="00192F27"/>
    <w:rsid w:val="001931B9"/>
    <w:rsid w:val="001931C9"/>
    <w:rsid w:val="0019468F"/>
    <w:rsid w:val="00196763"/>
    <w:rsid w:val="00196C0E"/>
    <w:rsid w:val="00197B09"/>
    <w:rsid w:val="001A06F9"/>
    <w:rsid w:val="001A1557"/>
    <w:rsid w:val="001A17D1"/>
    <w:rsid w:val="001A1FED"/>
    <w:rsid w:val="001A2960"/>
    <w:rsid w:val="001A48A4"/>
    <w:rsid w:val="001A4942"/>
    <w:rsid w:val="001A6D51"/>
    <w:rsid w:val="001A6E91"/>
    <w:rsid w:val="001A7D76"/>
    <w:rsid w:val="001B051E"/>
    <w:rsid w:val="001B0AD6"/>
    <w:rsid w:val="001B0C2A"/>
    <w:rsid w:val="001B14CA"/>
    <w:rsid w:val="001B153E"/>
    <w:rsid w:val="001B20BA"/>
    <w:rsid w:val="001B31C2"/>
    <w:rsid w:val="001B336F"/>
    <w:rsid w:val="001B3BE7"/>
    <w:rsid w:val="001B40D6"/>
    <w:rsid w:val="001B4136"/>
    <w:rsid w:val="001B4447"/>
    <w:rsid w:val="001B467C"/>
    <w:rsid w:val="001B4A69"/>
    <w:rsid w:val="001B59F0"/>
    <w:rsid w:val="001B5CB3"/>
    <w:rsid w:val="001B5D5D"/>
    <w:rsid w:val="001B645A"/>
    <w:rsid w:val="001B670B"/>
    <w:rsid w:val="001B6D20"/>
    <w:rsid w:val="001B6F13"/>
    <w:rsid w:val="001B7F3E"/>
    <w:rsid w:val="001C03D1"/>
    <w:rsid w:val="001C044C"/>
    <w:rsid w:val="001C0A14"/>
    <w:rsid w:val="001C1730"/>
    <w:rsid w:val="001C267F"/>
    <w:rsid w:val="001C2C9E"/>
    <w:rsid w:val="001C2D37"/>
    <w:rsid w:val="001C31C7"/>
    <w:rsid w:val="001C31DE"/>
    <w:rsid w:val="001C3366"/>
    <w:rsid w:val="001C3ECB"/>
    <w:rsid w:val="001C4524"/>
    <w:rsid w:val="001C4CA6"/>
    <w:rsid w:val="001C5A14"/>
    <w:rsid w:val="001C7962"/>
    <w:rsid w:val="001C7ADA"/>
    <w:rsid w:val="001C7F2D"/>
    <w:rsid w:val="001D00D9"/>
    <w:rsid w:val="001D0459"/>
    <w:rsid w:val="001D0C9E"/>
    <w:rsid w:val="001D0D4F"/>
    <w:rsid w:val="001D149E"/>
    <w:rsid w:val="001D1F54"/>
    <w:rsid w:val="001D231F"/>
    <w:rsid w:val="001D28CA"/>
    <w:rsid w:val="001D38EF"/>
    <w:rsid w:val="001D3D42"/>
    <w:rsid w:val="001D57E0"/>
    <w:rsid w:val="001D6C88"/>
    <w:rsid w:val="001D7149"/>
    <w:rsid w:val="001D79EA"/>
    <w:rsid w:val="001D7ECD"/>
    <w:rsid w:val="001E10AD"/>
    <w:rsid w:val="001E1346"/>
    <w:rsid w:val="001E19F4"/>
    <w:rsid w:val="001E1E45"/>
    <w:rsid w:val="001E1E63"/>
    <w:rsid w:val="001E2869"/>
    <w:rsid w:val="001E29D8"/>
    <w:rsid w:val="001E3204"/>
    <w:rsid w:val="001E3625"/>
    <w:rsid w:val="001E3A70"/>
    <w:rsid w:val="001E4EF8"/>
    <w:rsid w:val="001E51D0"/>
    <w:rsid w:val="001E57B6"/>
    <w:rsid w:val="001E634C"/>
    <w:rsid w:val="001E6BE6"/>
    <w:rsid w:val="001E6EC1"/>
    <w:rsid w:val="001E7C21"/>
    <w:rsid w:val="001E7F6B"/>
    <w:rsid w:val="001F0A35"/>
    <w:rsid w:val="001F0C80"/>
    <w:rsid w:val="001F0F5E"/>
    <w:rsid w:val="001F1A4F"/>
    <w:rsid w:val="001F2677"/>
    <w:rsid w:val="001F2A60"/>
    <w:rsid w:val="001F2CF4"/>
    <w:rsid w:val="001F2D24"/>
    <w:rsid w:val="001F367B"/>
    <w:rsid w:val="001F3710"/>
    <w:rsid w:val="001F3CBA"/>
    <w:rsid w:val="001F3E30"/>
    <w:rsid w:val="001F4B56"/>
    <w:rsid w:val="001F5002"/>
    <w:rsid w:val="001F66A3"/>
    <w:rsid w:val="001F6818"/>
    <w:rsid w:val="001F6A65"/>
    <w:rsid w:val="001F6CE4"/>
    <w:rsid w:val="001F72FF"/>
    <w:rsid w:val="001F73E8"/>
    <w:rsid w:val="001F7AA0"/>
    <w:rsid w:val="001F7C04"/>
    <w:rsid w:val="001F7DAA"/>
    <w:rsid w:val="001F7DE0"/>
    <w:rsid w:val="0020041D"/>
    <w:rsid w:val="0020047C"/>
    <w:rsid w:val="002009A4"/>
    <w:rsid w:val="00201320"/>
    <w:rsid w:val="0020193C"/>
    <w:rsid w:val="0020215C"/>
    <w:rsid w:val="00202267"/>
    <w:rsid w:val="00202BDD"/>
    <w:rsid w:val="00203742"/>
    <w:rsid w:val="00204545"/>
    <w:rsid w:val="00204D54"/>
    <w:rsid w:val="00205212"/>
    <w:rsid w:val="00205A7D"/>
    <w:rsid w:val="00205CDA"/>
    <w:rsid w:val="002063BD"/>
    <w:rsid w:val="002065DF"/>
    <w:rsid w:val="002067A4"/>
    <w:rsid w:val="002068DB"/>
    <w:rsid w:val="00206CFC"/>
    <w:rsid w:val="00207108"/>
    <w:rsid w:val="002102A5"/>
    <w:rsid w:val="00210659"/>
    <w:rsid w:val="00210DF4"/>
    <w:rsid w:val="00214538"/>
    <w:rsid w:val="00214D11"/>
    <w:rsid w:val="00214ECB"/>
    <w:rsid w:val="00215368"/>
    <w:rsid w:val="002154A6"/>
    <w:rsid w:val="002154CB"/>
    <w:rsid w:val="00215ED3"/>
    <w:rsid w:val="0021685C"/>
    <w:rsid w:val="00216ADD"/>
    <w:rsid w:val="00221032"/>
    <w:rsid w:val="002211AF"/>
    <w:rsid w:val="00221889"/>
    <w:rsid w:val="00221E64"/>
    <w:rsid w:val="002221E0"/>
    <w:rsid w:val="00222C82"/>
    <w:rsid w:val="002232C5"/>
    <w:rsid w:val="00223876"/>
    <w:rsid w:val="0022408F"/>
    <w:rsid w:val="00224F1D"/>
    <w:rsid w:val="00225483"/>
    <w:rsid w:val="0022581C"/>
    <w:rsid w:val="00225ADA"/>
    <w:rsid w:val="00226C86"/>
    <w:rsid w:val="00226D51"/>
    <w:rsid w:val="00227785"/>
    <w:rsid w:val="00230609"/>
    <w:rsid w:val="002307B3"/>
    <w:rsid w:val="002317F7"/>
    <w:rsid w:val="00232055"/>
    <w:rsid w:val="00232423"/>
    <w:rsid w:val="00232C23"/>
    <w:rsid w:val="0023376D"/>
    <w:rsid w:val="002337E7"/>
    <w:rsid w:val="00233F0D"/>
    <w:rsid w:val="0023403C"/>
    <w:rsid w:val="00234589"/>
    <w:rsid w:val="002345C2"/>
    <w:rsid w:val="002353B3"/>
    <w:rsid w:val="002353C4"/>
    <w:rsid w:val="00235C15"/>
    <w:rsid w:val="00235D95"/>
    <w:rsid w:val="00237634"/>
    <w:rsid w:val="00237798"/>
    <w:rsid w:val="00237A54"/>
    <w:rsid w:val="002400FF"/>
    <w:rsid w:val="002405A9"/>
    <w:rsid w:val="00240B08"/>
    <w:rsid w:val="00240F85"/>
    <w:rsid w:val="002411E1"/>
    <w:rsid w:val="00241209"/>
    <w:rsid w:val="002412BB"/>
    <w:rsid w:val="002413A9"/>
    <w:rsid w:val="00241575"/>
    <w:rsid w:val="00241B7D"/>
    <w:rsid w:val="00242B18"/>
    <w:rsid w:val="00242E76"/>
    <w:rsid w:val="002436A6"/>
    <w:rsid w:val="00243BEC"/>
    <w:rsid w:val="0024570D"/>
    <w:rsid w:val="00245B26"/>
    <w:rsid w:val="00246225"/>
    <w:rsid w:val="002462CB"/>
    <w:rsid w:val="00246939"/>
    <w:rsid w:val="00246AFB"/>
    <w:rsid w:val="00246C7A"/>
    <w:rsid w:val="0025024A"/>
    <w:rsid w:val="00250A49"/>
    <w:rsid w:val="002512E2"/>
    <w:rsid w:val="002515E8"/>
    <w:rsid w:val="00251856"/>
    <w:rsid w:val="00251927"/>
    <w:rsid w:val="00251BF7"/>
    <w:rsid w:val="002520BA"/>
    <w:rsid w:val="002520EF"/>
    <w:rsid w:val="00252557"/>
    <w:rsid w:val="002525B7"/>
    <w:rsid w:val="0025270A"/>
    <w:rsid w:val="002531EF"/>
    <w:rsid w:val="002541FE"/>
    <w:rsid w:val="00254890"/>
    <w:rsid w:val="00254BDE"/>
    <w:rsid w:val="00254C18"/>
    <w:rsid w:val="00254FE9"/>
    <w:rsid w:val="00255043"/>
    <w:rsid w:val="0025540C"/>
    <w:rsid w:val="00255D26"/>
    <w:rsid w:val="002562A0"/>
    <w:rsid w:val="0025647C"/>
    <w:rsid w:val="002565E1"/>
    <w:rsid w:val="00256EF0"/>
    <w:rsid w:val="00257109"/>
    <w:rsid w:val="00257BC2"/>
    <w:rsid w:val="00257D08"/>
    <w:rsid w:val="00257DAF"/>
    <w:rsid w:val="00260051"/>
    <w:rsid w:val="00260892"/>
    <w:rsid w:val="0026091E"/>
    <w:rsid w:val="00260923"/>
    <w:rsid w:val="00260EE5"/>
    <w:rsid w:val="00261138"/>
    <w:rsid w:val="002624A0"/>
    <w:rsid w:val="00262A55"/>
    <w:rsid w:val="002634CD"/>
    <w:rsid w:val="00263751"/>
    <w:rsid w:val="00263C75"/>
    <w:rsid w:val="00263DE7"/>
    <w:rsid w:val="002641C8"/>
    <w:rsid w:val="002642F7"/>
    <w:rsid w:val="002653BF"/>
    <w:rsid w:val="0026573A"/>
    <w:rsid w:val="00266CF9"/>
    <w:rsid w:val="00267310"/>
    <w:rsid w:val="002674E5"/>
    <w:rsid w:val="002674F3"/>
    <w:rsid w:val="00267B86"/>
    <w:rsid w:val="00270BF4"/>
    <w:rsid w:val="00270F3E"/>
    <w:rsid w:val="00270F43"/>
    <w:rsid w:val="00270FC9"/>
    <w:rsid w:val="00271701"/>
    <w:rsid w:val="00271B57"/>
    <w:rsid w:val="00271DE7"/>
    <w:rsid w:val="00273665"/>
    <w:rsid w:val="00273D5E"/>
    <w:rsid w:val="00274060"/>
    <w:rsid w:val="002742B6"/>
    <w:rsid w:val="00274532"/>
    <w:rsid w:val="00274578"/>
    <w:rsid w:val="00274CB6"/>
    <w:rsid w:val="00275369"/>
    <w:rsid w:val="002754D0"/>
    <w:rsid w:val="00275573"/>
    <w:rsid w:val="00275CD5"/>
    <w:rsid w:val="002763FE"/>
    <w:rsid w:val="00276970"/>
    <w:rsid w:val="00276E50"/>
    <w:rsid w:val="00277291"/>
    <w:rsid w:val="00277F0D"/>
    <w:rsid w:val="00277F48"/>
    <w:rsid w:val="00280417"/>
    <w:rsid w:val="0028044C"/>
    <w:rsid w:val="002809FA"/>
    <w:rsid w:val="00281735"/>
    <w:rsid w:val="00281E9D"/>
    <w:rsid w:val="002827F7"/>
    <w:rsid w:val="00282BE1"/>
    <w:rsid w:val="00283276"/>
    <w:rsid w:val="002844D6"/>
    <w:rsid w:val="00285143"/>
    <w:rsid w:val="0028557F"/>
    <w:rsid w:val="00286193"/>
    <w:rsid w:val="0028622F"/>
    <w:rsid w:val="00286DDF"/>
    <w:rsid w:val="00286ED5"/>
    <w:rsid w:val="002870B9"/>
    <w:rsid w:val="00287A4B"/>
    <w:rsid w:val="00287D28"/>
    <w:rsid w:val="00287D85"/>
    <w:rsid w:val="00290546"/>
    <w:rsid w:val="00290D8B"/>
    <w:rsid w:val="0029148A"/>
    <w:rsid w:val="00291E42"/>
    <w:rsid w:val="00292512"/>
    <w:rsid w:val="002932C7"/>
    <w:rsid w:val="00293E90"/>
    <w:rsid w:val="002947AE"/>
    <w:rsid w:val="00295AE6"/>
    <w:rsid w:val="002974C7"/>
    <w:rsid w:val="002978BA"/>
    <w:rsid w:val="00297B70"/>
    <w:rsid w:val="002A0B45"/>
    <w:rsid w:val="002A0B64"/>
    <w:rsid w:val="002A10F3"/>
    <w:rsid w:val="002A12A2"/>
    <w:rsid w:val="002A169C"/>
    <w:rsid w:val="002A2317"/>
    <w:rsid w:val="002A2B00"/>
    <w:rsid w:val="002A3E45"/>
    <w:rsid w:val="002A4693"/>
    <w:rsid w:val="002A4ABF"/>
    <w:rsid w:val="002A4F5D"/>
    <w:rsid w:val="002A4FB8"/>
    <w:rsid w:val="002A5137"/>
    <w:rsid w:val="002A5464"/>
    <w:rsid w:val="002A5473"/>
    <w:rsid w:val="002A5811"/>
    <w:rsid w:val="002A5C3C"/>
    <w:rsid w:val="002A5E2F"/>
    <w:rsid w:val="002A6144"/>
    <w:rsid w:val="002A62A0"/>
    <w:rsid w:val="002A6B19"/>
    <w:rsid w:val="002A788B"/>
    <w:rsid w:val="002A7C40"/>
    <w:rsid w:val="002B00EB"/>
    <w:rsid w:val="002B02F6"/>
    <w:rsid w:val="002B0381"/>
    <w:rsid w:val="002B075F"/>
    <w:rsid w:val="002B15A5"/>
    <w:rsid w:val="002B1E4E"/>
    <w:rsid w:val="002B2334"/>
    <w:rsid w:val="002B2354"/>
    <w:rsid w:val="002B2405"/>
    <w:rsid w:val="002B268E"/>
    <w:rsid w:val="002B26CA"/>
    <w:rsid w:val="002B2991"/>
    <w:rsid w:val="002B2BB9"/>
    <w:rsid w:val="002B3316"/>
    <w:rsid w:val="002B3485"/>
    <w:rsid w:val="002B466D"/>
    <w:rsid w:val="002B5024"/>
    <w:rsid w:val="002B5190"/>
    <w:rsid w:val="002B57ED"/>
    <w:rsid w:val="002B58CF"/>
    <w:rsid w:val="002B6768"/>
    <w:rsid w:val="002B726B"/>
    <w:rsid w:val="002B7603"/>
    <w:rsid w:val="002B7829"/>
    <w:rsid w:val="002C0101"/>
    <w:rsid w:val="002C07C4"/>
    <w:rsid w:val="002C119A"/>
    <w:rsid w:val="002C1B1F"/>
    <w:rsid w:val="002C1CE5"/>
    <w:rsid w:val="002C2338"/>
    <w:rsid w:val="002C2889"/>
    <w:rsid w:val="002C2E9B"/>
    <w:rsid w:val="002C3C86"/>
    <w:rsid w:val="002C51EC"/>
    <w:rsid w:val="002C52BF"/>
    <w:rsid w:val="002C559F"/>
    <w:rsid w:val="002C5A81"/>
    <w:rsid w:val="002C5AF0"/>
    <w:rsid w:val="002C6649"/>
    <w:rsid w:val="002C6A57"/>
    <w:rsid w:val="002D0325"/>
    <w:rsid w:val="002D08B8"/>
    <w:rsid w:val="002D0AD7"/>
    <w:rsid w:val="002D0C35"/>
    <w:rsid w:val="002D1172"/>
    <w:rsid w:val="002D231B"/>
    <w:rsid w:val="002D23B3"/>
    <w:rsid w:val="002D3083"/>
    <w:rsid w:val="002D3896"/>
    <w:rsid w:val="002D3DED"/>
    <w:rsid w:val="002D4637"/>
    <w:rsid w:val="002D52D8"/>
    <w:rsid w:val="002D556C"/>
    <w:rsid w:val="002D561E"/>
    <w:rsid w:val="002D56BD"/>
    <w:rsid w:val="002D61EC"/>
    <w:rsid w:val="002D61F0"/>
    <w:rsid w:val="002D685C"/>
    <w:rsid w:val="002D6EDD"/>
    <w:rsid w:val="002D73E5"/>
    <w:rsid w:val="002D74D5"/>
    <w:rsid w:val="002D759B"/>
    <w:rsid w:val="002D7897"/>
    <w:rsid w:val="002E0526"/>
    <w:rsid w:val="002E0EAF"/>
    <w:rsid w:val="002E2004"/>
    <w:rsid w:val="002E20C2"/>
    <w:rsid w:val="002E2876"/>
    <w:rsid w:val="002E2C7B"/>
    <w:rsid w:val="002E2FCB"/>
    <w:rsid w:val="002E4145"/>
    <w:rsid w:val="002E4653"/>
    <w:rsid w:val="002E4805"/>
    <w:rsid w:val="002E4B52"/>
    <w:rsid w:val="002E5578"/>
    <w:rsid w:val="002E5654"/>
    <w:rsid w:val="002E5C2A"/>
    <w:rsid w:val="002E6F28"/>
    <w:rsid w:val="002E724D"/>
    <w:rsid w:val="002E7B09"/>
    <w:rsid w:val="002E7C91"/>
    <w:rsid w:val="002F0F74"/>
    <w:rsid w:val="002F1FA1"/>
    <w:rsid w:val="002F206C"/>
    <w:rsid w:val="002F21C4"/>
    <w:rsid w:val="002F2329"/>
    <w:rsid w:val="002F23C2"/>
    <w:rsid w:val="002F2677"/>
    <w:rsid w:val="002F2DFB"/>
    <w:rsid w:val="002F2E52"/>
    <w:rsid w:val="002F30BB"/>
    <w:rsid w:val="002F3B77"/>
    <w:rsid w:val="002F48E0"/>
    <w:rsid w:val="002F4EB7"/>
    <w:rsid w:val="002F4F45"/>
    <w:rsid w:val="002F4F7D"/>
    <w:rsid w:val="002F50C0"/>
    <w:rsid w:val="002F5C3E"/>
    <w:rsid w:val="002F6565"/>
    <w:rsid w:val="002F6945"/>
    <w:rsid w:val="002F6DA5"/>
    <w:rsid w:val="002F6FC9"/>
    <w:rsid w:val="002F7331"/>
    <w:rsid w:val="002F7501"/>
    <w:rsid w:val="002F7D86"/>
    <w:rsid w:val="002F7E25"/>
    <w:rsid w:val="00300537"/>
    <w:rsid w:val="003008EA"/>
    <w:rsid w:val="0030111D"/>
    <w:rsid w:val="003011A1"/>
    <w:rsid w:val="00302CB5"/>
    <w:rsid w:val="00302D77"/>
    <w:rsid w:val="00303DBB"/>
    <w:rsid w:val="0030463B"/>
    <w:rsid w:val="00304D35"/>
    <w:rsid w:val="0030500D"/>
    <w:rsid w:val="00305A84"/>
    <w:rsid w:val="003069B7"/>
    <w:rsid w:val="00310B56"/>
    <w:rsid w:val="00310BEE"/>
    <w:rsid w:val="003115E1"/>
    <w:rsid w:val="003118DD"/>
    <w:rsid w:val="003119B5"/>
    <w:rsid w:val="00311EB7"/>
    <w:rsid w:val="00312C14"/>
    <w:rsid w:val="00312F28"/>
    <w:rsid w:val="0031324E"/>
    <w:rsid w:val="00313584"/>
    <w:rsid w:val="00314242"/>
    <w:rsid w:val="003150F9"/>
    <w:rsid w:val="00315C08"/>
    <w:rsid w:val="00315FD4"/>
    <w:rsid w:val="00316699"/>
    <w:rsid w:val="00316AE4"/>
    <w:rsid w:val="00316C3C"/>
    <w:rsid w:val="00317C1D"/>
    <w:rsid w:val="00321590"/>
    <w:rsid w:val="00321E0A"/>
    <w:rsid w:val="00322D6A"/>
    <w:rsid w:val="00324187"/>
    <w:rsid w:val="00324579"/>
    <w:rsid w:val="003257A5"/>
    <w:rsid w:val="003257F7"/>
    <w:rsid w:val="00325FE3"/>
    <w:rsid w:val="003262D1"/>
    <w:rsid w:val="00326B42"/>
    <w:rsid w:val="00327045"/>
    <w:rsid w:val="003271FE"/>
    <w:rsid w:val="00327417"/>
    <w:rsid w:val="00327476"/>
    <w:rsid w:val="003275F3"/>
    <w:rsid w:val="00330295"/>
    <w:rsid w:val="0033045F"/>
    <w:rsid w:val="003308B7"/>
    <w:rsid w:val="00330A5D"/>
    <w:rsid w:val="00330DC3"/>
    <w:rsid w:val="0033125F"/>
    <w:rsid w:val="00331AD9"/>
    <w:rsid w:val="0033220F"/>
    <w:rsid w:val="00332442"/>
    <w:rsid w:val="00332707"/>
    <w:rsid w:val="00332B73"/>
    <w:rsid w:val="0033447B"/>
    <w:rsid w:val="00334506"/>
    <w:rsid w:val="00334AC5"/>
    <w:rsid w:val="00334EC4"/>
    <w:rsid w:val="00335153"/>
    <w:rsid w:val="00335267"/>
    <w:rsid w:val="0033610F"/>
    <w:rsid w:val="003362A4"/>
    <w:rsid w:val="00336644"/>
    <w:rsid w:val="0033698C"/>
    <w:rsid w:val="00336BDF"/>
    <w:rsid w:val="00336F9B"/>
    <w:rsid w:val="003379D9"/>
    <w:rsid w:val="003405BA"/>
    <w:rsid w:val="00340822"/>
    <w:rsid w:val="003414C8"/>
    <w:rsid w:val="00341A28"/>
    <w:rsid w:val="00341E09"/>
    <w:rsid w:val="00342857"/>
    <w:rsid w:val="00342A78"/>
    <w:rsid w:val="00342E12"/>
    <w:rsid w:val="00342E76"/>
    <w:rsid w:val="00342ED1"/>
    <w:rsid w:val="00343127"/>
    <w:rsid w:val="003447AA"/>
    <w:rsid w:val="00345287"/>
    <w:rsid w:val="003452DC"/>
    <w:rsid w:val="00345CFC"/>
    <w:rsid w:val="003467B3"/>
    <w:rsid w:val="00347302"/>
    <w:rsid w:val="003476BE"/>
    <w:rsid w:val="00347713"/>
    <w:rsid w:val="0035081A"/>
    <w:rsid w:val="003508F7"/>
    <w:rsid w:val="00350A8A"/>
    <w:rsid w:val="0035110F"/>
    <w:rsid w:val="00351ED5"/>
    <w:rsid w:val="00351EF1"/>
    <w:rsid w:val="0035261F"/>
    <w:rsid w:val="00352F34"/>
    <w:rsid w:val="003541FE"/>
    <w:rsid w:val="0035461A"/>
    <w:rsid w:val="00354A07"/>
    <w:rsid w:val="00355766"/>
    <w:rsid w:val="0035626A"/>
    <w:rsid w:val="00356913"/>
    <w:rsid w:val="0036015C"/>
    <w:rsid w:val="003601FA"/>
    <w:rsid w:val="0036077E"/>
    <w:rsid w:val="00360863"/>
    <w:rsid w:val="0036089A"/>
    <w:rsid w:val="00360C58"/>
    <w:rsid w:val="003613B1"/>
    <w:rsid w:val="0036164D"/>
    <w:rsid w:val="003616D9"/>
    <w:rsid w:val="00361946"/>
    <w:rsid w:val="00363204"/>
    <w:rsid w:val="00363288"/>
    <w:rsid w:val="00363889"/>
    <w:rsid w:val="00363C91"/>
    <w:rsid w:val="0036409A"/>
    <w:rsid w:val="00364339"/>
    <w:rsid w:val="0036494B"/>
    <w:rsid w:val="00365E1A"/>
    <w:rsid w:val="0036657C"/>
    <w:rsid w:val="003670E0"/>
    <w:rsid w:val="00367B09"/>
    <w:rsid w:val="003703A8"/>
    <w:rsid w:val="00370B6F"/>
    <w:rsid w:val="00370DFC"/>
    <w:rsid w:val="0037116D"/>
    <w:rsid w:val="003713A2"/>
    <w:rsid w:val="003713B9"/>
    <w:rsid w:val="00372057"/>
    <w:rsid w:val="00372836"/>
    <w:rsid w:val="00372BA8"/>
    <w:rsid w:val="00373124"/>
    <w:rsid w:val="003735C7"/>
    <w:rsid w:val="003735D0"/>
    <w:rsid w:val="00373ABE"/>
    <w:rsid w:val="00373FA9"/>
    <w:rsid w:val="003742C7"/>
    <w:rsid w:val="00374303"/>
    <w:rsid w:val="003747B0"/>
    <w:rsid w:val="00374A70"/>
    <w:rsid w:val="003755C7"/>
    <w:rsid w:val="003761D5"/>
    <w:rsid w:val="00377903"/>
    <w:rsid w:val="0038006E"/>
    <w:rsid w:val="003809C1"/>
    <w:rsid w:val="00380A87"/>
    <w:rsid w:val="00381B51"/>
    <w:rsid w:val="00381F8A"/>
    <w:rsid w:val="0038214D"/>
    <w:rsid w:val="003821F1"/>
    <w:rsid w:val="003826ED"/>
    <w:rsid w:val="00382935"/>
    <w:rsid w:val="003829C3"/>
    <w:rsid w:val="00382D99"/>
    <w:rsid w:val="00383577"/>
    <w:rsid w:val="0038390C"/>
    <w:rsid w:val="00383AC3"/>
    <w:rsid w:val="00383F4B"/>
    <w:rsid w:val="00384343"/>
    <w:rsid w:val="00386B7E"/>
    <w:rsid w:val="00386D86"/>
    <w:rsid w:val="003875B5"/>
    <w:rsid w:val="003902FA"/>
    <w:rsid w:val="0039068E"/>
    <w:rsid w:val="003906B9"/>
    <w:rsid w:val="00390731"/>
    <w:rsid w:val="003907D7"/>
    <w:rsid w:val="00391852"/>
    <w:rsid w:val="0039187D"/>
    <w:rsid w:val="00391A3F"/>
    <w:rsid w:val="00391C4B"/>
    <w:rsid w:val="00391FDE"/>
    <w:rsid w:val="003921A6"/>
    <w:rsid w:val="0039292B"/>
    <w:rsid w:val="00393233"/>
    <w:rsid w:val="003932B7"/>
    <w:rsid w:val="00393A8D"/>
    <w:rsid w:val="00394371"/>
    <w:rsid w:val="00394A3B"/>
    <w:rsid w:val="00395F83"/>
    <w:rsid w:val="00396666"/>
    <w:rsid w:val="00396CB3"/>
    <w:rsid w:val="00397490"/>
    <w:rsid w:val="00397A2F"/>
    <w:rsid w:val="00397C21"/>
    <w:rsid w:val="003A0572"/>
    <w:rsid w:val="003A0718"/>
    <w:rsid w:val="003A090E"/>
    <w:rsid w:val="003A108D"/>
    <w:rsid w:val="003A1215"/>
    <w:rsid w:val="003A1415"/>
    <w:rsid w:val="003A2C28"/>
    <w:rsid w:val="003A2E53"/>
    <w:rsid w:val="003A4707"/>
    <w:rsid w:val="003A4867"/>
    <w:rsid w:val="003A4987"/>
    <w:rsid w:val="003A5912"/>
    <w:rsid w:val="003A5D3E"/>
    <w:rsid w:val="003A65DE"/>
    <w:rsid w:val="003A6F1B"/>
    <w:rsid w:val="003A7111"/>
    <w:rsid w:val="003A77D0"/>
    <w:rsid w:val="003A7CFD"/>
    <w:rsid w:val="003B011A"/>
    <w:rsid w:val="003B0341"/>
    <w:rsid w:val="003B0416"/>
    <w:rsid w:val="003B0B0B"/>
    <w:rsid w:val="003B0DDC"/>
    <w:rsid w:val="003B0E6D"/>
    <w:rsid w:val="003B118D"/>
    <w:rsid w:val="003B1394"/>
    <w:rsid w:val="003B151C"/>
    <w:rsid w:val="003B1F52"/>
    <w:rsid w:val="003B1FC9"/>
    <w:rsid w:val="003B1FEB"/>
    <w:rsid w:val="003B23EE"/>
    <w:rsid w:val="003B27A2"/>
    <w:rsid w:val="003B296C"/>
    <w:rsid w:val="003B3488"/>
    <w:rsid w:val="003B42FD"/>
    <w:rsid w:val="003B44F7"/>
    <w:rsid w:val="003B4781"/>
    <w:rsid w:val="003B4902"/>
    <w:rsid w:val="003B530F"/>
    <w:rsid w:val="003B5D56"/>
    <w:rsid w:val="003B6E6C"/>
    <w:rsid w:val="003B78E0"/>
    <w:rsid w:val="003B7D87"/>
    <w:rsid w:val="003C03EE"/>
    <w:rsid w:val="003C068A"/>
    <w:rsid w:val="003C191D"/>
    <w:rsid w:val="003C2541"/>
    <w:rsid w:val="003C37C3"/>
    <w:rsid w:val="003C37F3"/>
    <w:rsid w:val="003C610D"/>
    <w:rsid w:val="003C6368"/>
    <w:rsid w:val="003C6BC9"/>
    <w:rsid w:val="003C6C57"/>
    <w:rsid w:val="003C73CC"/>
    <w:rsid w:val="003C7C7A"/>
    <w:rsid w:val="003C7DCF"/>
    <w:rsid w:val="003D1E92"/>
    <w:rsid w:val="003D207A"/>
    <w:rsid w:val="003D22A6"/>
    <w:rsid w:val="003D2596"/>
    <w:rsid w:val="003D272D"/>
    <w:rsid w:val="003D2D38"/>
    <w:rsid w:val="003D332E"/>
    <w:rsid w:val="003D3439"/>
    <w:rsid w:val="003D4358"/>
    <w:rsid w:val="003D4DC1"/>
    <w:rsid w:val="003D4E57"/>
    <w:rsid w:val="003D51D8"/>
    <w:rsid w:val="003D53F3"/>
    <w:rsid w:val="003D565B"/>
    <w:rsid w:val="003D7839"/>
    <w:rsid w:val="003E0774"/>
    <w:rsid w:val="003E08D1"/>
    <w:rsid w:val="003E0BDA"/>
    <w:rsid w:val="003E1698"/>
    <w:rsid w:val="003E20E6"/>
    <w:rsid w:val="003E2190"/>
    <w:rsid w:val="003E2461"/>
    <w:rsid w:val="003E2A2A"/>
    <w:rsid w:val="003E2B9B"/>
    <w:rsid w:val="003E301C"/>
    <w:rsid w:val="003E33DE"/>
    <w:rsid w:val="003E3FAB"/>
    <w:rsid w:val="003E4E37"/>
    <w:rsid w:val="003E5491"/>
    <w:rsid w:val="003E560C"/>
    <w:rsid w:val="003E6646"/>
    <w:rsid w:val="003E6680"/>
    <w:rsid w:val="003E701E"/>
    <w:rsid w:val="003E71BF"/>
    <w:rsid w:val="003E7A41"/>
    <w:rsid w:val="003F00F0"/>
    <w:rsid w:val="003F06AA"/>
    <w:rsid w:val="003F08EF"/>
    <w:rsid w:val="003F0B24"/>
    <w:rsid w:val="003F1CF6"/>
    <w:rsid w:val="003F2C84"/>
    <w:rsid w:val="003F2CF9"/>
    <w:rsid w:val="003F397C"/>
    <w:rsid w:val="003F42D8"/>
    <w:rsid w:val="003F4D1D"/>
    <w:rsid w:val="003F4DF0"/>
    <w:rsid w:val="003F5742"/>
    <w:rsid w:val="003F59C3"/>
    <w:rsid w:val="003F65F7"/>
    <w:rsid w:val="003F7A55"/>
    <w:rsid w:val="00400072"/>
    <w:rsid w:val="00400151"/>
    <w:rsid w:val="004003BF"/>
    <w:rsid w:val="00400BAF"/>
    <w:rsid w:val="00401E05"/>
    <w:rsid w:val="00401F99"/>
    <w:rsid w:val="004021E4"/>
    <w:rsid w:val="00402350"/>
    <w:rsid w:val="0040240C"/>
    <w:rsid w:val="0040259E"/>
    <w:rsid w:val="004027A2"/>
    <w:rsid w:val="00403948"/>
    <w:rsid w:val="004044BB"/>
    <w:rsid w:val="0040534E"/>
    <w:rsid w:val="0040554C"/>
    <w:rsid w:val="00406F48"/>
    <w:rsid w:val="00407267"/>
    <w:rsid w:val="00407EFC"/>
    <w:rsid w:val="0041065D"/>
    <w:rsid w:val="00410D7B"/>
    <w:rsid w:val="00410F4D"/>
    <w:rsid w:val="00411CDA"/>
    <w:rsid w:val="0041200A"/>
    <w:rsid w:val="00412450"/>
    <w:rsid w:val="00412D43"/>
    <w:rsid w:val="00412F9C"/>
    <w:rsid w:val="00413952"/>
    <w:rsid w:val="0041398A"/>
    <w:rsid w:val="004140A3"/>
    <w:rsid w:val="004146EA"/>
    <w:rsid w:val="00414A9F"/>
    <w:rsid w:val="0041526A"/>
    <w:rsid w:val="004152FC"/>
    <w:rsid w:val="00415376"/>
    <w:rsid w:val="004156A9"/>
    <w:rsid w:val="00415861"/>
    <w:rsid w:val="00415EBA"/>
    <w:rsid w:val="00416223"/>
    <w:rsid w:val="004164D3"/>
    <w:rsid w:val="004165EA"/>
    <w:rsid w:val="00416AD2"/>
    <w:rsid w:val="00416C75"/>
    <w:rsid w:val="00416F43"/>
    <w:rsid w:val="00416F73"/>
    <w:rsid w:val="00416FA8"/>
    <w:rsid w:val="0041705D"/>
    <w:rsid w:val="00417507"/>
    <w:rsid w:val="00420216"/>
    <w:rsid w:val="00420D39"/>
    <w:rsid w:val="00421070"/>
    <w:rsid w:val="004217F7"/>
    <w:rsid w:val="00421B7F"/>
    <w:rsid w:val="0042213A"/>
    <w:rsid w:val="004228D4"/>
    <w:rsid w:val="00422A98"/>
    <w:rsid w:val="004235F1"/>
    <w:rsid w:val="00423677"/>
    <w:rsid w:val="00423B86"/>
    <w:rsid w:val="0042417B"/>
    <w:rsid w:val="00424315"/>
    <w:rsid w:val="00424693"/>
    <w:rsid w:val="0042508F"/>
    <w:rsid w:val="004258B0"/>
    <w:rsid w:val="00425AFD"/>
    <w:rsid w:val="00425DEF"/>
    <w:rsid w:val="00426BFB"/>
    <w:rsid w:val="004271A3"/>
    <w:rsid w:val="004275F7"/>
    <w:rsid w:val="00427FE6"/>
    <w:rsid w:val="0043046B"/>
    <w:rsid w:val="00430A9F"/>
    <w:rsid w:val="00430C26"/>
    <w:rsid w:val="004314FD"/>
    <w:rsid w:val="0043168B"/>
    <w:rsid w:val="00431A7F"/>
    <w:rsid w:val="00432461"/>
    <w:rsid w:val="00432612"/>
    <w:rsid w:val="00432AE5"/>
    <w:rsid w:val="00432E18"/>
    <w:rsid w:val="00432EF6"/>
    <w:rsid w:val="00433B6B"/>
    <w:rsid w:val="00433B7C"/>
    <w:rsid w:val="00434839"/>
    <w:rsid w:val="00434AF3"/>
    <w:rsid w:val="00434E30"/>
    <w:rsid w:val="004353BD"/>
    <w:rsid w:val="00435CF9"/>
    <w:rsid w:val="00436B49"/>
    <w:rsid w:val="004379A5"/>
    <w:rsid w:val="00437AD9"/>
    <w:rsid w:val="00441074"/>
    <w:rsid w:val="004411E2"/>
    <w:rsid w:val="00442A97"/>
    <w:rsid w:val="004435BC"/>
    <w:rsid w:val="0044364D"/>
    <w:rsid w:val="00443F8F"/>
    <w:rsid w:val="004447C4"/>
    <w:rsid w:val="00444BCC"/>
    <w:rsid w:val="004452BE"/>
    <w:rsid w:val="0044568B"/>
    <w:rsid w:val="00446281"/>
    <w:rsid w:val="0044645B"/>
    <w:rsid w:val="00446EC7"/>
    <w:rsid w:val="00447E74"/>
    <w:rsid w:val="004506B6"/>
    <w:rsid w:val="00450BBF"/>
    <w:rsid w:val="00452A9A"/>
    <w:rsid w:val="00452D32"/>
    <w:rsid w:val="00452FCE"/>
    <w:rsid w:val="004538EF"/>
    <w:rsid w:val="00453ECC"/>
    <w:rsid w:val="00454EC9"/>
    <w:rsid w:val="00455075"/>
    <w:rsid w:val="00455AA2"/>
    <w:rsid w:val="00456D32"/>
    <w:rsid w:val="0046025D"/>
    <w:rsid w:val="004606A9"/>
    <w:rsid w:val="00460C9D"/>
    <w:rsid w:val="00460CA7"/>
    <w:rsid w:val="00460FE1"/>
    <w:rsid w:val="00462749"/>
    <w:rsid w:val="0046289B"/>
    <w:rsid w:val="00463CB2"/>
    <w:rsid w:val="004640D9"/>
    <w:rsid w:val="004642FB"/>
    <w:rsid w:val="004645F0"/>
    <w:rsid w:val="00464A19"/>
    <w:rsid w:val="00465490"/>
    <w:rsid w:val="004659E3"/>
    <w:rsid w:val="00466A91"/>
    <w:rsid w:val="004671C7"/>
    <w:rsid w:val="00467BBB"/>
    <w:rsid w:val="004703C2"/>
    <w:rsid w:val="0047116D"/>
    <w:rsid w:val="00471857"/>
    <w:rsid w:val="00471F2F"/>
    <w:rsid w:val="00471F67"/>
    <w:rsid w:val="004726FC"/>
    <w:rsid w:val="00472E64"/>
    <w:rsid w:val="00472EBA"/>
    <w:rsid w:val="004730A9"/>
    <w:rsid w:val="00473C2A"/>
    <w:rsid w:val="0047491A"/>
    <w:rsid w:val="00475275"/>
    <w:rsid w:val="0047589D"/>
    <w:rsid w:val="00475B6A"/>
    <w:rsid w:val="00475E55"/>
    <w:rsid w:val="0047687C"/>
    <w:rsid w:val="00476A00"/>
    <w:rsid w:val="0047736C"/>
    <w:rsid w:val="00477A5A"/>
    <w:rsid w:val="00477C59"/>
    <w:rsid w:val="00480868"/>
    <w:rsid w:val="00481C8A"/>
    <w:rsid w:val="00481FCB"/>
    <w:rsid w:val="004822C6"/>
    <w:rsid w:val="004829F1"/>
    <w:rsid w:val="00483410"/>
    <w:rsid w:val="00483C23"/>
    <w:rsid w:val="00483CE5"/>
    <w:rsid w:val="004844AC"/>
    <w:rsid w:val="004844BA"/>
    <w:rsid w:val="00484DC9"/>
    <w:rsid w:val="004854D2"/>
    <w:rsid w:val="004859E5"/>
    <w:rsid w:val="004859EA"/>
    <w:rsid w:val="004860FC"/>
    <w:rsid w:val="00486A82"/>
    <w:rsid w:val="0048785F"/>
    <w:rsid w:val="00490B6C"/>
    <w:rsid w:val="00490C59"/>
    <w:rsid w:val="00490DC1"/>
    <w:rsid w:val="00490F57"/>
    <w:rsid w:val="00491A14"/>
    <w:rsid w:val="00491B39"/>
    <w:rsid w:val="0049203E"/>
    <w:rsid w:val="00492A0F"/>
    <w:rsid w:val="004935A4"/>
    <w:rsid w:val="004946F4"/>
    <w:rsid w:val="00495BE0"/>
    <w:rsid w:val="00496CC6"/>
    <w:rsid w:val="00497769"/>
    <w:rsid w:val="004A0532"/>
    <w:rsid w:val="004A0DDE"/>
    <w:rsid w:val="004A14A4"/>
    <w:rsid w:val="004A1AA5"/>
    <w:rsid w:val="004A1D41"/>
    <w:rsid w:val="004A275A"/>
    <w:rsid w:val="004A2D33"/>
    <w:rsid w:val="004A3737"/>
    <w:rsid w:val="004A4196"/>
    <w:rsid w:val="004A44BE"/>
    <w:rsid w:val="004A49B9"/>
    <w:rsid w:val="004A4D67"/>
    <w:rsid w:val="004A543F"/>
    <w:rsid w:val="004A5FF0"/>
    <w:rsid w:val="004A60D0"/>
    <w:rsid w:val="004A6508"/>
    <w:rsid w:val="004A69C2"/>
    <w:rsid w:val="004A6BF8"/>
    <w:rsid w:val="004A703B"/>
    <w:rsid w:val="004A7670"/>
    <w:rsid w:val="004A7726"/>
    <w:rsid w:val="004B3126"/>
    <w:rsid w:val="004B3521"/>
    <w:rsid w:val="004B3A52"/>
    <w:rsid w:val="004B3E6E"/>
    <w:rsid w:val="004B4936"/>
    <w:rsid w:val="004B5006"/>
    <w:rsid w:val="004B51D6"/>
    <w:rsid w:val="004B5A1E"/>
    <w:rsid w:val="004B5DB2"/>
    <w:rsid w:val="004B61AE"/>
    <w:rsid w:val="004B6479"/>
    <w:rsid w:val="004B6F82"/>
    <w:rsid w:val="004B706E"/>
    <w:rsid w:val="004B729F"/>
    <w:rsid w:val="004B7818"/>
    <w:rsid w:val="004B796E"/>
    <w:rsid w:val="004C0A25"/>
    <w:rsid w:val="004C1F26"/>
    <w:rsid w:val="004C29DB"/>
    <w:rsid w:val="004C2E5D"/>
    <w:rsid w:val="004C3784"/>
    <w:rsid w:val="004C4227"/>
    <w:rsid w:val="004C4433"/>
    <w:rsid w:val="004C4648"/>
    <w:rsid w:val="004C4929"/>
    <w:rsid w:val="004C49BD"/>
    <w:rsid w:val="004C4F8F"/>
    <w:rsid w:val="004C52F4"/>
    <w:rsid w:val="004C5E7F"/>
    <w:rsid w:val="004C60AB"/>
    <w:rsid w:val="004C6BDC"/>
    <w:rsid w:val="004C713D"/>
    <w:rsid w:val="004C721A"/>
    <w:rsid w:val="004D00C0"/>
    <w:rsid w:val="004D1260"/>
    <w:rsid w:val="004D1FC0"/>
    <w:rsid w:val="004D28F2"/>
    <w:rsid w:val="004D2A2D"/>
    <w:rsid w:val="004D2F5B"/>
    <w:rsid w:val="004D32F6"/>
    <w:rsid w:val="004D33DB"/>
    <w:rsid w:val="004D464C"/>
    <w:rsid w:val="004D4C13"/>
    <w:rsid w:val="004D5759"/>
    <w:rsid w:val="004D5776"/>
    <w:rsid w:val="004D5879"/>
    <w:rsid w:val="004D5982"/>
    <w:rsid w:val="004D59D1"/>
    <w:rsid w:val="004D7C66"/>
    <w:rsid w:val="004E009A"/>
    <w:rsid w:val="004E03C0"/>
    <w:rsid w:val="004E06EA"/>
    <w:rsid w:val="004E087C"/>
    <w:rsid w:val="004E1FBD"/>
    <w:rsid w:val="004E2123"/>
    <w:rsid w:val="004E2605"/>
    <w:rsid w:val="004E286A"/>
    <w:rsid w:val="004E28FB"/>
    <w:rsid w:val="004E2E93"/>
    <w:rsid w:val="004E366E"/>
    <w:rsid w:val="004E3D5A"/>
    <w:rsid w:val="004E3E3D"/>
    <w:rsid w:val="004E403E"/>
    <w:rsid w:val="004E438A"/>
    <w:rsid w:val="004E4A05"/>
    <w:rsid w:val="004E4F93"/>
    <w:rsid w:val="004E54EC"/>
    <w:rsid w:val="004E59D8"/>
    <w:rsid w:val="004E5B23"/>
    <w:rsid w:val="004E5CA9"/>
    <w:rsid w:val="004E6921"/>
    <w:rsid w:val="004E7F08"/>
    <w:rsid w:val="004F0664"/>
    <w:rsid w:val="004F0672"/>
    <w:rsid w:val="004F0724"/>
    <w:rsid w:val="004F0AF0"/>
    <w:rsid w:val="004F1391"/>
    <w:rsid w:val="004F1684"/>
    <w:rsid w:val="004F26D8"/>
    <w:rsid w:val="004F2C34"/>
    <w:rsid w:val="004F3319"/>
    <w:rsid w:val="004F4511"/>
    <w:rsid w:val="004F48BC"/>
    <w:rsid w:val="004F4C14"/>
    <w:rsid w:val="004F4D60"/>
    <w:rsid w:val="004F51E2"/>
    <w:rsid w:val="004F5862"/>
    <w:rsid w:val="004F5B05"/>
    <w:rsid w:val="004F5CAD"/>
    <w:rsid w:val="004F6AC7"/>
    <w:rsid w:val="004F7161"/>
    <w:rsid w:val="004F78E8"/>
    <w:rsid w:val="004F7BD6"/>
    <w:rsid w:val="00500E4D"/>
    <w:rsid w:val="00501E9E"/>
    <w:rsid w:val="005024D7"/>
    <w:rsid w:val="0050286C"/>
    <w:rsid w:val="00502E00"/>
    <w:rsid w:val="005031F7"/>
    <w:rsid w:val="00503930"/>
    <w:rsid w:val="0050472E"/>
    <w:rsid w:val="00505219"/>
    <w:rsid w:val="005054DA"/>
    <w:rsid w:val="00505997"/>
    <w:rsid w:val="00505BBC"/>
    <w:rsid w:val="005066D6"/>
    <w:rsid w:val="0050673D"/>
    <w:rsid w:val="00506CAA"/>
    <w:rsid w:val="0050768B"/>
    <w:rsid w:val="00507854"/>
    <w:rsid w:val="005078C1"/>
    <w:rsid w:val="005103B4"/>
    <w:rsid w:val="0051076B"/>
    <w:rsid w:val="00510D39"/>
    <w:rsid w:val="00510FCD"/>
    <w:rsid w:val="0051110A"/>
    <w:rsid w:val="00511FA8"/>
    <w:rsid w:val="005121AD"/>
    <w:rsid w:val="00512426"/>
    <w:rsid w:val="00513282"/>
    <w:rsid w:val="00513C97"/>
    <w:rsid w:val="005141EE"/>
    <w:rsid w:val="005150AB"/>
    <w:rsid w:val="0051540D"/>
    <w:rsid w:val="00515A35"/>
    <w:rsid w:val="00515D2D"/>
    <w:rsid w:val="005164C2"/>
    <w:rsid w:val="005167B5"/>
    <w:rsid w:val="0051693B"/>
    <w:rsid w:val="00517420"/>
    <w:rsid w:val="00517AE7"/>
    <w:rsid w:val="00517CEF"/>
    <w:rsid w:val="005207EF"/>
    <w:rsid w:val="00521115"/>
    <w:rsid w:val="0052151A"/>
    <w:rsid w:val="00522018"/>
    <w:rsid w:val="00522324"/>
    <w:rsid w:val="00522B77"/>
    <w:rsid w:val="00523076"/>
    <w:rsid w:val="00524052"/>
    <w:rsid w:val="0052406D"/>
    <w:rsid w:val="005244DC"/>
    <w:rsid w:val="00524824"/>
    <w:rsid w:val="0052659D"/>
    <w:rsid w:val="00526E57"/>
    <w:rsid w:val="005270D9"/>
    <w:rsid w:val="00527508"/>
    <w:rsid w:val="005278CB"/>
    <w:rsid w:val="00527CFE"/>
    <w:rsid w:val="00530368"/>
    <w:rsid w:val="00531978"/>
    <w:rsid w:val="00531F16"/>
    <w:rsid w:val="005320AC"/>
    <w:rsid w:val="005323BE"/>
    <w:rsid w:val="00532D9E"/>
    <w:rsid w:val="00533249"/>
    <w:rsid w:val="00534255"/>
    <w:rsid w:val="00534526"/>
    <w:rsid w:val="00534635"/>
    <w:rsid w:val="005351E6"/>
    <w:rsid w:val="0053587A"/>
    <w:rsid w:val="00535979"/>
    <w:rsid w:val="00535F90"/>
    <w:rsid w:val="00536005"/>
    <w:rsid w:val="0053677F"/>
    <w:rsid w:val="00536D95"/>
    <w:rsid w:val="00536E28"/>
    <w:rsid w:val="005412E9"/>
    <w:rsid w:val="00541A0E"/>
    <w:rsid w:val="00541DFD"/>
    <w:rsid w:val="00541E24"/>
    <w:rsid w:val="00542CC1"/>
    <w:rsid w:val="00542E3A"/>
    <w:rsid w:val="00542F45"/>
    <w:rsid w:val="005435EC"/>
    <w:rsid w:val="00543971"/>
    <w:rsid w:val="005446E1"/>
    <w:rsid w:val="00544897"/>
    <w:rsid w:val="0054541E"/>
    <w:rsid w:val="00545B37"/>
    <w:rsid w:val="00545F8F"/>
    <w:rsid w:val="00546B54"/>
    <w:rsid w:val="00546F3B"/>
    <w:rsid w:val="005471A7"/>
    <w:rsid w:val="005476F6"/>
    <w:rsid w:val="005478C0"/>
    <w:rsid w:val="005478DC"/>
    <w:rsid w:val="00547B0D"/>
    <w:rsid w:val="00550165"/>
    <w:rsid w:val="00550562"/>
    <w:rsid w:val="005508DE"/>
    <w:rsid w:val="00550B44"/>
    <w:rsid w:val="005517CC"/>
    <w:rsid w:val="00551CB7"/>
    <w:rsid w:val="00551FE8"/>
    <w:rsid w:val="00552600"/>
    <w:rsid w:val="00552E18"/>
    <w:rsid w:val="00552E5D"/>
    <w:rsid w:val="00553A78"/>
    <w:rsid w:val="00554027"/>
    <w:rsid w:val="0055452C"/>
    <w:rsid w:val="00554B8D"/>
    <w:rsid w:val="005550A2"/>
    <w:rsid w:val="00555667"/>
    <w:rsid w:val="00556052"/>
    <w:rsid w:val="00556539"/>
    <w:rsid w:val="00557033"/>
    <w:rsid w:val="0056030A"/>
    <w:rsid w:val="00560318"/>
    <w:rsid w:val="0056044F"/>
    <w:rsid w:val="0056049A"/>
    <w:rsid w:val="005605C4"/>
    <w:rsid w:val="00561675"/>
    <w:rsid w:val="00561802"/>
    <w:rsid w:val="005627E8"/>
    <w:rsid w:val="00562D6E"/>
    <w:rsid w:val="00562EC0"/>
    <w:rsid w:val="005632BB"/>
    <w:rsid w:val="005635C6"/>
    <w:rsid w:val="0056466A"/>
    <w:rsid w:val="0056505D"/>
    <w:rsid w:val="0056597B"/>
    <w:rsid w:val="00565D72"/>
    <w:rsid w:val="005662B0"/>
    <w:rsid w:val="00567576"/>
    <w:rsid w:val="00567AF8"/>
    <w:rsid w:val="00570891"/>
    <w:rsid w:val="005708C5"/>
    <w:rsid w:val="00570941"/>
    <w:rsid w:val="00570CBA"/>
    <w:rsid w:val="00571108"/>
    <w:rsid w:val="00571772"/>
    <w:rsid w:val="0057295B"/>
    <w:rsid w:val="0057297A"/>
    <w:rsid w:val="00572EDB"/>
    <w:rsid w:val="005735BD"/>
    <w:rsid w:val="005739F2"/>
    <w:rsid w:val="00573CC0"/>
    <w:rsid w:val="00573E9A"/>
    <w:rsid w:val="00573F16"/>
    <w:rsid w:val="00573F5C"/>
    <w:rsid w:val="00573FA7"/>
    <w:rsid w:val="00574B2D"/>
    <w:rsid w:val="005754F1"/>
    <w:rsid w:val="005760EF"/>
    <w:rsid w:val="005776FE"/>
    <w:rsid w:val="005801FB"/>
    <w:rsid w:val="0058095F"/>
    <w:rsid w:val="005815F9"/>
    <w:rsid w:val="00581DF1"/>
    <w:rsid w:val="005825EA"/>
    <w:rsid w:val="00582A69"/>
    <w:rsid w:val="00583540"/>
    <w:rsid w:val="00583682"/>
    <w:rsid w:val="0058449A"/>
    <w:rsid w:val="0058485B"/>
    <w:rsid w:val="0058489F"/>
    <w:rsid w:val="00584EED"/>
    <w:rsid w:val="00584EEF"/>
    <w:rsid w:val="00585A2C"/>
    <w:rsid w:val="0058631E"/>
    <w:rsid w:val="00586524"/>
    <w:rsid w:val="005866C9"/>
    <w:rsid w:val="0058773C"/>
    <w:rsid w:val="005900F9"/>
    <w:rsid w:val="005910B5"/>
    <w:rsid w:val="005913D9"/>
    <w:rsid w:val="005914DC"/>
    <w:rsid w:val="00591896"/>
    <w:rsid w:val="00591C75"/>
    <w:rsid w:val="00591F7F"/>
    <w:rsid w:val="00592A60"/>
    <w:rsid w:val="00593A60"/>
    <w:rsid w:val="00593C1B"/>
    <w:rsid w:val="00593E14"/>
    <w:rsid w:val="00594204"/>
    <w:rsid w:val="005942D1"/>
    <w:rsid w:val="005945E0"/>
    <w:rsid w:val="005948AB"/>
    <w:rsid w:val="00594932"/>
    <w:rsid w:val="00594A1D"/>
    <w:rsid w:val="0059580A"/>
    <w:rsid w:val="00595BF7"/>
    <w:rsid w:val="00596241"/>
    <w:rsid w:val="00596835"/>
    <w:rsid w:val="005971D2"/>
    <w:rsid w:val="00597A73"/>
    <w:rsid w:val="00597F1B"/>
    <w:rsid w:val="005A053C"/>
    <w:rsid w:val="005A0591"/>
    <w:rsid w:val="005A073A"/>
    <w:rsid w:val="005A0F78"/>
    <w:rsid w:val="005A1F4A"/>
    <w:rsid w:val="005A259B"/>
    <w:rsid w:val="005A2E85"/>
    <w:rsid w:val="005A3483"/>
    <w:rsid w:val="005A36CC"/>
    <w:rsid w:val="005A48DC"/>
    <w:rsid w:val="005A4AF1"/>
    <w:rsid w:val="005A4B18"/>
    <w:rsid w:val="005A5319"/>
    <w:rsid w:val="005A54E6"/>
    <w:rsid w:val="005A5674"/>
    <w:rsid w:val="005A56BC"/>
    <w:rsid w:val="005A62A8"/>
    <w:rsid w:val="005A713D"/>
    <w:rsid w:val="005A71EA"/>
    <w:rsid w:val="005A776D"/>
    <w:rsid w:val="005A79B7"/>
    <w:rsid w:val="005B0024"/>
    <w:rsid w:val="005B012F"/>
    <w:rsid w:val="005B0670"/>
    <w:rsid w:val="005B0A10"/>
    <w:rsid w:val="005B1408"/>
    <w:rsid w:val="005B1A77"/>
    <w:rsid w:val="005B1D21"/>
    <w:rsid w:val="005B2369"/>
    <w:rsid w:val="005B2B57"/>
    <w:rsid w:val="005B2C94"/>
    <w:rsid w:val="005B326C"/>
    <w:rsid w:val="005B40AB"/>
    <w:rsid w:val="005B4A41"/>
    <w:rsid w:val="005B5C0B"/>
    <w:rsid w:val="005B5D69"/>
    <w:rsid w:val="005B6354"/>
    <w:rsid w:val="005B682E"/>
    <w:rsid w:val="005B6947"/>
    <w:rsid w:val="005B7128"/>
    <w:rsid w:val="005B7287"/>
    <w:rsid w:val="005C0217"/>
    <w:rsid w:val="005C07B0"/>
    <w:rsid w:val="005C2C56"/>
    <w:rsid w:val="005C3138"/>
    <w:rsid w:val="005C3FC9"/>
    <w:rsid w:val="005C4070"/>
    <w:rsid w:val="005C4253"/>
    <w:rsid w:val="005C4926"/>
    <w:rsid w:val="005C4B79"/>
    <w:rsid w:val="005C5CF4"/>
    <w:rsid w:val="005C6E70"/>
    <w:rsid w:val="005C719B"/>
    <w:rsid w:val="005C7265"/>
    <w:rsid w:val="005C7B51"/>
    <w:rsid w:val="005C7E92"/>
    <w:rsid w:val="005D0195"/>
    <w:rsid w:val="005D0AC4"/>
    <w:rsid w:val="005D0AFA"/>
    <w:rsid w:val="005D0C71"/>
    <w:rsid w:val="005D1129"/>
    <w:rsid w:val="005D19EC"/>
    <w:rsid w:val="005D1ABC"/>
    <w:rsid w:val="005D1C9C"/>
    <w:rsid w:val="005D1CB8"/>
    <w:rsid w:val="005D1CEC"/>
    <w:rsid w:val="005D2352"/>
    <w:rsid w:val="005D248D"/>
    <w:rsid w:val="005D2B2B"/>
    <w:rsid w:val="005D2BB4"/>
    <w:rsid w:val="005D37F9"/>
    <w:rsid w:val="005D3AB0"/>
    <w:rsid w:val="005D3FE8"/>
    <w:rsid w:val="005D4365"/>
    <w:rsid w:val="005D4474"/>
    <w:rsid w:val="005D44D7"/>
    <w:rsid w:val="005D460A"/>
    <w:rsid w:val="005D464F"/>
    <w:rsid w:val="005D591C"/>
    <w:rsid w:val="005D5B08"/>
    <w:rsid w:val="005D6210"/>
    <w:rsid w:val="005D67BB"/>
    <w:rsid w:val="005D6B38"/>
    <w:rsid w:val="005D7375"/>
    <w:rsid w:val="005D795D"/>
    <w:rsid w:val="005E06A3"/>
    <w:rsid w:val="005E13F3"/>
    <w:rsid w:val="005E1533"/>
    <w:rsid w:val="005E16A6"/>
    <w:rsid w:val="005E19DD"/>
    <w:rsid w:val="005E1D22"/>
    <w:rsid w:val="005E1DAD"/>
    <w:rsid w:val="005E3B86"/>
    <w:rsid w:val="005E3B8B"/>
    <w:rsid w:val="005E3EA3"/>
    <w:rsid w:val="005E4279"/>
    <w:rsid w:val="005E47A6"/>
    <w:rsid w:val="005E5C33"/>
    <w:rsid w:val="005E5D35"/>
    <w:rsid w:val="005E6083"/>
    <w:rsid w:val="005E6650"/>
    <w:rsid w:val="005E67C0"/>
    <w:rsid w:val="005E6B6C"/>
    <w:rsid w:val="005E7130"/>
    <w:rsid w:val="005E763B"/>
    <w:rsid w:val="005E7D6F"/>
    <w:rsid w:val="005E7E5A"/>
    <w:rsid w:val="005E7F39"/>
    <w:rsid w:val="005F01A4"/>
    <w:rsid w:val="005F0967"/>
    <w:rsid w:val="005F0FBD"/>
    <w:rsid w:val="005F1723"/>
    <w:rsid w:val="005F1968"/>
    <w:rsid w:val="005F2692"/>
    <w:rsid w:val="005F2943"/>
    <w:rsid w:val="005F3D6C"/>
    <w:rsid w:val="005F4BD3"/>
    <w:rsid w:val="005F4E0E"/>
    <w:rsid w:val="005F5101"/>
    <w:rsid w:val="005F5525"/>
    <w:rsid w:val="005F571F"/>
    <w:rsid w:val="005F62A8"/>
    <w:rsid w:val="005F64D0"/>
    <w:rsid w:val="005F66E0"/>
    <w:rsid w:val="005F6835"/>
    <w:rsid w:val="005F6928"/>
    <w:rsid w:val="005F6A18"/>
    <w:rsid w:val="005F7329"/>
    <w:rsid w:val="005F7B74"/>
    <w:rsid w:val="00600CC1"/>
    <w:rsid w:val="00601568"/>
    <w:rsid w:val="00601A10"/>
    <w:rsid w:val="00601A17"/>
    <w:rsid w:val="00601B61"/>
    <w:rsid w:val="00601B83"/>
    <w:rsid w:val="00601EBB"/>
    <w:rsid w:val="00601F4D"/>
    <w:rsid w:val="00601F74"/>
    <w:rsid w:val="0060315E"/>
    <w:rsid w:val="00603AA9"/>
    <w:rsid w:val="00604170"/>
    <w:rsid w:val="00604815"/>
    <w:rsid w:val="00605965"/>
    <w:rsid w:val="00605B65"/>
    <w:rsid w:val="00605D43"/>
    <w:rsid w:val="00605F47"/>
    <w:rsid w:val="006061F9"/>
    <w:rsid w:val="00606727"/>
    <w:rsid w:val="00606BE8"/>
    <w:rsid w:val="006112AF"/>
    <w:rsid w:val="00611E97"/>
    <w:rsid w:val="0061355B"/>
    <w:rsid w:val="00613771"/>
    <w:rsid w:val="00614F1E"/>
    <w:rsid w:val="0061502A"/>
    <w:rsid w:val="00615AF6"/>
    <w:rsid w:val="00615FF3"/>
    <w:rsid w:val="00616259"/>
    <w:rsid w:val="00616BDC"/>
    <w:rsid w:val="00617206"/>
    <w:rsid w:val="00617E4D"/>
    <w:rsid w:val="00617F47"/>
    <w:rsid w:val="006212AB"/>
    <w:rsid w:val="006213D6"/>
    <w:rsid w:val="00621929"/>
    <w:rsid w:val="00622976"/>
    <w:rsid w:val="006237B1"/>
    <w:rsid w:val="00623D6E"/>
    <w:rsid w:val="006246CF"/>
    <w:rsid w:val="00624933"/>
    <w:rsid w:val="00624E91"/>
    <w:rsid w:val="00624EF5"/>
    <w:rsid w:val="00626A06"/>
    <w:rsid w:val="00626CB0"/>
    <w:rsid w:val="00626EA5"/>
    <w:rsid w:val="006300B6"/>
    <w:rsid w:val="006301DC"/>
    <w:rsid w:val="0063077B"/>
    <w:rsid w:val="00630FEC"/>
    <w:rsid w:val="00631440"/>
    <w:rsid w:val="00631505"/>
    <w:rsid w:val="00631873"/>
    <w:rsid w:val="00631D26"/>
    <w:rsid w:val="00631EDC"/>
    <w:rsid w:val="00632531"/>
    <w:rsid w:val="00634100"/>
    <w:rsid w:val="006352C4"/>
    <w:rsid w:val="00635844"/>
    <w:rsid w:val="00636CA1"/>
    <w:rsid w:val="00636FE4"/>
    <w:rsid w:val="00637CE6"/>
    <w:rsid w:val="0064087F"/>
    <w:rsid w:val="006410C7"/>
    <w:rsid w:val="00641AFB"/>
    <w:rsid w:val="00642C87"/>
    <w:rsid w:val="00642E93"/>
    <w:rsid w:val="0064366E"/>
    <w:rsid w:val="006437B9"/>
    <w:rsid w:val="00643A2C"/>
    <w:rsid w:val="0064400C"/>
    <w:rsid w:val="00644460"/>
    <w:rsid w:val="00644483"/>
    <w:rsid w:val="00644C95"/>
    <w:rsid w:val="0064549E"/>
    <w:rsid w:val="006455AD"/>
    <w:rsid w:val="006457A3"/>
    <w:rsid w:val="006459FE"/>
    <w:rsid w:val="0064650E"/>
    <w:rsid w:val="0064760B"/>
    <w:rsid w:val="006476E5"/>
    <w:rsid w:val="00650E3F"/>
    <w:rsid w:val="006512D4"/>
    <w:rsid w:val="00651F5B"/>
    <w:rsid w:val="00653754"/>
    <w:rsid w:val="00653BFC"/>
    <w:rsid w:val="006541D9"/>
    <w:rsid w:val="0065491E"/>
    <w:rsid w:val="00654EC3"/>
    <w:rsid w:val="00654FE0"/>
    <w:rsid w:val="006553ED"/>
    <w:rsid w:val="0065541D"/>
    <w:rsid w:val="006555D3"/>
    <w:rsid w:val="00657001"/>
    <w:rsid w:val="006574DA"/>
    <w:rsid w:val="006578E3"/>
    <w:rsid w:val="00657D14"/>
    <w:rsid w:val="00660A29"/>
    <w:rsid w:val="00660AAE"/>
    <w:rsid w:val="0066174A"/>
    <w:rsid w:val="00661A40"/>
    <w:rsid w:val="00661A90"/>
    <w:rsid w:val="00662282"/>
    <w:rsid w:val="0066277D"/>
    <w:rsid w:val="0066277F"/>
    <w:rsid w:val="0066393B"/>
    <w:rsid w:val="00663B43"/>
    <w:rsid w:val="00664444"/>
    <w:rsid w:val="006646EA"/>
    <w:rsid w:val="0066492A"/>
    <w:rsid w:val="00665254"/>
    <w:rsid w:val="006653E7"/>
    <w:rsid w:val="00665520"/>
    <w:rsid w:val="00665B2B"/>
    <w:rsid w:val="00665E4A"/>
    <w:rsid w:val="00666EE2"/>
    <w:rsid w:val="00667A4C"/>
    <w:rsid w:val="00667FA3"/>
    <w:rsid w:val="006705A8"/>
    <w:rsid w:val="006705CF"/>
    <w:rsid w:val="006709F8"/>
    <w:rsid w:val="00670CA2"/>
    <w:rsid w:val="00670CC1"/>
    <w:rsid w:val="00670DC4"/>
    <w:rsid w:val="006714FB"/>
    <w:rsid w:val="006725A4"/>
    <w:rsid w:val="00672985"/>
    <w:rsid w:val="00672EDF"/>
    <w:rsid w:val="0067311E"/>
    <w:rsid w:val="0067320A"/>
    <w:rsid w:val="0067329E"/>
    <w:rsid w:val="0067375C"/>
    <w:rsid w:val="00673BFC"/>
    <w:rsid w:val="00674CD2"/>
    <w:rsid w:val="006762D8"/>
    <w:rsid w:val="00677ABA"/>
    <w:rsid w:val="00680381"/>
    <w:rsid w:val="00680CB4"/>
    <w:rsid w:val="0068149C"/>
    <w:rsid w:val="00681568"/>
    <w:rsid w:val="0068172C"/>
    <w:rsid w:val="00683962"/>
    <w:rsid w:val="0068399F"/>
    <w:rsid w:val="00683FE7"/>
    <w:rsid w:val="00684548"/>
    <w:rsid w:val="0068485C"/>
    <w:rsid w:val="00684D5A"/>
    <w:rsid w:val="00685CAA"/>
    <w:rsid w:val="006862A6"/>
    <w:rsid w:val="006867A4"/>
    <w:rsid w:val="006869D1"/>
    <w:rsid w:val="006869E3"/>
    <w:rsid w:val="006869ED"/>
    <w:rsid w:val="00686B63"/>
    <w:rsid w:val="006872F4"/>
    <w:rsid w:val="00687BD4"/>
    <w:rsid w:val="006905B5"/>
    <w:rsid w:val="00691E8F"/>
    <w:rsid w:val="00692842"/>
    <w:rsid w:val="0069288D"/>
    <w:rsid w:val="006929A1"/>
    <w:rsid w:val="00692BA8"/>
    <w:rsid w:val="00692BD6"/>
    <w:rsid w:val="006931DF"/>
    <w:rsid w:val="0069339B"/>
    <w:rsid w:val="0069375B"/>
    <w:rsid w:val="00694341"/>
    <w:rsid w:val="006953FD"/>
    <w:rsid w:val="006965ED"/>
    <w:rsid w:val="006966B2"/>
    <w:rsid w:val="00696BC7"/>
    <w:rsid w:val="00697625"/>
    <w:rsid w:val="0069782C"/>
    <w:rsid w:val="006A0045"/>
    <w:rsid w:val="006A044C"/>
    <w:rsid w:val="006A0D1D"/>
    <w:rsid w:val="006A187E"/>
    <w:rsid w:val="006A1897"/>
    <w:rsid w:val="006A22A7"/>
    <w:rsid w:val="006A36CB"/>
    <w:rsid w:val="006A3B86"/>
    <w:rsid w:val="006A4F3F"/>
    <w:rsid w:val="006A4F98"/>
    <w:rsid w:val="006A622E"/>
    <w:rsid w:val="006A64A8"/>
    <w:rsid w:val="006A707A"/>
    <w:rsid w:val="006A761A"/>
    <w:rsid w:val="006A7B6E"/>
    <w:rsid w:val="006A7E16"/>
    <w:rsid w:val="006B01BB"/>
    <w:rsid w:val="006B06E9"/>
    <w:rsid w:val="006B0703"/>
    <w:rsid w:val="006B0962"/>
    <w:rsid w:val="006B1086"/>
    <w:rsid w:val="006B1447"/>
    <w:rsid w:val="006B1673"/>
    <w:rsid w:val="006B1CBA"/>
    <w:rsid w:val="006B295B"/>
    <w:rsid w:val="006B3463"/>
    <w:rsid w:val="006B361B"/>
    <w:rsid w:val="006B38AD"/>
    <w:rsid w:val="006B3DB3"/>
    <w:rsid w:val="006B3F97"/>
    <w:rsid w:val="006B47D4"/>
    <w:rsid w:val="006B4B1C"/>
    <w:rsid w:val="006B65E3"/>
    <w:rsid w:val="006B6DCC"/>
    <w:rsid w:val="006C01C2"/>
    <w:rsid w:val="006C0F70"/>
    <w:rsid w:val="006C1DC8"/>
    <w:rsid w:val="006C1EA2"/>
    <w:rsid w:val="006C29C3"/>
    <w:rsid w:val="006C31C4"/>
    <w:rsid w:val="006C420F"/>
    <w:rsid w:val="006C490B"/>
    <w:rsid w:val="006C4C26"/>
    <w:rsid w:val="006C5D0D"/>
    <w:rsid w:val="006C683A"/>
    <w:rsid w:val="006C6F21"/>
    <w:rsid w:val="006C70FF"/>
    <w:rsid w:val="006C74B5"/>
    <w:rsid w:val="006C786E"/>
    <w:rsid w:val="006D037E"/>
    <w:rsid w:val="006D0439"/>
    <w:rsid w:val="006D0AD0"/>
    <w:rsid w:val="006D0CD6"/>
    <w:rsid w:val="006D0CF4"/>
    <w:rsid w:val="006D1E29"/>
    <w:rsid w:val="006D236A"/>
    <w:rsid w:val="006D32E8"/>
    <w:rsid w:val="006D377A"/>
    <w:rsid w:val="006D4469"/>
    <w:rsid w:val="006D4790"/>
    <w:rsid w:val="006D492C"/>
    <w:rsid w:val="006D5678"/>
    <w:rsid w:val="006D637C"/>
    <w:rsid w:val="006D70CB"/>
    <w:rsid w:val="006D76D7"/>
    <w:rsid w:val="006E01B1"/>
    <w:rsid w:val="006E0391"/>
    <w:rsid w:val="006E175A"/>
    <w:rsid w:val="006E1B75"/>
    <w:rsid w:val="006E24DF"/>
    <w:rsid w:val="006E2F4B"/>
    <w:rsid w:val="006E3C45"/>
    <w:rsid w:val="006E4014"/>
    <w:rsid w:val="006E5BE3"/>
    <w:rsid w:val="006E60DE"/>
    <w:rsid w:val="006E684F"/>
    <w:rsid w:val="006E6DEB"/>
    <w:rsid w:val="006E72D6"/>
    <w:rsid w:val="006E7BEB"/>
    <w:rsid w:val="006E7CD4"/>
    <w:rsid w:val="006F012D"/>
    <w:rsid w:val="006F063F"/>
    <w:rsid w:val="006F191C"/>
    <w:rsid w:val="006F1C9A"/>
    <w:rsid w:val="006F2853"/>
    <w:rsid w:val="006F29B9"/>
    <w:rsid w:val="006F29FC"/>
    <w:rsid w:val="006F2AAB"/>
    <w:rsid w:val="006F3B80"/>
    <w:rsid w:val="006F3C4F"/>
    <w:rsid w:val="006F45EC"/>
    <w:rsid w:val="006F475C"/>
    <w:rsid w:val="006F50B9"/>
    <w:rsid w:val="006F568B"/>
    <w:rsid w:val="006F6201"/>
    <w:rsid w:val="006F65B9"/>
    <w:rsid w:val="006F65F5"/>
    <w:rsid w:val="006F6A3A"/>
    <w:rsid w:val="006F7331"/>
    <w:rsid w:val="006F755B"/>
    <w:rsid w:val="00700897"/>
    <w:rsid w:val="007009C9"/>
    <w:rsid w:val="007009DC"/>
    <w:rsid w:val="00700CEE"/>
    <w:rsid w:val="00702184"/>
    <w:rsid w:val="0070221E"/>
    <w:rsid w:val="007022C8"/>
    <w:rsid w:val="00702759"/>
    <w:rsid w:val="007029E5"/>
    <w:rsid w:val="00702E09"/>
    <w:rsid w:val="00702F40"/>
    <w:rsid w:val="007033EA"/>
    <w:rsid w:val="0070422B"/>
    <w:rsid w:val="0070497C"/>
    <w:rsid w:val="00705B8A"/>
    <w:rsid w:val="00706B87"/>
    <w:rsid w:val="0070708F"/>
    <w:rsid w:val="00707150"/>
    <w:rsid w:val="00707488"/>
    <w:rsid w:val="007101CD"/>
    <w:rsid w:val="00710629"/>
    <w:rsid w:val="00710B45"/>
    <w:rsid w:val="00710F5D"/>
    <w:rsid w:val="00711923"/>
    <w:rsid w:val="00711B08"/>
    <w:rsid w:val="00711C9B"/>
    <w:rsid w:val="00711DAC"/>
    <w:rsid w:val="00711FF9"/>
    <w:rsid w:val="00712061"/>
    <w:rsid w:val="007123B5"/>
    <w:rsid w:val="0071286A"/>
    <w:rsid w:val="007128B1"/>
    <w:rsid w:val="007132BD"/>
    <w:rsid w:val="00713351"/>
    <w:rsid w:val="0071352C"/>
    <w:rsid w:val="0071410E"/>
    <w:rsid w:val="007152E2"/>
    <w:rsid w:val="007154E5"/>
    <w:rsid w:val="007169FB"/>
    <w:rsid w:val="00717A01"/>
    <w:rsid w:val="00717F6D"/>
    <w:rsid w:val="00720410"/>
    <w:rsid w:val="007208B2"/>
    <w:rsid w:val="007210DC"/>
    <w:rsid w:val="007211BA"/>
    <w:rsid w:val="00721724"/>
    <w:rsid w:val="00721EFB"/>
    <w:rsid w:val="00722120"/>
    <w:rsid w:val="00722390"/>
    <w:rsid w:val="00722B33"/>
    <w:rsid w:val="00723155"/>
    <w:rsid w:val="007231B4"/>
    <w:rsid w:val="007233A5"/>
    <w:rsid w:val="00724727"/>
    <w:rsid w:val="00724921"/>
    <w:rsid w:val="00724F34"/>
    <w:rsid w:val="00725145"/>
    <w:rsid w:val="0072598E"/>
    <w:rsid w:val="00725B92"/>
    <w:rsid w:val="00725FAC"/>
    <w:rsid w:val="00726121"/>
    <w:rsid w:val="00726306"/>
    <w:rsid w:val="00726517"/>
    <w:rsid w:val="007268DF"/>
    <w:rsid w:val="00726E31"/>
    <w:rsid w:val="00726F9B"/>
    <w:rsid w:val="00727CB8"/>
    <w:rsid w:val="00730868"/>
    <w:rsid w:val="00730C53"/>
    <w:rsid w:val="0073107E"/>
    <w:rsid w:val="007318E3"/>
    <w:rsid w:val="00731AC7"/>
    <w:rsid w:val="00731B7C"/>
    <w:rsid w:val="007320EF"/>
    <w:rsid w:val="0073239D"/>
    <w:rsid w:val="0073307B"/>
    <w:rsid w:val="0073311E"/>
    <w:rsid w:val="007333AF"/>
    <w:rsid w:val="007339B5"/>
    <w:rsid w:val="00733DD8"/>
    <w:rsid w:val="00734DF2"/>
    <w:rsid w:val="0073501B"/>
    <w:rsid w:val="007355D9"/>
    <w:rsid w:val="007356BD"/>
    <w:rsid w:val="0073612D"/>
    <w:rsid w:val="00736DFE"/>
    <w:rsid w:val="007372D6"/>
    <w:rsid w:val="0073732C"/>
    <w:rsid w:val="0073757E"/>
    <w:rsid w:val="0073775D"/>
    <w:rsid w:val="00737B27"/>
    <w:rsid w:val="00740988"/>
    <w:rsid w:val="00740BA0"/>
    <w:rsid w:val="00740CE1"/>
    <w:rsid w:val="00740D85"/>
    <w:rsid w:val="00741143"/>
    <w:rsid w:val="007411F4"/>
    <w:rsid w:val="00741AA7"/>
    <w:rsid w:val="00742F60"/>
    <w:rsid w:val="007442FB"/>
    <w:rsid w:val="0074456E"/>
    <w:rsid w:val="00744864"/>
    <w:rsid w:val="00744904"/>
    <w:rsid w:val="007458CC"/>
    <w:rsid w:val="00746C92"/>
    <w:rsid w:val="00746D03"/>
    <w:rsid w:val="00747796"/>
    <w:rsid w:val="00747A0F"/>
    <w:rsid w:val="00747C19"/>
    <w:rsid w:val="007503B4"/>
    <w:rsid w:val="00752245"/>
    <w:rsid w:val="00753525"/>
    <w:rsid w:val="00754088"/>
    <w:rsid w:val="00754361"/>
    <w:rsid w:val="007543A2"/>
    <w:rsid w:val="00754805"/>
    <w:rsid w:val="00754903"/>
    <w:rsid w:val="0075529D"/>
    <w:rsid w:val="007552BA"/>
    <w:rsid w:val="007571CD"/>
    <w:rsid w:val="0075734C"/>
    <w:rsid w:val="00757D1D"/>
    <w:rsid w:val="00760654"/>
    <w:rsid w:val="007610F2"/>
    <w:rsid w:val="00761494"/>
    <w:rsid w:val="00762136"/>
    <w:rsid w:val="007621A0"/>
    <w:rsid w:val="007627FF"/>
    <w:rsid w:val="00762D08"/>
    <w:rsid w:val="00763C12"/>
    <w:rsid w:val="00763D46"/>
    <w:rsid w:val="00763D6C"/>
    <w:rsid w:val="00764957"/>
    <w:rsid w:val="0076565F"/>
    <w:rsid w:val="00765F4F"/>
    <w:rsid w:val="007675FA"/>
    <w:rsid w:val="00767958"/>
    <w:rsid w:val="00767EDE"/>
    <w:rsid w:val="007708FF"/>
    <w:rsid w:val="00770AC0"/>
    <w:rsid w:val="00770DDA"/>
    <w:rsid w:val="0077146D"/>
    <w:rsid w:val="00771D01"/>
    <w:rsid w:val="00772150"/>
    <w:rsid w:val="007721C6"/>
    <w:rsid w:val="00772931"/>
    <w:rsid w:val="00772A3A"/>
    <w:rsid w:val="00772BE6"/>
    <w:rsid w:val="00773096"/>
    <w:rsid w:val="00773921"/>
    <w:rsid w:val="00773DEB"/>
    <w:rsid w:val="00773E95"/>
    <w:rsid w:val="00774530"/>
    <w:rsid w:val="007747E7"/>
    <w:rsid w:val="0077485E"/>
    <w:rsid w:val="007748A2"/>
    <w:rsid w:val="00775091"/>
    <w:rsid w:val="00775618"/>
    <w:rsid w:val="007757C1"/>
    <w:rsid w:val="00775ECC"/>
    <w:rsid w:val="00775F6F"/>
    <w:rsid w:val="00776668"/>
    <w:rsid w:val="00776B6A"/>
    <w:rsid w:val="007772FA"/>
    <w:rsid w:val="00777315"/>
    <w:rsid w:val="00777961"/>
    <w:rsid w:val="007806CC"/>
    <w:rsid w:val="00780846"/>
    <w:rsid w:val="00780AF8"/>
    <w:rsid w:val="0078164F"/>
    <w:rsid w:val="00781C58"/>
    <w:rsid w:val="00781FB0"/>
    <w:rsid w:val="007822D1"/>
    <w:rsid w:val="0078271B"/>
    <w:rsid w:val="00782835"/>
    <w:rsid w:val="00782EE6"/>
    <w:rsid w:val="007844D3"/>
    <w:rsid w:val="00784A8C"/>
    <w:rsid w:val="00784AE0"/>
    <w:rsid w:val="007858AA"/>
    <w:rsid w:val="00785ABE"/>
    <w:rsid w:val="00785BA8"/>
    <w:rsid w:val="00785E1B"/>
    <w:rsid w:val="00785E50"/>
    <w:rsid w:val="0078613E"/>
    <w:rsid w:val="00786523"/>
    <w:rsid w:val="00787125"/>
    <w:rsid w:val="007911A0"/>
    <w:rsid w:val="0079197A"/>
    <w:rsid w:val="007919E4"/>
    <w:rsid w:val="00791AB4"/>
    <w:rsid w:val="00791B35"/>
    <w:rsid w:val="00791C00"/>
    <w:rsid w:val="00791D45"/>
    <w:rsid w:val="00793633"/>
    <w:rsid w:val="00793959"/>
    <w:rsid w:val="00794533"/>
    <w:rsid w:val="00794622"/>
    <w:rsid w:val="007947FE"/>
    <w:rsid w:val="00794C6D"/>
    <w:rsid w:val="007957B4"/>
    <w:rsid w:val="00796C83"/>
    <w:rsid w:val="00797C73"/>
    <w:rsid w:val="007A0131"/>
    <w:rsid w:val="007A0528"/>
    <w:rsid w:val="007A0A17"/>
    <w:rsid w:val="007A0BFC"/>
    <w:rsid w:val="007A1CF8"/>
    <w:rsid w:val="007A1F8A"/>
    <w:rsid w:val="007A2502"/>
    <w:rsid w:val="007A2B4B"/>
    <w:rsid w:val="007A2B9C"/>
    <w:rsid w:val="007A3312"/>
    <w:rsid w:val="007A350C"/>
    <w:rsid w:val="007A3D99"/>
    <w:rsid w:val="007A45D4"/>
    <w:rsid w:val="007A5589"/>
    <w:rsid w:val="007A56A8"/>
    <w:rsid w:val="007A5A8D"/>
    <w:rsid w:val="007A5AE5"/>
    <w:rsid w:val="007A6521"/>
    <w:rsid w:val="007A67E6"/>
    <w:rsid w:val="007A69BA"/>
    <w:rsid w:val="007A6F06"/>
    <w:rsid w:val="007A7771"/>
    <w:rsid w:val="007A77AD"/>
    <w:rsid w:val="007B038E"/>
    <w:rsid w:val="007B0542"/>
    <w:rsid w:val="007B08CB"/>
    <w:rsid w:val="007B0D12"/>
    <w:rsid w:val="007B18EA"/>
    <w:rsid w:val="007B276A"/>
    <w:rsid w:val="007B2980"/>
    <w:rsid w:val="007B2B55"/>
    <w:rsid w:val="007B2E65"/>
    <w:rsid w:val="007B3683"/>
    <w:rsid w:val="007B4726"/>
    <w:rsid w:val="007B4BCF"/>
    <w:rsid w:val="007B4F52"/>
    <w:rsid w:val="007B4FD0"/>
    <w:rsid w:val="007B5C14"/>
    <w:rsid w:val="007B5C9C"/>
    <w:rsid w:val="007B5F22"/>
    <w:rsid w:val="007B653A"/>
    <w:rsid w:val="007B6561"/>
    <w:rsid w:val="007B6807"/>
    <w:rsid w:val="007B77EB"/>
    <w:rsid w:val="007B7A21"/>
    <w:rsid w:val="007B7ED8"/>
    <w:rsid w:val="007C011E"/>
    <w:rsid w:val="007C057F"/>
    <w:rsid w:val="007C107E"/>
    <w:rsid w:val="007C162E"/>
    <w:rsid w:val="007C1A07"/>
    <w:rsid w:val="007C1AA4"/>
    <w:rsid w:val="007C1C56"/>
    <w:rsid w:val="007C1DF5"/>
    <w:rsid w:val="007C1F00"/>
    <w:rsid w:val="007C261D"/>
    <w:rsid w:val="007C27E9"/>
    <w:rsid w:val="007C31B1"/>
    <w:rsid w:val="007C3AE3"/>
    <w:rsid w:val="007C3FED"/>
    <w:rsid w:val="007C4311"/>
    <w:rsid w:val="007C454D"/>
    <w:rsid w:val="007C4B5E"/>
    <w:rsid w:val="007C50A2"/>
    <w:rsid w:val="007C5D9A"/>
    <w:rsid w:val="007C6B2D"/>
    <w:rsid w:val="007C7DD2"/>
    <w:rsid w:val="007C7E55"/>
    <w:rsid w:val="007D1357"/>
    <w:rsid w:val="007D1F78"/>
    <w:rsid w:val="007D2D9C"/>
    <w:rsid w:val="007D3D5B"/>
    <w:rsid w:val="007D4219"/>
    <w:rsid w:val="007D429F"/>
    <w:rsid w:val="007D46D0"/>
    <w:rsid w:val="007D5847"/>
    <w:rsid w:val="007D5A2D"/>
    <w:rsid w:val="007D6EA7"/>
    <w:rsid w:val="007D7FAC"/>
    <w:rsid w:val="007E021D"/>
    <w:rsid w:val="007E0F31"/>
    <w:rsid w:val="007E192F"/>
    <w:rsid w:val="007E2496"/>
    <w:rsid w:val="007E2575"/>
    <w:rsid w:val="007E26E6"/>
    <w:rsid w:val="007E2745"/>
    <w:rsid w:val="007E2FC5"/>
    <w:rsid w:val="007E3B9C"/>
    <w:rsid w:val="007E4534"/>
    <w:rsid w:val="007E4FC4"/>
    <w:rsid w:val="007E5AFF"/>
    <w:rsid w:val="007E7F9E"/>
    <w:rsid w:val="007E7FC4"/>
    <w:rsid w:val="007F0096"/>
    <w:rsid w:val="007F0168"/>
    <w:rsid w:val="007F0570"/>
    <w:rsid w:val="007F05F3"/>
    <w:rsid w:val="007F0B9D"/>
    <w:rsid w:val="007F101D"/>
    <w:rsid w:val="007F25D0"/>
    <w:rsid w:val="007F316E"/>
    <w:rsid w:val="007F3677"/>
    <w:rsid w:val="007F3F62"/>
    <w:rsid w:val="007F4256"/>
    <w:rsid w:val="007F489B"/>
    <w:rsid w:val="007F507B"/>
    <w:rsid w:val="007F5530"/>
    <w:rsid w:val="007F567A"/>
    <w:rsid w:val="007F5C62"/>
    <w:rsid w:val="007F68BF"/>
    <w:rsid w:val="007F68EE"/>
    <w:rsid w:val="007F75BD"/>
    <w:rsid w:val="007F773F"/>
    <w:rsid w:val="007F7880"/>
    <w:rsid w:val="007F7E78"/>
    <w:rsid w:val="007F7F8A"/>
    <w:rsid w:val="008005F0"/>
    <w:rsid w:val="00800941"/>
    <w:rsid w:val="008019F0"/>
    <w:rsid w:val="00801D53"/>
    <w:rsid w:val="00801E54"/>
    <w:rsid w:val="008024A5"/>
    <w:rsid w:val="008025C8"/>
    <w:rsid w:val="00802B79"/>
    <w:rsid w:val="008035B9"/>
    <w:rsid w:val="008037A1"/>
    <w:rsid w:val="008038AD"/>
    <w:rsid w:val="00803CD2"/>
    <w:rsid w:val="008040F3"/>
    <w:rsid w:val="00804591"/>
    <w:rsid w:val="00805DC1"/>
    <w:rsid w:val="00806284"/>
    <w:rsid w:val="00806295"/>
    <w:rsid w:val="008068F8"/>
    <w:rsid w:val="00806BDC"/>
    <w:rsid w:val="00807B63"/>
    <w:rsid w:val="008103F6"/>
    <w:rsid w:val="0081090B"/>
    <w:rsid w:val="00810A80"/>
    <w:rsid w:val="00810B3F"/>
    <w:rsid w:val="008112E1"/>
    <w:rsid w:val="00811D1F"/>
    <w:rsid w:val="00812670"/>
    <w:rsid w:val="008135D4"/>
    <w:rsid w:val="008136EB"/>
    <w:rsid w:val="00813AE5"/>
    <w:rsid w:val="00813C66"/>
    <w:rsid w:val="00813C93"/>
    <w:rsid w:val="00813E70"/>
    <w:rsid w:val="008143D8"/>
    <w:rsid w:val="008159E3"/>
    <w:rsid w:val="008168F9"/>
    <w:rsid w:val="00816F7D"/>
    <w:rsid w:val="00817440"/>
    <w:rsid w:val="008200DB"/>
    <w:rsid w:val="00820589"/>
    <w:rsid w:val="00820BA8"/>
    <w:rsid w:val="00820DDD"/>
    <w:rsid w:val="00820EAD"/>
    <w:rsid w:val="00821A75"/>
    <w:rsid w:val="00821C0A"/>
    <w:rsid w:val="00821EA7"/>
    <w:rsid w:val="0082207A"/>
    <w:rsid w:val="008223F4"/>
    <w:rsid w:val="00823D56"/>
    <w:rsid w:val="00824F97"/>
    <w:rsid w:val="0082528A"/>
    <w:rsid w:val="0082531A"/>
    <w:rsid w:val="00825382"/>
    <w:rsid w:val="00826022"/>
    <w:rsid w:val="0082615D"/>
    <w:rsid w:val="00826918"/>
    <w:rsid w:val="00826CAF"/>
    <w:rsid w:val="008276B4"/>
    <w:rsid w:val="00827765"/>
    <w:rsid w:val="008305E6"/>
    <w:rsid w:val="00830C9B"/>
    <w:rsid w:val="00831691"/>
    <w:rsid w:val="00831814"/>
    <w:rsid w:val="00832A6A"/>
    <w:rsid w:val="00833C50"/>
    <w:rsid w:val="0083400C"/>
    <w:rsid w:val="0083451E"/>
    <w:rsid w:val="008349A9"/>
    <w:rsid w:val="00834A32"/>
    <w:rsid w:val="00834E07"/>
    <w:rsid w:val="00835D05"/>
    <w:rsid w:val="00836440"/>
    <w:rsid w:val="008367A8"/>
    <w:rsid w:val="008367F0"/>
    <w:rsid w:val="00837BCD"/>
    <w:rsid w:val="00840FB7"/>
    <w:rsid w:val="00841306"/>
    <w:rsid w:val="0084223B"/>
    <w:rsid w:val="0084260B"/>
    <w:rsid w:val="0084382B"/>
    <w:rsid w:val="00843CCC"/>
    <w:rsid w:val="00843FE1"/>
    <w:rsid w:val="00844186"/>
    <w:rsid w:val="00844E06"/>
    <w:rsid w:val="00845A9D"/>
    <w:rsid w:val="00845BA7"/>
    <w:rsid w:val="00846376"/>
    <w:rsid w:val="008463F0"/>
    <w:rsid w:val="00847620"/>
    <w:rsid w:val="00847AC9"/>
    <w:rsid w:val="00847CEF"/>
    <w:rsid w:val="00850782"/>
    <w:rsid w:val="00850A86"/>
    <w:rsid w:val="00851272"/>
    <w:rsid w:val="00851381"/>
    <w:rsid w:val="0085207A"/>
    <w:rsid w:val="00853045"/>
    <w:rsid w:val="008540E7"/>
    <w:rsid w:val="008544E8"/>
    <w:rsid w:val="0085572F"/>
    <w:rsid w:val="008561A0"/>
    <w:rsid w:val="00856735"/>
    <w:rsid w:val="00856F04"/>
    <w:rsid w:val="0085707B"/>
    <w:rsid w:val="00857C39"/>
    <w:rsid w:val="008604A8"/>
    <w:rsid w:val="008604E3"/>
    <w:rsid w:val="00860A83"/>
    <w:rsid w:val="0086114A"/>
    <w:rsid w:val="00861DAD"/>
    <w:rsid w:val="008624D9"/>
    <w:rsid w:val="00862BAA"/>
    <w:rsid w:val="00862DAC"/>
    <w:rsid w:val="00863E2E"/>
    <w:rsid w:val="008642B0"/>
    <w:rsid w:val="00864ABD"/>
    <w:rsid w:val="00864B5F"/>
    <w:rsid w:val="00864F99"/>
    <w:rsid w:val="008650DA"/>
    <w:rsid w:val="00865178"/>
    <w:rsid w:val="008654DD"/>
    <w:rsid w:val="008656CA"/>
    <w:rsid w:val="0086574F"/>
    <w:rsid w:val="00865AD1"/>
    <w:rsid w:val="00867188"/>
    <w:rsid w:val="00867CA7"/>
    <w:rsid w:val="00867D1F"/>
    <w:rsid w:val="0087162C"/>
    <w:rsid w:val="00871B80"/>
    <w:rsid w:val="0087205A"/>
    <w:rsid w:val="00872668"/>
    <w:rsid w:val="00873E4E"/>
    <w:rsid w:val="0087407B"/>
    <w:rsid w:val="0087473F"/>
    <w:rsid w:val="00874B50"/>
    <w:rsid w:val="00875B49"/>
    <w:rsid w:val="00876181"/>
    <w:rsid w:val="008762D9"/>
    <w:rsid w:val="008770C0"/>
    <w:rsid w:val="008771CF"/>
    <w:rsid w:val="008772A5"/>
    <w:rsid w:val="00880032"/>
    <w:rsid w:val="00880580"/>
    <w:rsid w:val="008814EF"/>
    <w:rsid w:val="00881857"/>
    <w:rsid w:val="008826DB"/>
    <w:rsid w:val="00882E91"/>
    <w:rsid w:val="00882F67"/>
    <w:rsid w:val="00884DEE"/>
    <w:rsid w:val="00885471"/>
    <w:rsid w:val="00885B77"/>
    <w:rsid w:val="008879A4"/>
    <w:rsid w:val="0089090A"/>
    <w:rsid w:val="00890A06"/>
    <w:rsid w:val="0089204C"/>
    <w:rsid w:val="0089208F"/>
    <w:rsid w:val="0089218C"/>
    <w:rsid w:val="00892203"/>
    <w:rsid w:val="008939C8"/>
    <w:rsid w:val="00893A97"/>
    <w:rsid w:val="00893EA2"/>
    <w:rsid w:val="008948A2"/>
    <w:rsid w:val="00894D95"/>
    <w:rsid w:val="00894E4C"/>
    <w:rsid w:val="008963E9"/>
    <w:rsid w:val="00896988"/>
    <w:rsid w:val="00896EE4"/>
    <w:rsid w:val="00897177"/>
    <w:rsid w:val="008971BA"/>
    <w:rsid w:val="0089745C"/>
    <w:rsid w:val="00897AD3"/>
    <w:rsid w:val="008A02D2"/>
    <w:rsid w:val="008A06B9"/>
    <w:rsid w:val="008A149B"/>
    <w:rsid w:val="008A29EF"/>
    <w:rsid w:val="008A2D1B"/>
    <w:rsid w:val="008A45C8"/>
    <w:rsid w:val="008A51D1"/>
    <w:rsid w:val="008A688C"/>
    <w:rsid w:val="008A6954"/>
    <w:rsid w:val="008A7646"/>
    <w:rsid w:val="008B084E"/>
    <w:rsid w:val="008B0950"/>
    <w:rsid w:val="008B16AA"/>
    <w:rsid w:val="008B198B"/>
    <w:rsid w:val="008B22CB"/>
    <w:rsid w:val="008B2B36"/>
    <w:rsid w:val="008B2C1C"/>
    <w:rsid w:val="008B2C71"/>
    <w:rsid w:val="008B3191"/>
    <w:rsid w:val="008B31E8"/>
    <w:rsid w:val="008B336D"/>
    <w:rsid w:val="008B3545"/>
    <w:rsid w:val="008B40B1"/>
    <w:rsid w:val="008B43E9"/>
    <w:rsid w:val="008B4593"/>
    <w:rsid w:val="008B47EF"/>
    <w:rsid w:val="008B4AAD"/>
    <w:rsid w:val="008B4F3A"/>
    <w:rsid w:val="008B5683"/>
    <w:rsid w:val="008B5A9B"/>
    <w:rsid w:val="008B6003"/>
    <w:rsid w:val="008B7821"/>
    <w:rsid w:val="008B79CC"/>
    <w:rsid w:val="008B7E33"/>
    <w:rsid w:val="008B7EF7"/>
    <w:rsid w:val="008C040B"/>
    <w:rsid w:val="008C071A"/>
    <w:rsid w:val="008C197D"/>
    <w:rsid w:val="008C1A94"/>
    <w:rsid w:val="008C21A1"/>
    <w:rsid w:val="008C2726"/>
    <w:rsid w:val="008C4315"/>
    <w:rsid w:val="008C4364"/>
    <w:rsid w:val="008C44E7"/>
    <w:rsid w:val="008C487E"/>
    <w:rsid w:val="008C53F2"/>
    <w:rsid w:val="008C585A"/>
    <w:rsid w:val="008C61B1"/>
    <w:rsid w:val="008C64A2"/>
    <w:rsid w:val="008C748C"/>
    <w:rsid w:val="008C76B8"/>
    <w:rsid w:val="008C7B18"/>
    <w:rsid w:val="008D017C"/>
    <w:rsid w:val="008D02B7"/>
    <w:rsid w:val="008D270E"/>
    <w:rsid w:val="008D2CB7"/>
    <w:rsid w:val="008D32AD"/>
    <w:rsid w:val="008D3765"/>
    <w:rsid w:val="008D390F"/>
    <w:rsid w:val="008D4403"/>
    <w:rsid w:val="008D4A2C"/>
    <w:rsid w:val="008D4E14"/>
    <w:rsid w:val="008D5409"/>
    <w:rsid w:val="008D5FB9"/>
    <w:rsid w:val="008D63ED"/>
    <w:rsid w:val="008D6579"/>
    <w:rsid w:val="008D697A"/>
    <w:rsid w:val="008D69A0"/>
    <w:rsid w:val="008E0278"/>
    <w:rsid w:val="008E1B12"/>
    <w:rsid w:val="008E224E"/>
    <w:rsid w:val="008E2991"/>
    <w:rsid w:val="008E3092"/>
    <w:rsid w:val="008E3344"/>
    <w:rsid w:val="008E35F2"/>
    <w:rsid w:val="008E3A90"/>
    <w:rsid w:val="008E3B67"/>
    <w:rsid w:val="008E53AB"/>
    <w:rsid w:val="008E5BBC"/>
    <w:rsid w:val="008E5D92"/>
    <w:rsid w:val="008E5DD8"/>
    <w:rsid w:val="008E6677"/>
    <w:rsid w:val="008E739C"/>
    <w:rsid w:val="008F08A7"/>
    <w:rsid w:val="008F0A45"/>
    <w:rsid w:val="008F0AC0"/>
    <w:rsid w:val="008F13E2"/>
    <w:rsid w:val="008F17B9"/>
    <w:rsid w:val="008F1ABD"/>
    <w:rsid w:val="008F32D3"/>
    <w:rsid w:val="008F3487"/>
    <w:rsid w:val="008F372C"/>
    <w:rsid w:val="008F3FAB"/>
    <w:rsid w:val="008F500A"/>
    <w:rsid w:val="008F521C"/>
    <w:rsid w:val="008F560D"/>
    <w:rsid w:val="008F5E0D"/>
    <w:rsid w:val="008F6C7C"/>
    <w:rsid w:val="008F7753"/>
    <w:rsid w:val="008F796A"/>
    <w:rsid w:val="008F7F5F"/>
    <w:rsid w:val="00900049"/>
    <w:rsid w:val="00900AFA"/>
    <w:rsid w:val="00900C18"/>
    <w:rsid w:val="00900C8B"/>
    <w:rsid w:val="00901448"/>
    <w:rsid w:val="00901BE7"/>
    <w:rsid w:val="00901EF2"/>
    <w:rsid w:val="00901FD6"/>
    <w:rsid w:val="009021A8"/>
    <w:rsid w:val="00902508"/>
    <w:rsid w:val="0090357D"/>
    <w:rsid w:val="0090387B"/>
    <w:rsid w:val="00904023"/>
    <w:rsid w:val="0090428E"/>
    <w:rsid w:val="00904D0C"/>
    <w:rsid w:val="00904D69"/>
    <w:rsid w:val="0090590D"/>
    <w:rsid w:val="00906689"/>
    <w:rsid w:val="00906ABD"/>
    <w:rsid w:val="00907289"/>
    <w:rsid w:val="009073D4"/>
    <w:rsid w:val="00907921"/>
    <w:rsid w:val="009079D9"/>
    <w:rsid w:val="00907DC1"/>
    <w:rsid w:val="00907DC3"/>
    <w:rsid w:val="00907F59"/>
    <w:rsid w:val="00910982"/>
    <w:rsid w:val="00910AFE"/>
    <w:rsid w:val="00911041"/>
    <w:rsid w:val="00911521"/>
    <w:rsid w:val="009119B3"/>
    <w:rsid w:val="009133D8"/>
    <w:rsid w:val="00913729"/>
    <w:rsid w:val="00914C7C"/>
    <w:rsid w:val="00914E73"/>
    <w:rsid w:val="00915067"/>
    <w:rsid w:val="0091528F"/>
    <w:rsid w:val="009153EC"/>
    <w:rsid w:val="00915CAD"/>
    <w:rsid w:val="00916015"/>
    <w:rsid w:val="009160F4"/>
    <w:rsid w:val="009162D2"/>
    <w:rsid w:val="00917908"/>
    <w:rsid w:val="00917937"/>
    <w:rsid w:val="0092042C"/>
    <w:rsid w:val="00920EC0"/>
    <w:rsid w:val="009210FC"/>
    <w:rsid w:val="009232A5"/>
    <w:rsid w:val="009237BB"/>
    <w:rsid w:val="009237F1"/>
    <w:rsid w:val="00923D23"/>
    <w:rsid w:val="009242D8"/>
    <w:rsid w:val="00924726"/>
    <w:rsid w:val="00924727"/>
    <w:rsid w:val="00924A9A"/>
    <w:rsid w:val="0092508C"/>
    <w:rsid w:val="009255DB"/>
    <w:rsid w:val="00926BC3"/>
    <w:rsid w:val="00927789"/>
    <w:rsid w:val="00927791"/>
    <w:rsid w:val="00927EA7"/>
    <w:rsid w:val="0093027F"/>
    <w:rsid w:val="009302A5"/>
    <w:rsid w:val="0093081A"/>
    <w:rsid w:val="00930C1C"/>
    <w:rsid w:val="009314B3"/>
    <w:rsid w:val="00931BC5"/>
    <w:rsid w:val="00931DA1"/>
    <w:rsid w:val="00931DF6"/>
    <w:rsid w:val="009329E4"/>
    <w:rsid w:val="00932B22"/>
    <w:rsid w:val="009336B6"/>
    <w:rsid w:val="00933985"/>
    <w:rsid w:val="00933DAE"/>
    <w:rsid w:val="00934B17"/>
    <w:rsid w:val="00935070"/>
    <w:rsid w:val="0093510D"/>
    <w:rsid w:val="00935DA6"/>
    <w:rsid w:val="00935EAE"/>
    <w:rsid w:val="009360F1"/>
    <w:rsid w:val="00936DC0"/>
    <w:rsid w:val="00940D8B"/>
    <w:rsid w:val="009411B2"/>
    <w:rsid w:val="009414A5"/>
    <w:rsid w:val="009416A3"/>
    <w:rsid w:val="00941B2F"/>
    <w:rsid w:val="0094240B"/>
    <w:rsid w:val="009425BD"/>
    <w:rsid w:val="00942A0A"/>
    <w:rsid w:val="00942CD8"/>
    <w:rsid w:val="00942F03"/>
    <w:rsid w:val="00944E2D"/>
    <w:rsid w:val="009450EF"/>
    <w:rsid w:val="00945531"/>
    <w:rsid w:val="009455CE"/>
    <w:rsid w:val="00946181"/>
    <w:rsid w:val="009466A8"/>
    <w:rsid w:val="0094685D"/>
    <w:rsid w:val="009472EF"/>
    <w:rsid w:val="00947C15"/>
    <w:rsid w:val="00947DAA"/>
    <w:rsid w:val="00947E53"/>
    <w:rsid w:val="009502F4"/>
    <w:rsid w:val="009503C0"/>
    <w:rsid w:val="00950C16"/>
    <w:rsid w:val="00951312"/>
    <w:rsid w:val="0095181A"/>
    <w:rsid w:val="00951FF6"/>
    <w:rsid w:val="00953773"/>
    <w:rsid w:val="00954240"/>
    <w:rsid w:val="0095492D"/>
    <w:rsid w:val="00955036"/>
    <w:rsid w:val="009554B1"/>
    <w:rsid w:val="00955D8C"/>
    <w:rsid w:val="00955E51"/>
    <w:rsid w:val="00955FEE"/>
    <w:rsid w:val="00956418"/>
    <w:rsid w:val="00956C2D"/>
    <w:rsid w:val="009571D0"/>
    <w:rsid w:val="00957B18"/>
    <w:rsid w:val="00960782"/>
    <w:rsid w:val="00960A1F"/>
    <w:rsid w:val="00960E02"/>
    <w:rsid w:val="009615C3"/>
    <w:rsid w:val="00961F81"/>
    <w:rsid w:val="009623A9"/>
    <w:rsid w:val="009624B2"/>
    <w:rsid w:val="009633A4"/>
    <w:rsid w:val="00963A09"/>
    <w:rsid w:val="00964023"/>
    <w:rsid w:val="00964120"/>
    <w:rsid w:val="0096452E"/>
    <w:rsid w:val="009646B7"/>
    <w:rsid w:val="00964E57"/>
    <w:rsid w:val="0096529D"/>
    <w:rsid w:val="009655F7"/>
    <w:rsid w:val="00965AED"/>
    <w:rsid w:val="00966AD6"/>
    <w:rsid w:val="00966AE3"/>
    <w:rsid w:val="00966AF0"/>
    <w:rsid w:val="00966BBB"/>
    <w:rsid w:val="00967306"/>
    <w:rsid w:val="00970EAA"/>
    <w:rsid w:val="00970FCB"/>
    <w:rsid w:val="009713F8"/>
    <w:rsid w:val="00971895"/>
    <w:rsid w:val="009718E8"/>
    <w:rsid w:val="00972E96"/>
    <w:rsid w:val="00972F8F"/>
    <w:rsid w:val="00973178"/>
    <w:rsid w:val="009734A9"/>
    <w:rsid w:val="00973679"/>
    <w:rsid w:val="00974917"/>
    <w:rsid w:val="00974C3A"/>
    <w:rsid w:val="00974CEB"/>
    <w:rsid w:val="00974D15"/>
    <w:rsid w:val="00974DC8"/>
    <w:rsid w:val="00976021"/>
    <w:rsid w:val="009764C5"/>
    <w:rsid w:val="009767B7"/>
    <w:rsid w:val="00976E79"/>
    <w:rsid w:val="009771B6"/>
    <w:rsid w:val="009776B5"/>
    <w:rsid w:val="00977713"/>
    <w:rsid w:val="00977A0A"/>
    <w:rsid w:val="00977A2B"/>
    <w:rsid w:val="00980570"/>
    <w:rsid w:val="00980C1A"/>
    <w:rsid w:val="00980D01"/>
    <w:rsid w:val="00980E0F"/>
    <w:rsid w:val="00980F2E"/>
    <w:rsid w:val="00981042"/>
    <w:rsid w:val="009811DC"/>
    <w:rsid w:val="00982257"/>
    <w:rsid w:val="00982B8F"/>
    <w:rsid w:val="00982D5B"/>
    <w:rsid w:val="00982ECD"/>
    <w:rsid w:val="00983017"/>
    <w:rsid w:val="009831C3"/>
    <w:rsid w:val="00983A38"/>
    <w:rsid w:val="00984970"/>
    <w:rsid w:val="0098498F"/>
    <w:rsid w:val="00985C1D"/>
    <w:rsid w:val="00985E52"/>
    <w:rsid w:val="00986AB9"/>
    <w:rsid w:val="00987757"/>
    <w:rsid w:val="00990616"/>
    <w:rsid w:val="00991BED"/>
    <w:rsid w:val="00991C6B"/>
    <w:rsid w:val="00992903"/>
    <w:rsid w:val="00992E69"/>
    <w:rsid w:val="0099364B"/>
    <w:rsid w:val="0099437D"/>
    <w:rsid w:val="00994880"/>
    <w:rsid w:val="00994BEF"/>
    <w:rsid w:val="00994D51"/>
    <w:rsid w:val="0099659B"/>
    <w:rsid w:val="0099666B"/>
    <w:rsid w:val="00996881"/>
    <w:rsid w:val="009978E1"/>
    <w:rsid w:val="009A0C68"/>
    <w:rsid w:val="009A1BEF"/>
    <w:rsid w:val="009A24E4"/>
    <w:rsid w:val="009A29CA"/>
    <w:rsid w:val="009A30C6"/>
    <w:rsid w:val="009A3522"/>
    <w:rsid w:val="009A3A3B"/>
    <w:rsid w:val="009A3B5D"/>
    <w:rsid w:val="009A3EF8"/>
    <w:rsid w:val="009A4416"/>
    <w:rsid w:val="009A529F"/>
    <w:rsid w:val="009A556D"/>
    <w:rsid w:val="009A574B"/>
    <w:rsid w:val="009A57F9"/>
    <w:rsid w:val="009A5DAF"/>
    <w:rsid w:val="009A6277"/>
    <w:rsid w:val="009A6688"/>
    <w:rsid w:val="009A67F5"/>
    <w:rsid w:val="009A6987"/>
    <w:rsid w:val="009A701B"/>
    <w:rsid w:val="009A7A6B"/>
    <w:rsid w:val="009B042D"/>
    <w:rsid w:val="009B0462"/>
    <w:rsid w:val="009B0550"/>
    <w:rsid w:val="009B05F9"/>
    <w:rsid w:val="009B136F"/>
    <w:rsid w:val="009B1437"/>
    <w:rsid w:val="009B19DB"/>
    <w:rsid w:val="009B1D41"/>
    <w:rsid w:val="009B219E"/>
    <w:rsid w:val="009B2327"/>
    <w:rsid w:val="009B257F"/>
    <w:rsid w:val="009B2AF1"/>
    <w:rsid w:val="009B3936"/>
    <w:rsid w:val="009B3CF5"/>
    <w:rsid w:val="009B47D8"/>
    <w:rsid w:val="009B4D66"/>
    <w:rsid w:val="009B5984"/>
    <w:rsid w:val="009B5AF3"/>
    <w:rsid w:val="009B5C28"/>
    <w:rsid w:val="009B5CA3"/>
    <w:rsid w:val="009B62B3"/>
    <w:rsid w:val="009B66C9"/>
    <w:rsid w:val="009B677A"/>
    <w:rsid w:val="009B6AA2"/>
    <w:rsid w:val="009B71C0"/>
    <w:rsid w:val="009C1C04"/>
    <w:rsid w:val="009C1E61"/>
    <w:rsid w:val="009C26A6"/>
    <w:rsid w:val="009C2A49"/>
    <w:rsid w:val="009C309F"/>
    <w:rsid w:val="009C3D2F"/>
    <w:rsid w:val="009C3E52"/>
    <w:rsid w:val="009C4ACB"/>
    <w:rsid w:val="009C52BC"/>
    <w:rsid w:val="009C5D57"/>
    <w:rsid w:val="009C5F99"/>
    <w:rsid w:val="009C6BB9"/>
    <w:rsid w:val="009C6D97"/>
    <w:rsid w:val="009C760A"/>
    <w:rsid w:val="009C7611"/>
    <w:rsid w:val="009D01EC"/>
    <w:rsid w:val="009D02C8"/>
    <w:rsid w:val="009D056C"/>
    <w:rsid w:val="009D071D"/>
    <w:rsid w:val="009D0FA5"/>
    <w:rsid w:val="009D2DB0"/>
    <w:rsid w:val="009D2F2C"/>
    <w:rsid w:val="009D344B"/>
    <w:rsid w:val="009D3D39"/>
    <w:rsid w:val="009D45E2"/>
    <w:rsid w:val="009D4CEC"/>
    <w:rsid w:val="009D5504"/>
    <w:rsid w:val="009D56FD"/>
    <w:rsid w:val="009D6410"/>
    <w:rsid w:val="009D6418"/>
    <w:rsid w:val="009D6AB4"/>
    <w:rsid w:val="009E017F"/>
    <w:rsid w:val="009E0425"/>
    <w:rsid w:val="009E08B0"/>
    <w:rsid w:val="009E0EC8"/>
    <w:rsid w:val="009E186D"/>
    <w:rsid w:val="009E23D7"/>
    <w:rsid w:val="009E24E1"/>
    <w:rsid w:val="009E25D7"/>
    <w:rsid w:val="009E25DF"/>
    <w:rsid w:val="009E2787"/>
    <w:rsid w:val="009E2DEB"/>
    <w:rsid w:val="009E3EAE"/>
    <w:rsid w:val="009E3F06"/>
    <w:rsid w:val="009E453B"/>
    <w:rsid w:val="009E4CBC"/>
    <w:rsid w:val="009E544E"/>
    <w:rsid w:val="009E55C7"/>
    <w:rsid w:val="009E5A0B"/>
    <w:rsid w:val="009E6D96"/>
    <w:rsid w:val="009E7117"/>
    <w:rsid w:val="009F017E"/>
    <w:rsid w:val="009F03D3"/>
    <w:rsid w:val="009F0B1B"/>
    <w:rsid w:val="009F0B51"/>
    <w:rsid w:val="009F1C4A"/>
    <w:rsid w:val="009F1E5E"/>
    <w:rsid w:val="009F275D"/>
    <w:rsid w:val="009F4222"/>
    <w:rsid w:val="009F44DF"/>
    <w:rsid w:val="009F4B0F"/>
    <w:rsid w:val="009F4F6F"/>
    <w:rsid w:val="009F53C7"/>
    <w:rsid w:val="009F5A10"/>
    <w:rsid w:val="009F62AC"/>
    <w:rsid w:val="009F6D48"/>
    <w:rsid w:val="009F6FFC"/>
    <w:rsid w:val="009F71BD"/>
    <w:rsid w:val="009F72FB"/>
    <w:rsid w:val="009F771C"/>
    <w:rsid w:val="00A009D8"/>
    <w:rsid w:val="00A0112E"/>
    <w:rsid w:val="00A01522"/>
    <w:rsid w:val="00A0166D"/>
    <w:rsid w:val="00A0312D"/>
    <w:rsid w:val="00A03208"/>
    <w:rsid w:val="00A039A2"/>
    <w:rsid w:val="00A03F21"/>
    <w:rsid w:val="00A0458A"/>
    <w:rsid w:val="00A04F30"/>
    <w:rsid w:val="00A057BB"/>
    <w:rsid w:val="00A05EB3"/>
    <w:rsid w:val="00A066B7"/>
    <w:rsid w:val="00A06CFA"/>
    <w:rsid w:val="00A06D65"/>
    <w:rsid w:val="00A070EF"/>
    <w:rsid w:val="00A07A73"/>
    <w:rsid w:val="00A07D1D"/>
    <w:rsid w:val="00A1022C"/>
    <w:rsid w:val="00A1077B"/>
    <w:rsid w:val="00A11256"/>
    <w:rsid w:val="00A1143E"/>
    <w:rsid w:val="00A11598"/>
    <w:rsid w:val="00A117DB"/>
    <w:rsid w:val="00A11812"/>
    <w:rsid w:val="00A118BD"/>
    <w:rsid w:val="00A11B9E"/>
    <w:rsid w:val="00A11C82"/>
    <w:rsid w:val="00A1239F"/>
    <w:rsid w:val="00A12448"/>
    <w:rsid w:val="00A1247C"/>
    <w:rsid w:val="00A12A96"/>
    <w:rsid w:val="00A12F8E"/>
    <w:rsid w:val="00A1302A"/>
    <w:rsid w:val="00A14BCC"/>
    <w:rsid w:val="00A1507A"/>
    <w:rsid w:val="00A153AA"/>
    <w:rsid w:val="00A168A1"/>
    <w:rsid w:val="00A16F79"/>
    <w:rsid w:val="00A17697"/>
    <w:rsid w:val="00A17AB6"/>
    <w:rsid w:val="00A206E7"/>
    <w:rsid w:val="00A221A8"/>
    <w:rsid w:val="00A22378"/>
    <w:rsid w:val="00A22DBA"/>
    <w:rsid w:val="00A23171"/>
    <w:rsid w:val="00A234DB"/>
    <w:rsid w:val="00A2433D"/>
    <w:rsid w:val="00A248F8"/>
    <w:rsid w:val="00A24D95"/>
    <w:rsid w:val="00A254B8"/>
    <w:rsid w:val="00A25E12"/>
    <w:rsid w:val="00A26867"/>
    <w:rsid w:val="00A26FF5"/>
    <w:rsid w:val="00A27158"/>
    <w:rsid w:val="00A2733A"/>
    <w:rsid w:val="00A2740B"/>
    <w:rsid w:val="00A27BBD"/>
    <w:rsid w:val="00A304A8"/>
    <w:rsid w:val="00A304C3"/>
    <w:rsid w:val="00A30676"/>
    <w:rsid w:val="00A30BA2"/>
    <w:rsid w:val="00A311A1"/>
    <w:rsid w:val="00A314F0"/>
    <w:rsid w:val="00A31A05"/>
    <w:rsid w:val="00A31ACA"/>
    <w:rsid w:val="00A32CF0"/>
    <w:rsid w:val="00A33735"/>
    <w:rsid w:val="00A33CEB"/>
    <w:rsid w:val="00A341F8"/>
    <w:rsid w:val="00A3462E"/>
    <w:rsid w:val="00A34FBA"/>
    <w:rsid w:val="00A367B0"/>
    <w:rsid w:val="00A36A08"/>
    <w:rsid w:val="00A36F61"/>
    <w:rsid w:val="00A37A5C"/>
    <w:rsid w:val="00A4039F"/>
    <w:rsid w:val="00A40819"/>
    <w:rsid w:val="00A40AAC"/>
    <w:rsid w:val="00A40CC5"/>
    <w:rsid w:val="00A41159"/>
    <w:rsid w:val="00A41387"/>
    <w:rsid w:val="00A41778"/>
    <w:rsid w:val="00A42121"/>
    <w:rsid w:val="00A4266C"/>
    <w:rsid w:val="00A42714"/>
    <w:rsid w:val="00A432ED"/>
    <w:rsid w:val="00A4342E"/>
    <w:rsid w:val="00A449A0"/>
    <w:rsid w:val="00A449DA"/>
    <w:rsid w:val="00A451DA"/>
    <w:rsid w:val="00A452BD"/>
    <w:rsid w:val="00A45392"/>
    <w:rsid w:val="00A45404"/>
    <w:rsid w:val="00A45B64"/>
    <w:rsid w:val="00A45C34"/>
    <w:rsid w:val="00A46510"/>
    <w:rsid w:val="00A467A7"/>
    <w:rsid w:val="00A46863"/>
    <w:rsid w:val="00A46B05"/>
    <w:rsid w:val="00A46B06"/>
    <w:rsid w:val="00A47636"/>
    <w:rsid w:val="00A50986"/>
    <w:rsid w:val="00A52281"/>
    <w:rsid w:val="00A534C4"/>
    <w:rsid w:val="00A53E65"/>
    <w:rsid w:val="00A5424F"/>
    <w:rsid w:val="00A54276"/>
    <w:rsid w:val="00A54E65"/>
    <w:rsid w:val="00A55079"/>
    <w:rsid w:val="00A55388"/>
    <w:rsid w:val="00A55ECB"/>
    <w:rsid w:val="00A5647A"/>
    <w:rsid w:val="00A572AD"/>
    <w:rsid w:val="00A57812"/>
    <w:rsid w:val="00A602B7"/>
    <w:rsid w:val="00A60491"/>
    <w:rsid w:val="00A61098"/>
    <w:rsid w:val="00A61E9A"/>
    <w:rsid w:val="00A61F35"/>
    <w:rsid w:val="00A62AF5"/>
    <w:rsid w:val="00A635C2"/>
    <w:rsid w:val="00A642EF"/>
    <w:rsid w:val="00A64A2E"/>
    <w:rsid w:val="00A64DE5"/>
    <w:rsid w:val="00A64EFE"/>
    <w:rsid w:val="00A65FBA"/>
    <w:rsid w:val="00A664B9"/>
    <w:rsid w:val="00A66750"/>
    <w:rsid w:val="00A6681B"/>
    <w:rsid w:val="00A66F49"/>
    <w:rsid w:val="00A66F6C"/>
    <w:rsid w:val="00A67637"/>
    <w:rsid w:val="00A676F4"/>
    <w:rsid w:val="00A67720"/>
    <w:rsid w:val="00A67788"/>
    <w:rsid w:val="00A67BA8"/>
    <w:rsid w:val="00A67BF6"/>
    <w:rsid w:val="00A67F02"/>
    <w:rsid w:val="00A70577"/>
    <w:rsid w:val="00A706F7"/>
    <w:rsid w:val="00A70823"/>
    <w:rsid w:val="00A72A8C"/>
    <w:rsid w:val="00A7315F"/>
    <w:rsid w:val="00A73C9C"/>
    <w:rsid w:val="00A74008"/>
    <w:rsid w:val="00A742A5"/>
    <w:rsid w:val="00A76471"/>
    <w:rsid w:val="00A76FA7"/>
    <w:rsid w:val="00A77974"/>
    <w:rsid w:val="00A77C71"/>
    <w:rsid w:val="00A800C2"/>
    <w:rsid w:val="00A80539"/>
    <w:rsid w:val="00A80700"/>
    <w:rsid w:val="00A80952"/>
    <w:rsid w:val="00A8112F"/>
    <w:rsid w:val="00A81E95"/>
    <w:rsid w:val="00A831C8"/>
    <w:rsid w:val="00A833A8"/>
    <w:rsid w:val="00A8384C"/>
    <w:rsid w:val="00A84181"/>
    <w:rsid w:val="00A84310"/>
    <w:rsid w:val="00A84776"/>
    <w:rsid w:val="00A85A4B"/>
    <w:rsid w:val="00A8603F"/>
    <w:rsid w:val="00A870CE"/>
    <w:rsid w:val="00A870D8"/>
    <w:rsid w:val="00A87ACF"/>
    <w:rsid w:val="00A87D8C"/>
    <w:rsid w:val="00A90040"/>
    <w:rsid w:val="00A906B5"/>
    <w:rsid w:val="00A91F67"/>
    <w:rsid w:val="00A9205A"/>
    <w:rsid w:val="00A920CA"/>
    <w:rsid w:val="00A922AA"/>
    <w:rsid w:val="00A92A43"/>
    <w:rsid w:val="00A92B23"/>
    <w:rsid w:val="00A92CAB"/>
    <w:rsid w:val="00A93A19"/>
    <w:rsid w:val="00A94780"/>
    <w:rsid w:val="00A94F07"/>
    <w:rsid w:val="00A94F17"/>
    <w:rsid w:val="00A952D5"/>
    <w:rsid w:val="00A97351"/>
    <w:rsid w:val="00A977A3"/>
    <w:rsid w:val="00A9785C"/>
    <w:rsid w:val="00A97D3B"/>
    <w:rsid w:val="00AA0446"/>
    <w:rsid w:val="00AA0681"/>
    <w:rsid w:val="00AA18BB"/>
    <w:rsid w:val="00AA2558"/>
    <w:rsid w:val="00AA26F8"/>
    <w:rsid w:val="00AA31CC"/>
    <w:rsid w:val="00AA333D"/>
    <w:rsid w:val="00AA397E"/>
    <w:rsid w:val="00AA45CB"/>
    <w:rsid w:val="00AA483C"/>
    <w:rsid w:val="00AA4A4F"/>
    <w:rsid w:val="00AA5053"/>
    <w:rsid w:val="00AA5221"/>
    <w:rsid w:val="00AA5335"/>
    <w:rsid w:val="00AA5C3E"/>
    <w:rsid w:val="00AA5E72"/>
    <w:rsid w:val="00AA6339"/>
    <w:rsid w:val="00AA722D"/>
    <w:rsid w:val="00AA76DC"/>
    <w:rsid w:val="00AA7814"/>
    <w:rsid w:val="00AA7E2F"/>
    <w:rsid w:val="00AB0651"/>
    <w:rsid w:val="00AB0B9F"/>
    <w:rsid w:val="00AB0F1C"/>
    <w:rsid w:val="00AB0F1F"/>
    <w:rsid w:val="00AB1DC9"/>
    <w:rsid w:val="00AB1F6D"/>
    <w:rsid w:val="00AB2C93"/>
    <w:rsid w:val="00AB394D"/>
    <w:rsid w:val="00AB3BBF"/>
    <w:rsid w:val="00AB3BC6"/>
    <w:rsid w:val="00AB4001"/>
    <w:rsid w:val="00AB41FB"/>
    <w:rsid w:val="00AB4245"/>
    <w:rsid w:val="00AB443F"/>
    <w:rsid w:val="00AB457E"/>
    <w:rsid w:val="00AB5302"/>
    <w:rsid w:val="00AB54CF"/>
    <w:rsid w:val="00AB59B1"/>
    <w:rsid w:val="00AB7999"/>
    <w:rsid w:val="00AB7FB9"/>
    <w:rsid w:val="00AC06D4"/>
    <w:rsid w:val="00AC163E"/>
    <w:rsid w:val="00AC1C6D"/>
    <w:rsid w:val="00AC2D0C"/>
    <w:rsid w:val="00AC2E6B"/>
    <w:rsid w:val="00AC3BC2"/>
    <w:rsid w:val="00AC4590"/>
    <w:rsid w:val="00AC4BBE"/>
    <w:rsid w:val="00AC4F0F"/>
    <w:rsid w:val="00AC5018"/>
    <w:rsid w:val="00AC549D"/>
    <w:rsid w:val="00AC5B27"/>
    <w:rsid w:val="00AC5E17"/>
    <w:rsid w:val="00AC5F91"/>
    <w:rsid w:val="00AC63EC"/>
    <w:rsid w:val="00AC660F"/>
    <w:rsid w:val="00AC6F29"/>
    <w:rsid w:val="00AC73D9"/>
    <w:rsid w:val="00AC768A"/>
    <w:rsid w:val="00AD10CF"/>
    <w:rsid w:val="00AD111F"/>
    <w:rsid w:val="00AD18ED"/>
    <w:rsid w:val="00AD19A7"/>
    <w:rsid w:val="00AD3105"/>
    <w:rsid w:val="00AD317B"/>
    <w:rsid w:val="00AD3308"/>
    <w:rsid w:val="00AD399B"/>
    <w:rsid w:val="00AD4B01"/>
    <w:rsid w:val="00AD4DBC"/>
    <w:rsid w:val="00AD4EBC"/>
    <w:rsid w:val="00AD572E"/>
    <w:rsid w:val="00AD5EAC"/>
    <w:rsid w:val="00AD68C2"/>
    <w:rsid w:val="00AD6E0D"/>
    <w:rsid w:val="00AD782B"/>
    <w:rsid w:val="00AD7B52"/>
    <w:rsid w:val="00AE00FD"/>
    <w:rsid w:val="00AE06B5"/>
    <w:rsid w:val="00AE0C94"/>
    <w:rsid w:val="00AE1109"/>
    <w:rsid w:val="00AE19DC"/>
    <w:rsid w:val="00AE259B"/>
    <w:rsid w:val="00AE2751"/>
    <w:rsid w:val="00AE2BCF"/>
    <w:rsid w:val="00AE363B"/>
    <w:rsid w:val="00AE368B"/>
    <w:rsid w:val="00AE376A"/>
    <w:rsid w:val="00AE46BB"/>
    <w:rsid w:val="00AE4F94"/>
    <w:rsid w:val="00AE50AE"/>
    <w:rsid w:val="00AE56E0"/>
    <w:rsid w:val="00AE5DCC"/>
    <w:rsid w:val="00AE5ECD"/>
    <w:rsid w:val="00AE61C4"/>
    <w:rsid w:val="00AE6E16"/>
    <w:rsid w:val="00AE6F4E"/>
    <w:rsid w:val="00AE72EA"/>
    <w:rsid w:val="00AE77B4"/>
    <w:rsid w:val="00AE7BEB"/>
    <w:rsid w:val="00AF01DB"/>
    <w:rsid w:val="00AF0269"/>
    <w:rsid w:val="00AF0557"/>
    <w:rsid w:val="00AF092D"/>
    <w:rsid w:val="00AF1B5A"/>
    <w:rsid w:val="00AF1B8E"/>
    <w:rsid w:val="00AF20B9"/>
    <w:rsid w:val="00AF2F20"/>
    <w:rsid w:val="00AF32F1"/>
    <w:rsid w:val="00AF340C"/>
    <w:rsid w:val="00AF348F"/>
    <w:rsid w:val="00AF422E"/>
    <w:rsid w:val="00AF4BBC"/>
    <w:rsid w:val="00AF5406"/>
    <w:rsid w:val="00AF5F64"/>
    <w:rsid w:val="00AF6DC7"/>
    <w:rsid w:val="00AF6DCC"/>
    <w:rsid w:val="00AF7529"/>
    <w:rsid w:val="00AF7531"/>
    <w:rsid w:val="00B00381"/>
    <w:rsid w:val="00B00A2C"/>
    <w:rsid w:val="00B01497"/>
    <w:rsid w:val="00B0340E"/>
    <w:rsid w:val="00B0349D"/>
    <w:rsid w:val="00B035F0"/>
    <w:rsid w:val="00B03A74"/>
    <w:rsid w:val="00B0459F"/>
    <w:rsid w:val="00B045B2"/>
    <w:rsid w:val="00B04714"/>
    <w:rsid w:val="00B047C8"/>
    <w:rsid w:val="00B055FA"/>
    <w:rsid w:val="00B0630B"/>
    <w:rsid w:val="00B06E6B"/>
    <w:rsid w:val="00B07767"/>
    <w:rsid w:val="00B07993"/>
    <w:rsid w:val="00B079A2"/>
    <w:rsid w:val="00B1061F"/>
    <w:rsid w:val="00B10895"/>
    <w:rsid w:val="00B10B44"/>
    <w:rsid w:val="00B10FA0"/>
    <w:rsid w:val="00B11223"/>
    <w:rsid w:val="00B11E85"/>
    <w:rsid w:val="00B1392F"/>
    <w:rsid w:val="00B13C12"/>
    <w:rsid w:val="00B1583C"/>
    <w:rsid w:val="00B15CC2"/>
    <w:rsid w:val="00B15E75"/>
    <w:rsid w:val="00B15F6D"/>
    <w:rsid w:val="00B16301"/>
    <w:rsid w:val="00B16C96"/>
    <w:rsid w:val="00B174EB"/>
    <w:rsid w:val="00B205D2"/>
    <w:rsid w:val="00B207D2"/>
    <w:rsid w:val="00B20B95"/>
    <w:rsid w:val="00B215C0"/>
    <w:rsid w:val="00B21A71"/>
    <w:rsid w:val="00B21D82"/>
    <w:rsid w:val="00B21D87"/>
    <w:rsid w:val="00B2228B"/>
    <w:rsid w:val="00B222A0"/>
    <w:rsid w:val="00B2247D"/>
    <w:rsid w:val="00B23159"/>
    <w:rsid w:val="00B25086"/>
    <w:rsid w:val="00B2558D"/>
    <w:rsid w:val="00B25EFB"/>
    <w:rsid w:val="00B26B58"/>
    <w:rsid w:val="00B26E04"/>
    <w:rsid w:val="00B276C5"/>
    <w:rsid w:val="00B27F39"/>
    <w:rsid w:val="00B32151"/>
    <w:rsid w:val="00B34DA9"/>
    <w:rsid w:val="00B35A66"/>
    <w:rsid w:val="00B35E2F"/>
    <w:rsid w:val="00B35EE1"/>
    <w:rsid w:val="00B363F2"/>
    <w:rsid w:val="00B36AD4"/>
    <w:rsid w:val="00B36E7C"/>
    <w:rsid w:val="00B3720C"/>
    <w:rsid w:val="00B3745F"/>
    <w:rsid w:val="00B3754D"/>
    <w:rsid w:val="00B37A69"/>
    <w:rsid w:val="00B40138"/>
    <w:rsid w:val="00B401AD"/>
    <w:rsid w:val="00B402D6"/>
    <w:rsid w:val="00B40E04"/>
    <w:rsid w:val="00B4112E"/>
    <w:rsid w:val="00B41918"/>
    <w:rsid w:val="00B41CC4"/>
    <w:rsid w:val="00B43228"/>
    <w:rsid w:val="00B439F2"/>
    <w:rsid w:val="00B440B8"/>
    <w:rsid w:val="00B44116"/>
    <w:rsid w:val="00B44785"/>
    <w:rsid w:val="00B44D9A"/>
    <w:rsid w:val="00B45030"/>
    <w:rsid w:val="00B4522A"/>
    <w:rsid w:val="00B4786F"/>
    <w:rsid w:val="00B479F8"/>
    <w:rsid w:val="00B502D8"/>
    <w:rsid w:val="00B50637"/>
    <w:rsid w:val="00B50669"/>
    <w:rsid w:val="00B509D6"/>
    <w:rsid w:val="00B50A6E"/>
    <w:rsid w:val="00B50AE6"/>
    <w:rsid w:val="00B50E87"/>
    <w:rsid w:val="00B51149"/>
    <w:rsid w:val="00B51297"/>
    <w:rsid w:val="00B5135E"/>
    <w:rsid w:val="00B514F9"/>
    <w:rsid w:val="00B51E82"/>
    <w:rsid w:val="00B52B4D"/>
    <w:rsid w:val="00B52FC7"/>
    <w:rsid w:val="00B53798"/>
    <w:rsid w:val="00B540A3"/>
    <w:rsid w:val="00B543C6"/>
    <w:rsid w:val="00B544BE"/>
    <w:rsid w:val="00B54BC3"/>
    <w:rsid w:val="00B54DF2"/>
    <w:rsid w:val="00B55689"/>
    <w:rsid w:val="00B558AA"/>
    <w:rsid w:val="00B56022"/>
    <w:rsid w:val="00B56401"/>
    <w:rsid w:val="00B5765D"/>
    <w:rsid w:val="00B579DF"/>
    <w:rsid w:val="00B57A33"/>
    <w:rsid w:val="00B57F70"/>
    <w:rsid w:val="00B6007A"/>
    <w:rsid w:val="00B60267"/>
    <w:rsid w:val="00B60B02"/>
    <w:rsid w:val="00B61738"/>
    <w:rsid w:val="00B61760"/>
    <w:rsid w:val="00B61F3D"/>
    <w:rsid w:val="00B62708"/>
    <w:rsid w:val="00B6302C"/>
    <w:rsid w:val="00B63480"/>
    <w:rsid w:val="00B63A71"/>
    <w:rsid w:val="00B64160"/>
    <w:rsid w:val="00B641DE"/>
    <w:rsid w:val="00B64EA1"/>
    <w:rsid w:val="00B64FA6"/>
    <w:rsid w:val="00B65BF4"/>
    <w:rsid w:val="00B660D5"/>
    <w:rsid w:val="00B662FE"/>
    <w:rsid w:val="00B6653A"/>
    <w:rsid w:val="00B6686D"/>
    <w:rsid w:val="00B67C5D"/>
    <w:rsid w:val="00B67D3A"/>
    <w:rsid w:val="00B704DD"/>
    <w:rsid w:val="00B707B7"/>
    <w:rsid w:val="00B70B5D"/>
    <w:rsid w:val="00B71EA9"/>
    <w:rsid w:val="00B7228F"/>
    <w:rsid w:val="00B726E3"/>
    <w:rsid w:val="00B7302F"/>
    <w:rsid w:val="00B73965"/>
    <w:rsid w:val="00B74898"/>
    <w:rsid w:val="00B748C7"/>
    <w:rsid w:val="00B74A89"/>
    <w:rsid w:val="00B75035"/>
    <w:rsid w:val="00B773D8"/>
    <w:rsid w:val="00B80135"/>
    <w:rsid w:val="00B80160"/>
    <w:rsid w:val="00B8189F"/>
    <w:rsid w:val="00B820D6"/>
    <w:rsid w:val="00B8291F"/>
    <w:rsid w:val="00B829EB"/>
    <w:rsid w:val="00B833C0"/>
    <w:rsid w:val="00B83918"/>
    <w:rsid w:val="00B83E74"/>
    <w:rsid w:val="00B83F3F"/>
    <w:rsid w:val="00B84EA1"/>
    <w:rsid w:val="00B85D00"/>
    <w:rsid w:val="00B85F09"/>
    <w:rsid w:val="00B867B2"/>
    <w:rsid w:val="00B86D89"/>
    <w:rsid w:val="00B87725"/>
    <w:rsid w:val="00B87A9B"/>
    <w:rsid w:val="00B87E51"/>
    <w:rsid w:val="00B87E7C"/>
    <w:rsid w:val="00B903B2"/>
    <w:rsid w:val="00B906AE"/>
    <w:rsid w:val="00B90BFE"/>
    <w:rsid w:val="00B90C9D"/>
    <w:rsid w:val="00B91B38"/>
    <w:rsid w:val="00B92568"/>
    <w:rsid w:val="00B92880"/>
    <w:rsid w:val="00B947FA"/>
    <w:rsid w:val="00B94B7C"/>
    <w:rsid w:val="00B952E6"/>
    <w:rsid w:val="00B95922"/>
    <w:rsid w:val="00B96292"/>
    <w:rsid w:val="00B9696A"/>
    <w:rsid w:val="00B96D64"/>
    <w:rsid w:val="00B96E75"/>
    <w:rsid w:val="00B96F4F"/>
    <w:rsid w:val="00B9715A"/>
    <w:rsid w:val="00B97788"/>
    <w:rsid w:val="00B97D62"/>
    <w:rsid w:val="00BA023D"/>
    <w:rsid w:val="00BA0266"/>
    <w:rsid w:val="00BA0868"/>
    <w:rsid w:val="00BA0E5E"/>
    <w:rsid w:val="00BA1289"/>
    <w:rsid w:val="00BA1F2B"/>
    <w:rsid w:val="00BA23D2"/>
    <w:rsid w:val="00BA240E"/>
    <w:rsid w:val="00BA2C16"/>
    <w:rsid w:val="00BA3266"/>
    <w:rsid w:val="00BA3CF5"/>
    <w:rsid w:val="00BA4129"/>
    <w:rsid w:val="00BA45FA"/>
    <w:rsid w:val="00BA473E"/>
    <w:rsid w:val="00BA4906"/>
    <w:rsid w:val="00BA4CFF"/>
    <w:rsid w:val="00BA5AC4"/>
    <w:rsid w:val="00BA625A"/>
    <w:rsid w:val="00BA67C1"/>
    <w:rsid w:val="00BA6CED"/>
    <w:rsid w:val="00BA75FC"/>
    <w:rsid w:val="00BA7DB9"/>
    <w:rsid w:val="00BB0112"/>
    <w:rsid w:val="00BB0653"/>
    <w:rsid w:val="00BB0717"/>
    <w:rsid w:val="00BB0EFF"/>
    <w:rsid w:val="00BB133E"/>
    <w:rsid w:val="00BB1ACC"/>
    <w:rsid w:val="00BB272F"/>
    <w:rsid w:val="00BB2941"/>
    <w:rsid w:val="00BB3407"/>
    <w:rsid w:val="00BB39EC"/>
    <w:rsid w:val="00BB3A25"/>
    <w:rsid w:val="00BB3FE1"/>
    <w:rsid w:val="00BB4B8F"/>
    <w:rsid w:val="00BB4C91"/>
    <w:rsid w:val="00BB518A"/>
    <w:rsid w:val="00BB544C"/>
    <w:rsid w:val="00BB5D11"/>
    <w:rsid w:val="00BB6092"/>
    <w:rsid w:val="00BB62A4"/>
    <w:rsid w:val="00BB66F0"/>
    <w:rsid w:val="00BB6F0D"/>
    <w:rsid w:val="00BC0294"/>
    <w:rsid w:val="00BC089D"/>
    <w:rsid w:val="00BC0E39"/>
    <w:rsid w:val="00BC164D"/>
    <w:rsid w:val="00BC16BA"/>
    <w:rsid w:val="00BC222E"/>
    <w:rsid w:val="00BC2322"/>
    <w:rsid w:val="00BC2F8E"/>
    <w:rsid w:val="00BC3656"/>
    <w:rsid w:val="00BC36D8"/>
    <w:rsid w:val="00BC3D8B"/>
    <w:rsid w:val="00BC4643"/>
    <w:rsid w:val="00BC48D0"/>
    <w:rsid w:val="00BC5587"/>
    <w:rsid w:val="00BC6132"/>
    <w:rsid w:val="00BC6197"/>
    <w:rsid w:val="00BC62FA"/>
    <w:rsid w:val="00BC7521"/>
    <w:rsid w:val="00BC7A4C"/>
    <w:rsid w:val="00BD026C"/>
    <w:rsid w:val="00BD029D"/>
    <w:rsid w:val="00BD0BB1"/>
    <w:rsid w:val="00BD11BC"/>
    <w:rsid w:val="00BD13EC"/>
    <w:rsid w:val="00BD1653"/>
    <w:rsid w:val="00BD1EE4"/>
    <w:rsid w:val="00BD23EF"/>
    <w:rsid w:val="00BD27BE"/>
    <w:rsid w:val="00BD29B8"/>
    <w:rsid w:val="00BD32F1"/>
    <w:rsid w:val="00BD339D"/>
    <w:rsid w:val="00BD34C9"/>
    <w:rsid w:val="00BD3DFF"/>
    <w:rsid w:val="00BD3FCA"/>
    <w:rsid w:val="00BD43F8"/>
    <w:rsid w:val="00BD48E0"/>
    <w:rsid w:val="00BD5100"/>
    <w:rsid w:val="00BD5E84"/>
    <w:rsid w:val="00BD620A"/>
    <w:rsid w:val="00BD6765"/>
    <w:rsid w:val="00BD6E3A"/>
    <w:rsid w:val="00BD6F1B"/>
    <w:rsid w:val="00BD733E"/>
    <w:rsid w:val="00BD73E9"/>
    <w:rsid w:val="00BD77DE"/>
    <w:rsid w:val="00BD7BBC"/>
    <w:rsid w:val="00BE03EC"/>
    <w:rsid w:val="00BE0B15"/>
    <w:rsid w:val="00BE1429"/>
    <w:rsid w:val="00BE15C9"/>
    <w:rsid w:val="00BE1989"/>
    <w:rsid w:val="00BE1EF7"/>
    <w:rsid w:val="00BE270B"/>
    <w:rsid w:val="00BE273D"/>
    <w:rsid w:val="00BE3C96"/>
    <w:rsid w:val="00BE4C04"/>
    <w:rsid w:val="00BE4DF5"/>
    <w:rsid w:val="00BE5630"/>
    <w:rsid w:val="00BE59BF"/>
    <w:rsid w:val="00BE6365"/>
    <w:rsid w:val="00BE6FF0"/>
    <w:rsid w:val="00BE71B3"/>
    <w:rsid w:val="00BE79DC"/>
    <w:rsid w:val="00BF00DC"/>
    <w:rsid w:val="00BF0C01"/>
    <w:rsid w:val="00BF115E"/>
    <w:rsid w:val="00BF1339"/>
    <w:rsid w:val="00BF2261"/>
    <w:rsid w:val="00BF3145"/>
    <w:rsid w:val="00BF3BD1"/>
    <w:rsid w:val="00BF413E"/>
    <w:rsid w:val="00BF48C3"/>
    <w:rsid w:val="00BF5387"/>
    <w:rsid w:val="00BF54D7"/>
    <w:rsid w:val="00BF56B4"/>
    <w:rsid w:val="00BF5887"/>
    <w:rsid w:val="00BF5A2B"/>
    <w:rsid w:val="00BF6354"/>
    <w:rsid w:val="00BF6CE0"/>
    <w:rsid w:val="00BF7D68"/>
    <w:rsid w:val="00C006F3"/>
    <w:rsid w:val="00C00A65"/>
    <w:rsid w:val="00C010A0"/>
    <w:rsid w:val="00C01446"/>
    <w:rsid w:val="00C0145D"/>
    <w:rsid w:val="00C01A01"/>
    <w:rsid w:val="00C01E29"/>
    <w:rsid w:val="00C02231"/>
    <w:rsid w:val="00C0266C"/>
    <w:rsid w:val="00C037B4"/>
    <w:rsid w:val="00C03CA0"/>
    <w:rsid w:val="00C047F2"/>
    <w:rsid w:val="00C04C4E"/>
    <w:rsid w:val="00C05013"/>
    <w:rsid w:val="00C05120"/>
    <w:rsid w:val="00C05490"/>
    <w:rsid w:val="00C05BFD"/>
    <w:rsid w:val="00C05F2E"/>
    <w:rsid w:val="00C0708C"/>
    <w:rsid w:val="00C0746D"/>
    <w:rsid w:val="00C07636"/>
    <w:rsid w:val="00C07700"/>
    <w:rsid w:val="00C101C8"/>
    <w:rsid w:val="00C10264"/>
    <w:rsid w:val="00C10AD5"/>
    <w:rsid w:val="00C10B27"/>
    <w:rsid w:val="00C129E5"/>
    <w:rsid w:val="00C12D09"/>
    <w:rsid w:val="00C13B87"/>
    <w:rsid w:val="00C140B9"/>
    <w:rsid w:val="00C1443B"/>
    <w:rsid w:val="00C151EB"/>
    <w:rsid w:val="00C15459"/>
    <w:rsid w:val="00C154AB"/>
    <w:rsid w:val="00C162BF"/>
    <w:rsid w:val="00C16366"/>
    <w:rsid w:val="00C16526"/>
    <w:rsid w:val="00C1672B"/>
    <w:rsid w:val="00C16A7D"/>
    <w:rsid w:val="00C17626"/>
    <w:rsid w:val="00C177AF"/>
    <w:rsid w:val="00C20F2B"/>
    <w:rsid w:val="00C2176B"/>
    <w:rsid w:val="00C22079"/>
    <w:rsid w:val="00C2277B"/>
    <w:rsid w:val="00C230C3"/>
    <w:rsid w:val="00C23171"/>
    <w:rsid w:val="00C234E3"/>
    <w:rsid w:val="00C2351B"/>
    <w:rsid w:val="00C2351E"/>
    <w:rsid w:val="00C2377A"/>
    <w:rsid w:val="00C23818"/>
    <w:rsid w:val="00C2404A"/>
    <w:rsid w:val="00C24921"/>
    <w:rsid w:val="00C24A42"/>
    <w:rsid w:val="00C24FCD"/>
    <w:rsid w:val="00C2513D"/>
    <w:rsid w:val="00C25717"/>
    <w:rsid w:val="00C2591E"/>
    <w:rsid w:val="00C25993"/>
    <w:rsid w:val="00C259BD"/>
    <w:rsid w:val="00C26307"/>
    <w:rsid w:val="00C26C21"/>
    <w:rsid w:val="00C27A89"/>
    <w:rsid w:val="00C30BEB"/>
    <w:rsid w:val="00C30F3A"/>
    <w:rsid w:val="00C3115C"/>
    <w:rsid w:val="00C31929"/>
    <w:rsid w:val="00C32513"/>
    <w:rsid w:val="00C32D5F"/>
    <w:rsid w:val="00C336DE"/>
    <w:rsid w:val="00C34925"/>
    <w:rsid w:val="00C35235"/>
    <w:rsid w:val="00C3604D"/>
    <w:rsid w:val="00C364C6"/>
    <w:rsid w:val="00C36E8B"/>
    <w:rsid w:val="00C36EB1"/>
    <w:rsid w:val="00C37951"/>
    <w:rsid w:val="00C37C53"/>
    <w:rsid w:val="00C40060"/>
    <w:rsid w:val="00C40E31"/>
    <w:rsid w:val="00C415EC"/>
    <w:rsid w:val="00C41662"/>
    <w:rsid w:val="00C4199A"/>
    <w:rsid w:val="00C41C14"/>
    <w:rsid w:val="00C41C9F"/>
    <w:rsid w:val="00C41EA5"/>
    <w:rsid w:val="00C42363"/>
    <w:rsid w:val="00C424E8"/>
    <w:rsid w:val="00C4253C"/>
    <w:rsid w:val="00C4389F"/>
    <w:rsid w:val="00C43BD9"/>
    <w:rsid w:val="00C43DA6"/>
    <w:rsid w:val="00C4405E"/>
    <w:rsid w:val="00C44405"/>
    <w:rsid w:val="00C444D2"/>
    <w:rsid w:val="00C44FD7"/>
    <w:rsid w:val="00C451B7"/>
    <w:rsid w:val="00C4541C"/>
    <w:rsid w:val="00C45A0E"/>
    <w:rsid w:val="00C462E4"/>
    <w:rsid w:val="00C46661"/>
    <w:rsid w:val="00C46A54"/>
    <w:rsid w:val="00C47762"/>
    <w:rsid w:val="00C47BBA"/>
    <w:rsid w:val="00C47FD0"/>
    <w:rsid w:val="00C501AA"/>
    <w:rsid w:val="00C5097C"/>
    <w:rsid w:val="00C50F0A"/>
    <w:rsid w:val="00C515A4"/>
    <w:rsid w:val="00C51771"/>
    <w:rsid w:val="00C51CE7"/>
    <w:rsid w:val="00C52727"/>
    <w:rsid w:val="00C52FAE"/>
    <w:rsid w:val="00C52FB5"/>
    <w:rsid w:val="00C53597"/>
    <w:rsid w:val="00C54243"/>
    <w:rsid w:val="00C54676"/>
    <w:rsid w:val="00C54748"/>
    <w:rsid w:val="00C54934"/>
    <w:rsid w:val="00C54C91"/>
    <w:rsid w:val="00C54E37"/>
    <w:rsid w:val="00C55847"/>
    <w:rsid w:val="00C55BFB"/>
    <w:rsid w:val="00C569DE"/>
    <w:rsid w:val="00C56AB1"/>
    <w:rsid w:val="00C56C87"/>
    <w:rsid w:val="00C56FC0"/>
    <w:rsid w:val="00C57C72"/>
    <w:rsid w:val="00C57EAD"/>
    <w:rsid w:val="00C6018D"/>
    <w:rsid w:val="00C60310"/>
    <w:rsid w:val="00C603B2"/>
    <w:rsid w:val="00C616FF"/>
    <w:rsid w:val="00C62307"/>
    <w:rsid w:val="00C62E54"/>
    <w:rsid w:val="00C64EC9"/>
    <w:rsid w:val="00C65810"/>
    <w:rsid w:val="00C65FD7"/>
    <w:rsid w:val="00C67113"/>
    <w:rsid w:val="00C67588"/>
    <w:rsid w:val="00C6785C"/>
    <w:rsid w:val="00C678D3"/>
    <w:rsid w:val="00C7042E"/>
    <w:rsid w:val="00C7113F"/>
    <w:rsid w:val="00C7145B"/>
    <w:rsid w:val="00C7169D"/>
    <w:rsid w:val="00C72207"/>
    <w:rsid w:val="00C73841"/>
    <w:rsid w:val="00C740B2"/>
    <w:rsid w:val="00C7434C"/>
    <w:rsid w:val="00C746B5"/>
    <w:rsid w:val="00C74897"/>
    <w:rsid w:val="00C748BC"/>
    <w:rsid w:val="00C74D98"/>
    <w:rsid w:val="00C74E30"/>
    <w:rsid w:val="00C7519F"/>
    <w:rsid w:val="00C75D62"/>
    <w:rsid w:val="00C760AF"/>
    <w:rsid w:val="00C765B3"/>
    <w:rsid w:val="00C77145"/>
    <w:rsid w:val="00C7763A"/>
    <w:rsid w:val="00C77A32"/>
    <w:rsid w:val="00C802A5"/>
    <w:rsid w:val="00C802E7"/>
    <w:rsid w:val="00C80A9F"/>
    <w:rsid w:val="00C80CA7"/>
    <w:rsid w:val="00C81800"/>
    <w:rsid w:val="00C82044"/>
    <w:rsid w:val="00C82E83"/>
    <w:rsid w:val="00C8371C"/>
    <w:rsid w:val="00C838C0"/>
    <w:rsid w:val="00C83980"/>
    <w:rsid w:val="00C8447D"/>
    <w:rsid w:val="00C84482"/>
    <w:rsid w:val="00C84F9B"/>
    <w:rsid w:val="00C85043"/>
    <w:rsid w:val="00C8580D"/>
    <w:rsid w:val="00C8606C"/>
    <w:rsid w:val="00C86C1C"/>
    <w:rsid w:val="00C87068"/>
    <w:rsid w:val="00C875CB"/>
    <w:rsid w:val="00C875D2"/>
    <w:rsid w:val="00C90351"/>
    <w:rsid w:val="00C906B5"/>
    <w:rsid w:val="00C90B9B"/>
    <w:rsid w:val="00C90D68"/>
    <w:rsid w:val="00C91823"/>
    <w:rsid w:val="00C91962"/>
    <w:rsid w:val="00C926DF"/>
    <w:rsid w:val="00C93178"/>
    <w:rsid w:val="00C93E30"/>
    <w:rsid w:val="00C94525"/>
    <w:rsid w:val="00C94FF8"/>
    <w:rsid w:val="00C95A72"/>
    <w:rsid w:val="00C95C33"/>
    <w:rsid w:val="00C963E4"/>
    <w:rsid w:val="00C96546"/>
    <w:rsid w:val="00C965D2"/>
    <w:rsid w:val="00C96A11"/>
    <w:rsid w:val="00C96D3E"/>
    <w:rsid w:val="00C96D81"/>
    <w:rsid w:val="00C96EC3"/>
    <w:rsid w:val="00C9707F"/>
    <w:rsid w:val="00C977FB"/>
    <w:rsid w:val="00CA0422"/>
    <w:rsid w:val="00CA0D75"/>
    <w:rsid w:val="00CA2D1A"/>
    <w:rsid w:val="00CA3C62"/>
    <w:rsid w:val="00CA3DA6"/>
    <w:rsid w:val="00CA44D6"/>
    <w:rsid w:val="00CA452C"/>
    <w:rsid w:val="00CA6627"/>
    <w:rsid w:val="00CA67D0"/>
    <w:rsid w:val="00CA7B4B"/>
    <w:rsid w:val="00CA7CDB"/>
    <w:rsid w:val="00CA7F5A"/>
    <w:rsid w:val="00CB052B"/>
    <w:rsid w:val="00CB0B0A"/>
    <w:rsid w:val="00CB0F2B"/>
    <w:rsid w:val="00CB25EA"/>
    <w:rsid w:val="00CB3054"/>
    <w:rsid w:val="00CB31CC"/>
    <w:rsid w:val="00CB3711"/>
    <w:rsid w:val="00CB42DC"/>
    <w:rsid w:val="00CB4629"/>
    <w:rsid w:val="00CB496D"/>
    <w:rsid w:val="00CB4D0B"/>
    <w:rsid w:val="00CB4F1B"/>
    <w:rsid w:val="00CB55CF"/>
    <w:rsid w:val="00CB5DD4"/>
    <w:rsid w:val="00CB6107"/>
    <w:rsid w:val="00CB6347"/>
    <w:rsid w:val="00CB63A2"/>
    <w:rsid w:val="00CB7612"/>
    <w:rsid w:val="00CB7D22"/>
    <w:rsid w:val="00CC0043"/>
    <w:rsid w:val="00CC0091"/>
    <w:rsid w:val="00CC0460"/>
    <w:rsid w:val="00CC0470"/>
    <w:rsid w:val="00CC05F6"/>
    <w:rsid w:val="00CC06E0"/>
    <w:rsid w:val="00CC0B40"/>
    <w:rsid w:val="00CC1528"/>
    <w:rsid w:val="00CC1C34"/>
    <w:rsid w:val="00CC2C16"/>
    <w:rsid w:val="00CC2D67"/>
    <w:rsid w:val="00CC3023"/>
    <w:rsid w:val="00CC36AD"/>
    <w:rsid w:val="00CC4348"/>
    <w:rsid w:val="00CC55E6"/>
    <w:rsid w:val="00CC5D34"/>
    <w:rsid w:val="00CC7022"/>
    <w:rsid w:val="00CC770F"/>
    <w:rsid w:val="00CC7E55"/>
    <w:rsid w:val="00CD03F0"/>
    <w:rsid w:val="00CD05EF"/>
    <w:rsid w:val="00CD06E3"/>
    <w:rsid w:val="00CD0D06"/>
    <w:rsid w:val="00CD1FA4"/>
    <w:rsid w:val="00CD3441"/>
    <w:rsid w:val="00CD377E"/>
    <w:rsid w:val="00CD3B65"/>
    <w:rsid w:val="00CD3E22"/>
    <w:rsid w:val="00CD3F55"/>
    <w:rsid w:val="00CD4183"/>
    <w:rsid w:val="00CD524B"/>
    <w:rsid w:val="00CD5508"/>
    <w:rsid w:val="00CD5B1B"/>
    <w:rsid w:val="00CD5B73"/>
    <w:rsid w:val="00CD5CFC"/>
    <w:rsid w:val="00CD624D"/>
    <w:rsid w:val="00CD64CE"/>
    <w:rsid w:val="00CD6A5E"/>
    <w:rsid w:val="00CD6D7F"/>
    <w:rsid w:val="00CD6E10"/>
    <w:rsid w:val="00CD6F31"/>
    <w:rsid w:val="00CD7404"/>
    <w:rsid w:val="00CD77B2"/>
    <w:rsid w:val="00CD7DDC"/>
    <w:rsid w:val="00CE0389"/>
    <w:rsid w:val="00CE06D3"/>
    <w:rsid w:val="00CE0899"/>
    <w:rsid w:val="00CE0F10"/>
    <w:rsid w:val="00CE1C36"/>
    <w:rsid w:val="00CE1EC6"/>
    <w:rsid w:val="00CE409C"/>
    <w:rsid w:val="00CE42E5"/>
    <w:rsid w:val="00CE4EA0"/>
    <w:rsid w:val="00CE4F57"/>
    <w:rsid w:val="00CE5186"/>
    <w:rsid w:val="00CE52F7"/>
    <w:rsid w:val="00CE6914"/>
    <w:rsid w:val="00CE6E5F"/>
    <w:rsid w:val="00CE7113"/>
    <w:rsid w:val="00CE7357"/>
    <w:rsid w:val="00CE73D8"/>
    <w:rsid w:val="00CE7B07"/>
    <w:rsid w:val="00CF055E"/>
    <w:rsid w:val="00CF0CFB"/>
    <w:rsid w:val="00CF0EB4"/>
    <w:rsid w:val="00CF0F73"/>
    <w:rsid w:val="00CF100D"/>
    <w:rsid w:val="00CF117E"/>
    <w:rsid w:val="00CF14C5"/>
    <w:rsid w:val="00CF15FB"/>
    <w:rsid w:val="00CF1892"/>
    <w:rsid w:val="00CF269D"/>
    <w:rsid w:val="00CF287E"/>
    <w:rsid w:val="00CF2B3A"/>
    <w:rsid w:val="00CF2C61"/>
    <w:rsid w:val="00CF3674"/>
    <w:rsid w:val="00CF429B"/>
    <w:rsid w:val="00CF4C62"/>
    <w:rsid w:val="00CF4DB0"/>
    <w:rsid w:val="00CF4E41"/>
    <w:rsid w:val="00CF542D"/>
    <w:rsid w:val="00CF5C0E"/>
    <w:rsid w:val="00CF5D0F"/>
    <w:rsid w:val="00CF5F85"/>
    <w:rsid w:val="00CF6B27"/>
    <w:rsid w:val="00CF7113"/>
    <w:rsid w:val="00CF7ABC"/>
    <w:rsid w:val="00CF7F92"/>
    <w:rsid w:val="00CF7FBD"/>
    <w:rsid w:val="00D000AF"/>
    <w:rsid w:val="00D000CC"/>
    <w:rsid w:val="00D008B2"/>
    <w:rsid w:val="00D016F6"/>
    <w:rsid w:val="00D02C45"/>
    <w:rsid w:val="00D02D1A"/>
    <w:rsid w:val="00D0414A"/>
    <w:rsid w:val="00D0463E"/>
    <w:rsid w:val="00D053B7"/>
    <w:rsid w:val="00D0540C"/>
    <w:rsid w:val="00D054D4"/>
    <w:rsid w:val="00D059AF"/>
    <w:rsid w:val="00D061CD"/>
    <w:rsid w:val="00D064C8"/>
    <w:rsid w:val="00D07067"/>
    <w:rsid w:val="00D07CCC"/>
    <w:rsid w:val="00D10297"/>
    <w:rsid w:val="00D11321"/>
    <w:rsid w:val="00D114D4"/>
    <w:rsid w:val="00D1174E"/>
    <w:rsid w:val="00D11E64"/>
    <w:rsid w:val="00D1271B"/>
    <w:rsid w:val="00D12D03"/>
    <w:rsid w:val="00D1314C"/>
    <w:rsid w:val="00D13471"/>
    <w:rsid w:val="00D141CD"/>
    <w:rsid w:val="00D14BDE"/>
    <w:rsid w:val="00D14BED"/>
    <w:rsid w:val="00D15599"/>
    <w:rsid w:val="00D16C4B"/>
    <w:rsid w:val="00D2009E"/>
    <w:rsid w:val="00D200DD"/>
    <w:rsid w:val="00D207EC"/>
    <w:rsid w:val="00D2128D"/>
    <w:rsid w:val="00D21FF5"/>
    <w:rsid w:val="00D22075"/>
    <w:rsid w:val="00D22A32"/>
    <w:rsid w:val="00D23652"/>
    <w:rsid w:val="00D24748"/>
    <w:rsid w:val="00D24D24"/>
    <w:rsid w:val="00D250FD"/>
    <w:rsid w:val="00D25367"/>
    <w:rsid w:val="00D25E3F"/>
    <w:rsid w:val="00D26735"/>
    <w:rsid w:val="00D26A56"/>
    <w:rsid w:val="00D26B64"/>
    <w:rsid w:val="00D26DC8"/>
    <w:rsid w:val="00D26F7F"/>
    <w:rsid w:val="00D27A95"/>
    <w:rsid w:val="00D301FD"/>
    <w:rsid w:val="00D307D4"/>
    <w:rsid w:val="00D308A7"/>
    <w:rsid w:val="00D30D77"/>
    <w:rsid w:val="00D30F96"/>
    <w:rsid w:val="00D312E6"/>
    <w:rsid w:val="00D31651"/>
    <w:rsid w:val="00D31DC4"/>
    <w:rsid w:val="00D31F8D"/>
    <w:rsid w:val="00D32E51"/>
    <w:rsid w:val="00D331D9"/>
    <w:rsid w:val="00D331E4"/>
    <w:rsid w:val="00D337D8"/>
    <w:rsid w:val="00D34552"/>
    <w:rsid w:val="00D34987"/>
    <w:rsid w:val="00D35465"/>
    <w:rsid w:val="00D35D5F"/>
    <w:rsid w:val="00D3630E"/>
    <w:rsid w:val="00D369B8"/>
    <w:rsid w:val="00D36E55"/>
    <w:rsid w:val="00D36F2A"/>
    <w:rsid w:val="00D37BFE"/>
    <w:rsid w:val="00D37D76"/>
    <w:rsid w:val="00D40389"/>
    <w:rsid w:val="00D4040E"/>
    <w:rsid w:val="00D40D1D"/>
    <w:rsid w:val="00D4106B"/>
    <w:rsid w:val="00D41B66"/>
    <w:rsid w:val="00D420AE"/>
    <w:rsid w:val="00D42CE4"/>
    <w:rsid w:val="00D42E12"/>
    <w:rsid w:val="00D431C9"/>
    <w:rsid w:val="00D43347"/>
    <w:rsid w:val="00D4336C"/>
    <w:rsid w:val="00D43809"/>
    <w:rsid w:val="00D43B33"/>
    <w:rsid w:val="00D44130"/>
    <w:rsid w:val="00D44567"/>
    <w:rsid w:val="00D4525F"/>
    <w:rsid w:val="00D458DF"/>
    <w:rsid w:val="00D46ACA"/>
    <w:rsid w:val="00D46E5B"/>
    <w:rsid w:val="00D50487"/>
    <w:rsid w:val="00D505D1"/>
    <w:rsid w:val="00D5088F"/>
    <w:rsid w:val="00D51A1C"/>
    <w:rsid w:val="00D52461"/>
    <w:rsid w:val="00D527BE"/>
    <w:rsid w:val="00D53ADC"/>
    <w:rsid w:val="00D53CB2"/>
    <w:rsid w:val="00D54D74"/>
    <w:rsid w:val="00D554D7"/>
    <w:rsid w:val="00D55F34"/>
    <w:rsid w:val="00D56092"/>
    <w:rsid w:val="00D5683F"/>
    <w:rsid w:val="00D569B5"/>
    <w:rsid w:val="00D56A5A"/>
    <w:rsid w:val="00D570FA"/>
    <w:rsid w:val="00D57D49"/>
    <w:rsid w:val="00D604E6"/>
    <w:rsid w:val="00D60E04"/>
    <w:rsid w:val="00D60FCC"/>
    <w:rsid w:val="00D639DE"/>
    <w:rsid w:val="00D6403B"/>
    <w:rsid w:val="00D65D96"/>
    <w:rsid w:val="00D66FD0"/>
    <w:rsid w:val="00D67271"/>
    <w:rsid w:val="00D67424"/>
    <w:rsid w:val="00D67AB6"/>
    <w:rsid w:val="00D67B4A"/>
    <w:rsid w:val="00D67D29"/>
    <w:rsid w:val="00D701D1"/>
    <w:rsid w:val="00D71105"/>
    <w:rsid w:val="00D71808"/>
    <w:rsid w:val="00D719BA"/>
    <w:rsid w:val="00D71B36"/>
    <w:rsid w:val="00D726A9"/>
    <w:rsid w:val="00D732BD"/>
    <w:rsid w:val="00D749A4"/>
    <w:rsid w:val="00D766D2"/>
    <w:rsid w:val="00D80836"/>
    <w:rsid w:val="00D81C49"/>
    <w:rsid w:val="00D824C6"/>
    <w:rsid w:val="00D82B69"/>
    <w:rsid w:val="00D82D4F"/>
    <w:rsid w:val="00D83186"/>
    <w:rsid w:val="00D8322D"/>
    <w:rsid w:val="00D833B6"/>
    <w:rsid w:val="00D84492"/>
    <w:rsid w:val="00D84916"/>
    <w:rsid w:val="00D84C76"/>
    <w:rsid w:val="00D84DA3"/>
    <w:rsid w:val="00D85307"/>
    <w:rsid w:val="00D870F7"/>
    <w:rsid w:val="00D873EE"/>
    <w:rsid w:val="00D907A0"/>
    <w:rsid w:val="00D912E9"/>
    <w:rsid w:val="00D920D1"/>
    <w:rsid w:val="00D922AE"/>
    <w:rsid w:val="00D9355F"/>
    <w:rsid w:val="00D93E1A"/>
    <w:rsid w:val="00D94899"/>
    <w:rsid w:val="00D953B1"/>
    <w:rsid w:val="00D95851"/>
    <w:rsid w:val="00D95B50"/>
    <w:rsid w:val="00D95EA1"/>
    <w:rsid w:val="00D95EFB"/>
    <w:rsid w:val="00D95F68"/>
    <w:rsid w:val="00D9624C"/>
    <w:rsid w:val="00D97291"/>
    <w:rsid w:val="00D972EF"/>
    <w:rsid w:val="00D973D3"/>
    <w:rsid w:val="00D976CC"/>
    <w:rsid w:val="00D976D0"/>
    <w:rsid w:val="00D977FC"/>
    <w:rsid w:val="00D97D98"/>
    <w:rsid w:val="00DA05C2"/>
    <w:rsid w:val="00DA10FB"/>
    <w:rsid w:val="00DA1A1F"/>
    <w:rsid w:val="00DA2205"/>
    <w:rsid w:val="00DA2B9B"/>
    <w:rsid w:val="00DA3C4C"/>
    <w:rsid w:val="00DA3D44"/>
    <w:rsid w:val="00DA41DA"/>
    <w:rsid w:val="00DA435E"/>
    <w:rsid w:val="00DA479C"/>
    <w:rsid w:val="00DB12B0"/>
    <w:rsid w:val="00DB1BAF"/>
    <w:rsid w:val="00DB1D37"/>
    <w:rsid w:val="00DB2535"/>
    <w:rsid w:val="00DB26E8"/>
    <w:rsid w:val="00DB2ECB"/>
    <w:rsid w:val="00DB31E2"/>
    <w:rsid w:val="00DB3998"/>
    <w:rsid w:val="00DB3BDA"/>
    <w:rsid w:val="00DB3D2C"/>
    <w:rsid w:val="00DB3E07"/>
    <w:rsid w:val="00DB47C4"/>
    <w:rsid w:val="00DB48F5"/>
    <w:rsid w:val="00DB4B8B"/>
    <w:rsid w:val="00DB4C51"/>
    <w:rsid w:val="00DB5212"/>
    <w:rsid w:val="00DB56D7"/>
    <w:rsid w:val="00DB6186"/>
    <w:rsid w:val="00DB61EB"/>
    <w:rsid w:val="00DB6252"/>
    <w:rsid w:val="00DB63DD"/>
    <w:rsid w:val="00DB64FB"/>
    <w:rsid w:val="00DB6A3F"/>
    <w:rsid w:val="00DB6BD1"/>
    <w:rsid w:val="00DB6D24"/>
    <w:rsid w:val="00DB6FFF"/>
    <w:rsid w:val="00DB751E"/>
    <w:rsid w:val="00DB7687"/>
    <w:rsid w:val="00DB7F40"/>
    <w:rsid w:val="00DC032E"/>
    <w:rsid w:val="00DC0560"/>
    <w:rsid w:val="00DC1E97"/>
    <w:rsid w:val="00DC3156"/>
    <w:rsid w:val="00DC38D6"/>
    <w:rsid w:val="00DC3ABD"/>
    <w:rsid w:val="00DC3E69"/>
    <w:rsid w:val="00DC3FBA"/>
    <w:rsid w:val="00DC3FD9"/>
    <w:rsid w:val="00DC5059"/>
    <w:rsid w:val="00DC5754"/>
    <w:rsid w:val="00DC6037"/>
    <w:rsid w:val="00DC62BB"/>
    <w:rsid w:val="00DC6B38"/>
    <w:rsid w:val="00DC6F5B"/>
    <w:rsid w:val="00DC73D4"/>
    <w:rsid w:val="00DC7FE0"/>
    <w:rsid w:val="00DD023A"/>
    <w:rsid w:val="00DD0C4D"/>
    <w:rsid w:val="00DD0D6F"/>
    <w:rsid w:val="00DD1A8A"/>
    <w:rsid w:val="00DD2029"/>
    <w:rsid w:val="00DD2209"/>
    <w:rsid w:val="00DD2A9A"/>
    <w:rsid w:val="00DD2CBB"/>
    <w:rsid w:val="00DD3819"/>
    <w:rsid w:val="00DD5EAF"/>
    <w:rsid w:val="00DD6436"/>
    <w:rsid w:val="00DD66BC"/>
    <w:rsid w:val="00DD75C6"/>
    <w:rsid w:val="00DD78C2"/>
    <w:rsid w:val="00DD7BA4"/>
    <w:rsid w:val="00DD7E45"/>
    <w:rsid w:val="00DE03FC"/>
    <w:rsid w:val="00DE04DE"/>
    <w:rsid w:val="00DE07E4"/>
    <w:rsid w:val="00DE12BA"/>
    <w:rsid w:val="00DE202E"/>
    <w:rsid w:val="00DE2076"/>
    <w:rsid w:val="00DE251F"/>
    <w:rsid w:val="00DE256F"/>
    <w:rsid w:val="00DE2CDD"/>
    <w:rsid w:val="00DE3020"/>
    <w:rsid w:val="00DE3573"/>
    <w:rsid w:val="00DE364D"/>
    <w:rsid w:val="00DE45F6"/>
    <w:rsid w:val="00DE4C42"/>
    <w:rsid w:val="00DE4F58"/>
    <w:rsid w:val="00DE55CE"/>
    <w:rsid w:val="00DE5B33"/>
    <w:rsid w:val="00DE5EA3"/>
    <w:rsid w:val="00DE65AF"/>
    <w:rsid w:val="00DE7078"/>
    <w:rsid w:val="00DF0767"/>
    <w:rsid w:val="00DF1042"/>
    <w:rsid w:val="00DF1288"/>
    <w:rsid w:val="00DF1856"/>
    <w:rsid w:val="00DF2D08"/>
    <w:rsid w:val="00DF2DF5"/>
    <w:rsid w:val="00DF2FB3"/>
    <w:rsid w:val="00DF3E28"/>
    <w:rsid w:val="00DF5244"/>
    <w:rsid w:val="00DF5B25"/>
    <w:rsid w:val="00DF5C4B"/>
    <w:rsid w:val="00DF60FA"/>
    <w:rsid w:val="00DF6DE1"/>
    <w:rsid w:val="00DF6FA5"/>
    <w:rsid w:val="00DF70B2"/>
    <w:rsid w:val="00DF79F6"/>
    <w:rsid w:val="00DF7B48"/>
    <w:rsid w:val="00E004FB"/>
    <w:rsid w:val="00E00B8B"/>
    <w:rsid w:val="00E00DCF"/>
    <w:rsid w:val="00E00F52"/>
    <w:rsid w:val="00E01B86"/>
    <w:rsid w:val="00E034D7"/>
    <w:rsid w:val="00E0389D"/>
    <w:rsid w:val="00E03C0C"/>
    <w:rsid w:val="00E03DB0"/>
    <w:rsid w:val="00E03EA8"/>
    <w:rsid w:val="00E04999"/>
    <w:rsid w:val="00E04B7A"/>
    <w:rsid w:val="00E04CB1"/>
    <w:rsid w:val="00E04EC2"/>
    <w:rsid w:val="00E05E79"/>
    <w:rsid w:val="00E064A9"/>
    <w:rsid w:val="00E068B4"/>
    <w:rsid w:val="00E06A61"/>
    <w:rsid w:val="00E06E92"/>
    <w:rsid w:val="00E07084"/>
    <w:rsid w:val="00E07320"/>
    <w:rsid w:val="00E0754A"/>
    <w:rsid w:val="00E07F9E"/>
    <w:rsid w:val="00E105A0"/>
    <w:rsid w:val="00E105A5"/>
    <w:rsid w:val="00E109C1"/>
    <w:rsid w:val="00E10F25"/>
    <w:rsid w:val="00E1138F"/>
    <w:rsid w:val="00E11845"/>
    <w:rsid w:val="00E129D4"/>
    <w:rsid w:val="00E12CE4"/>
    <w:rsid w:val="00E13E54"/>
    <w:rsid w:val="00E13F59"/>
    <w:rsid w:val="00E14538"/>
    <w:rsid w:val="00E15269"/>
    <w:rsid w:val="00E156A3"/>
    <w:rsid w:val="00E158D9"/>
    <w:rsid w:val="00E158E1"/>
    <w:rsid w:val="00E1768F"/>
    <w:rsid w:val="00E1789D"/>
    <w:rsid w:val="00E2017C"/>
    <w:rsid w:val="00E2192F"/>
    <w:rsid w:val="00E219D8"/>
    <w:rsid w:val="00E219FB"/>
    <w:rsid w:val="00E21D90"/>
    <w:rsid w:val="00E227F9"/>
    <w:rsid w:val="00E23128"/>
    <w:rsid w:val="00E232F0"/>
    <w:rsid w:val="00E242BF"/>
    <w:rsid w:val="00E252FE"/>
    <w:rsid w:val="00E25430"/>
    <w:rsid w:val="00E25652"/>
    <w:rsid w:val="00E25D8D"/>
    <w:rsid w:val="00E25E9C"/>
    <w:rsid w:val="00E263E8"/>
    <w:rsid w:val="00E27282"/>
    <w:rsid w:val="00E3063E"/>
    <w:rsid w:val="00E31653"/>
    <w:rsid w:val="00E317C4"/>
    <w:rsid w:val="00E32038"/>
    <w:rsid w:val="00E327E6"/>
    <w:rsid w:val="00E328B1"/>
    <w:rsid w:val="00E32BC5"/>
    <w:rsid w:val="00E348BE"/>
    <w:rsid w:val="00E34A79"/>
    <w:rsid w:val="00E3516D"/>
    <w:rsid w:val="00E35709"/>
    <w:rsid w:val="00E37146"/>
    <w:rsid w:val="00E371D0"/>
    <w:rsid w:val="00E37457"/>
    <w:rsid w:val="00E37935"/>
    <w:rsid w:val="00E4030E"/>
    <w:rsid w:val="00E404A5"/>
    <w:rsid w:val="00E40A24"/>
    <w:rsid w:val="00E40D21"/>
    <w:rsid w:val="00E41060"/>
    <w:rsid w:val="00E41ABD"/>
    <w:rsid w:val="00E4234E"/>
    <w:rsid w:val="00E42426"/>
    <w:rsid w:val="00E42F9E"/>
    <w:rsid w:val="00E44656"/>
    <w:rsid w:val="00E4528F"/>
    <w:rsid w:val="00E454D8"/>
    <w:rsid w:val="00E4578E"/>
    <w:rsid w:val="00E461F3"/>
    <w:rsid w:val="00E470F3"/>
    <w:rsid w:val="00E47E81"/>
    <w:rsid w:val="00E5024F"/>
    <w:rsid w:val="00E50589"/>
    <w:rsid w:val="00E506EB"/>
    <w:rsid w:val="00E5104A"/>
    <w:rsid w:val="00E512AB"/>
    <w:rsid w:val="00E5156E"/>
    <w:rsid w:val="00E52854"/>
    <w:rsid w:val="00E52DC1"/>
    <w:rsid w:val="00E5444A"/>
    <w:rsid w:val="00E5542E"/>
    <w:rsid w:val="00E55B4F"/>
    <w:rsid w:val="00E55F73"/>
    <w:rsid w:val="00E56140"/>
    <w:rsid w:val="00E563FE"/>
    <w:rsid w:val="00E56413"/>
    <w:rsid w:val="00E56659"/>
    <w:rsid w:val="00E57359"/>
    <w:rsid w:val="00E57504"/>
    <w:rsid w:val="00E577A8"/>
    <w:rsid w:val="00E57B0F"/>
    <w:rsid w:val="00E57F69"/>
    <w:rsid w:val="00E6066E"/>
    <w:rsid w:val="00E61215"/>
    <w:rsid w:val="00E612EC"/>
    <w:rsid w:val="00E61447"/>
    <w:rsid w:val="00E6221B"/>
    <w:rsid w:val="00E6239F"/>
    <w:rsid w:val="00E62702"/>
    <w:rsid w:val="00E62D0C"/>
    <w:rsid w:val="00E63078"/>
    <w:rsid w:val="00E636F2"/>
    <w:rsid w:val="00E63A09"/>
    <w:rsid w:val="00E640D2"/>
    <w:rsid w:val="00E643FA"/>
    <w:rsid w:val="00E64437"/>
    <w:rsid w:val="00E6466B"/>
    <w:rsid w:val="00E656C5"/>
    <w:rsid w:val="00E65808"/>
    <w:rsid w:val="00E67D97"/>
    <w:rsid w:val="00E713CD"/>
    <w:rsid w:val="00E713F7"/>
    <w:rsid w:val="00E7155D"/>
    <w:rsid w:val="00E71870"/>
    <w:rsid w:val="00E71B59"/>
    <w:rsid w:val="00E71BA2"/>
    <w:rsid w:val="00E7258A"/>
    <w:rsid w:val="00E72D10"/>
    <w:rsid w:val="00E730B7"/>
    <w:rsid w:val="00E73AF8"/>
    <w:rsid w:val="00E73BC1"/>
    <w:rsid w:val="00E73ECD"/>
    <w:rsid w:val="00E7428E"/>
    <w:rsid w:val="00E75932"/>
    <w:rsid w:val="00E75A63"/>
    <w:rsid w:val="00E75BC9"/>
    <w:rsid w:val="00E75E13"/>
    <w:rsid w:val="00E76682"/>
    <w:rsid w:val="00E77382"/>
    <w:rsid w:val="00E80863"/>
    <w:rsid w:val="00E80ADB"/>
    <w:rsid w:val="00E81F88"/>
    <w:rsid w:val="00E82530"/>
    <w:rsid w:val="00E83180"/>
    <w:rsid w:val="00E83870"/>
    <w:rsid w:val="00E83914"/>
    <w:rsid w:val="00E83BA3"/>
    <w:rsid w:val="00E84251"/>
    <w:rsid w:val="00E84A97"/>
    <w:rsid w:val="00E84D11"/>
    <w:rsid w:val="00E84D13"/>
    <w:rsid w:val="00E85A89"/>
    <w:rsid w:val="00E85C8A"/>
    <w:rsid w:val="00E8643E"/>
    <w:rsid w:val="00E87B8A"/>
    <w:rsid w:val="00E911BC"/>
    <w:rsid w:val="00E92063"/>
    <w:rsid w:val="00E927E2"/>
    <w:rsid w:val="00E9292B"/>
    <w:rsid w:val="00E930EF"/>
    <w:rsid w:val="00E93128"/>
    <w:rsid w:val="00E9464E"/>
    <w:rsid w:val="00E947F3"/>
    <w:rsid w:val="00E948C8"/>
    <w:rsid w:val="00E951D0"/>
    <w:rsid w:val="00E958B4"/>
    <w:rsid w:val="00E95E3A"/>
    <w:rsid w:val="00E96245"/>
    <w:rsid w:val="00E9630F"/>
    <w:rsid w:val="00E963BF"/>
    <w:rsid w:val="00E96A9E"/>
    <w:rsid w:val="00E974BD"/>
    <w:rsid w:val="00E97896"/>
    <w:rsid w:val="00E97A8A"/>
    <w:rsid w:val="00EA0403"/>
    <w:rsid w:val="00EA08CA"/>
    <w:rsid w:val="00EA094C"/>
    <w:rsid w:val="00EA12FA"/>
    <w:rsid w:val="00EA14AF"/>
    <w:rsid w:val="00EA1724"/>
    <w:rsid w:val="00EA236F"/>
    <w:rsid w:val="00EA381D"/>
    <w:rsid w:val="00EA3C27"/>
    <w:rsid w:val="00EA4523"/>
    <w:rsid w:val="00EA46D4"/>
    <w:rsid w:val="00EA5046"/>
    <w:rsid w:val="00EA57FA"/>
    <w:rsid w:val="00EA5BD5"/>
    <w:rsid w:val="00EA5BE9"/>
    <w:rsid w:val="00EA6650"/>
    <w:rsid w:val="00EA6CCA"/>
    <w:rsid w:val="00EB0065"/>
    <w:rsid w:val="00EB0C25"/>
    <w:rsid w:val="00EB138E"/>
    <w:rsid w:val="00EB177A"/>
    <w:rsid w:val="00EB17A8"/>
    <w:rsid w:val="00EB1FAF"/>
    <w:rsid w:val="00EB2649"/>
    <w:rsid w:val="00EB29C4"/>
    <w:rsid w:val="00EB2ECB"/>
    <w:rsid w:val="00EB3BF6"/>
    <w:rsid w:val="00EB49D2"/>
    <w:rsid w:val="00EB4C26"/>
    <w:rsid w:val="00EB4D37"/>
    <w:rsid w:val="00EB4DEB"/>
    <w:rsid w:val="00EB4FC6"/>
    <w:rsid w:val="00EB5E92"/>
    <w:rsid w:val="00EB617D"/>
    <w:rsid w:val="00EB627D"/>
    <w:rsid w:val="00EB7B25"/>
    <w:rsid w:val="00EC03AE"/>
    <w:rsid w:val="00EC051B"/>
    <w:rsid w:val="00EC0610"/>
    <w:rsid w:val="00EC0C9D"/>
    <w:rsid w:val="00EC16B9"/>
    <w:rsid w:val="00EC2253"/>
    <w:rsid w:val="00EC250E"/>
    <w:rsid w:val="00EC2A83"/>
    <w:rsid w:val="00EC33EB"/>
    <w:rsid w:val="00EC389F"/>
    <w:rsid w:val="00EC395C"/>
    <w:rsid w:val="00EC3CAF"/>
    <w:rsid w:val="00EC3D75"/>
    <w:rsid w:val="00EC5089"/>
    <w:rsid w:val="00EC54B0"/>
    <w:rsid w:val="00EC55DC"/>
    <w:rsid w:val="00EC5A06"/>
    <w:rsid w:val="00EC5D0C"/>
    <w:rsid w:val="00EC6537"/>
    <w:rsid w:val="00EC65A3"/>
    <w:rsid w:val="00EC6EDE"/>
    <w:rsid w:val="00EC7527"/>
    <w:rsid w:val="00ED018B"/>
    <w:rsid w:val="00ED2557"/>
    <w:rsid w:val="00ED270D"/>
    <w:rsid w:val="00ED2A36"/>
    <w:rsid w:val="00ED338B"/>
    <w:rsid w:val="00ED3DAE"/>
    <w:rsid w:val="00ED4612"/>
    <w:rsid w:val="00ED4C43"/>
    <w:rsid w:val="00ED4C5C"/>
    <w:rsid w:val="00ED4E6E"/>
    <w:rsid w:val="00ED51DD"/>
    <w:rsid w:val="00ED5A3E"/>
    <w:rsid w:val="00ED63F4"/>
    <w:rsid w:val="00ED641B"/>
    <w:rsid w:val="00ED6956"/>
    <w:rsid w:val="00ED75D3"/>
    <w:rsid w:val="00ED7655"/>
    <w:rsid w:val="00ED7F2B"/>
    <w:rsid w:val="00EE08A1"/>
    <w:rsid w:val="00EE0BA2"/>
    <w:rsid w:val="00EE0D6B"/>
    <w:rsid w:val="00EE1046"/>
    <w:rsid w:val="00EE1EA9"/>
    <w:rsid w:val="00EE20D8"/>
    <w:rsid w:val="00EE2701"/>
    <w:rsid w:val="00EE2BDA"/>
    <w:rsid w:val="00EE2F32"/>
    <w:rsid w:val="00EE3459"/>
    <w:rsid w:val="00EE3AC5"/>
    <w:rsid w:val="00EE489B"/>
    <w:rsid w:val="00EE5DCC"/>
    <w:rsid w:val="00EE5E78"/>
    <w:rsid w:val="00EE6561"/>
    <w:rsid w:val="00EE665C"/>
    <w:rsid w:val="00EE66F5"/>
    <w:rsid w:val="00EE68AE"/>
    <w:rsid w:val="00EE694C"/>
    <w:rsid w:val="00EE6BC8"/>
    <w:rsid w:val="00EE71DF"/>
    <w:rsid w:val="00EE795C"/>
    <w:rsid w:val="00EF0CDE"/>
    <w:rsid w:val="00EF0ECF"/>
    <w:rsid w:val="00EF0F45"/>
    <w:rsid w:val="00EF1764"/>
    <w:rsid w:val="00EF1813"/>
    <w:rsid w:val="00EF191A"/>
    <w:rsid w:val="00EF1969"/>
    <w:rsid w:val="00EF2239"/>
    <w:rsid w:val="00EF2A89"/>
    <w:rsid w:val="00EF2B32"/>
    <w:rsid w:val="00EF2B95"/>
    <w:rsid w:val="00EF2BD9"/>
    <w:rsid w:val="00EF36C8"/>
    <w:rsid w:val="00EF383A"/>
    <w:rsid w:val="00EF3981"/>
    <w:rsid w:val="00EF42E5"/>
    <w:rsid w:val="00EF4D32"/>
    <w:rsid w:val="00EF547B"/>
    <w:rsid w:val="00EF64C7"/>
    <w:rsid w:val="00EF6FC3"/>
    <w:rsid w:val="00EF70B3"/>
    <w:rsid w:val="00EF7C2B"/>
    <w:rsid w:val="00F003FB"/>
    <w:rsid w:val="00F008CD"/>
    <w:rsid w:val="00F00AAE"/>
    <w:rsid w:val="00F01A51"/>
    <w:rsid w:val="00F028B5"/>
    <w:rsid w:val="00F02974"/>
    <w:rsid w:val="00F0355C"/>
    <w:rsid w:val="00F036D3"/>
    <w:rsid w:val="00F0400B"/>
    <w:rsid w:val="00F04EC9"/>
    <w:rsid w:val="00F05219"/>
    <w:rsid w:val="00F05D92"/>
    <w:rsid w:val="00F05E96"/>
    <w:rsid w:val="00F06F37"/>
    <w:rsid w:val="00F07178"/>
    <w:rsid w:val="00F07D64"/>
    <w:rsid w:val="00F1083D"/>
    <w:rsid w:val="00F11B1B"/>
    <w:rsid w:val="00F122D1"/>
    <w:rsid w:val="00F12776"/>
    <w:rsid w:val="00F14423"/>
    <w:rsid w:val="00F1459E"/>
    <w:rsid w:val="00F14F3D"/>
    <w:rsid w:val="00F151EA"/>
    <w:rsid w:val="00F15211"/>
    <w:rsid w:val="00F1527B"/>
    <w:rsid w:val="00F15553"/>
    <w:rsid w:val="00F16781"/>
    <w:rsid w:val="00F167ED"/>
    <w:rsid w:val="00F16B80"/>
    <w:rsid w:val="00F176C2"/>
    <w:rsid w:val="00F17A28"/>
    <w:rsid w:val="00F17B81"/>
    <w:rsid w:val="00F2035A"/>
    <w:rsid w:val="00F20620"/>
    <w:rsid w:val="00F21D5B"/>
    <w:rsid w:val="00F220AB"/>
    <w:rsid w:val="00F2244D"/>
    <w:rsid w:val="00F237D1"/>
    <w:rsid w:val="00F24826"/>
    <w:rsid w:val="00F25EB7"/>
    <w:rsid w:val="00F26578"/>
    <w:rsid w:val="00F26729"/>
    <w:rsid w:val="00F268BD"/>
    <w:rsid w:val="00F27287"/>
    <w:rsid w:val="00F27EFF"/>
    <w:rsid w:val="00F3017A"/>
    <w:rsid w:val="00F317DE"/>
    <w:rsid w:val="00F318AE"/>
    <w:rsid w:val="00F31DC2"/>
    <w:rsid w:val="00F31FDF"/>
    <w:rsid w:val="00F3209D"/>
    <w:rsid w:val="00F326B9"/>
    <w:rsid w:val="00F32A36"/>
    <w:rsid w:val="00F32BCA"/>
    <w:rsid w:val="00F330CD"/>
    <w:rsid w:val="00F3312E"/>
    <w:rsid w:val="00F33223"/>
    <w:rsid w:val="00F334E0"/>
    <w:rsid w:val="00F3389C"/>
    <w:rsid w:val="00F33A17"/>
    <w:rsid w:val="00F34431"/>
    <w:rsid w:val="00F34FD9"/>
    <w:rsid w:val="00F35642"/>
    <w:rsid w:val="00F35C12"/>
    <w:rsid w:val="00F364E8"/>
    <w:rsid w:val="00F36EF0"/>
    <w:rsid w:val="00F3764A"/>
    <w:rsid w:val="00F37BD9"/>
    <w:rsid w:val="00F37E64"/>
    <w:rsid w:val="00F4052C"/>
    <w:rsid w:val="00F40754"/>
    <w:rsid w:val="00F40EDF"/>
    <w:rsid w:val="00F4109F"/>
    <w:rsid w:val="00F412AD"/>
    <w:rsid w:val="00F41F67"/>
    <w:rsid w:val="00F42B63"/>
    <w:rsid w:val="00F42FBE"/>
    <w:rsid w:val="00F434FC"/>
    <w:rsid w:val="00F43E0D"/>
    <w:rsid w:val="00F443AE"/>
    <w:rsid w:val="00F44651"/>
    <w:rsid w:val="00F44B25"/>
    <w:rsid w:val="00F468B9"/>
    <w:rsid w:val="00F46B43"/>
    <w:rsid w:val="00F472DE"/>
    <w:rsid w:val="00F47A95"/>
    <w:rsid w:val="00F47BBB"/>
    <w:rsid w:val="00F500B0"/>
    <w:rsid w:val="00F50277"/>
    <w:rsid w:val="00F5086C"/>
    <w:rsid w:val="00F50E0F"/>
    <w:rsid w:val="00F51303"/>
    <w:rsid w:val="00F51E71"/>
    <w:rsid w:val="00F525F8"/>
    <w:rsid w:val="00F52894"/>
    <w:rsid w:val="00F53308"/>
    <w:rsid w:val="00F538E6"/>
    <w:rsid w:val="00F54314"/>
    <w:rsid w:val="00F54529"/>
    <w:rsid w:val="00F54A2E"/>
    <w:rsid w:val="00F54A81"/>
    <w:rsid w:val="00F54D50"/>
    <w:rsid w:val="00F54E54"/>
    <w:rsid w:val="00F5637B"/>
    <w:rsid w:val="00F56558"/>
    <w:rsid w:val="00F567CB"/>
    <w:rsid w:val="00F57C23"/>
    <w:rsid w:val="00F60843"/>
    <w:rsid w:val="00F6084A"/>
    <w:rsid w:val="00F60859"/>
    <w:rsid w:val="00F60F3B"/>
    <w:rsid w:val="00F61475"/>
    <w:rsid w:val="00F61E37"/>
    <w:rsid w:val="00F622E7"/>
    <w:rsid w:val="00F62427"/>
    <w:rsid w:val="00F626DD"/>
    <w:rsid w:val="00F62EB7"/>
    <w:rsid w:val="00F63244"/>
    <w:rsid w:val="00F63247"/>
    <w:rsid w:val="00F6359F"/>
    <w:rsid w:val="00F63CF6"/>
    <w:rsid w:val="00F63E9E"/>
    <w:rsid w:val="00F64307"/>
    <w:rsid w:val="00F64354"/>
    <w:rsid w:val="00F6460F"/>
    <w:rsid w:val="00F64B80"/>
    <w:rsid w:val="00F65801"/>
    <w:rsid w:val="00F663F5"/>
    <w:rsid w:val="00F665F8"/>
    <w:rsid w:val="00F668CF"/>
    <w:rsid w:val="00F67101"/>
    <w:rsid w:val="00F67427"/>
    <w:rsid w:val="00F67CF8"/>
    <w:rsid w:val="00F67D99"/>
    <w:rsid w:val="00F70048"/>
    <w:rsid w:val="00F70136"/>
    <w:rsid w:val="00F7076F"/>
    <w:rsid w:val="00F70AB6"/>
    <w:rsid w:val="00F70D7B"/>
    <w:rsid w:val="00F71146"/>
    <w:rsid w:val="00F719B4"/>
    <w:rsid w:val="00F7252E"/>
    <w:rsid w:val="00F72965"/>
    <w:rsid w:val="00F72DBF"/>
    <w:rsid w:val="00F736EB"/>
    <w:rsid w:val="00F73839"/>
    <w:rsid w:val="00F73961"/>
    <w:rsid w:val="00F75420"/>
    <w:rsid w:val="00F75453"/>
    <w:rsid w:val="00F7592A"/>
    <w:rsid w:val="00F75AB9"/>
    <w:rsid w:val="00F76DFD"/>
    <w:rsid w:val="00F775A3"/>
    <w:rsid w:val="00F8132A"/>
    <w:rsid w:val="00F8149C"/>
    <w:rsid w:val="00F81CA0"/>
    <w:rsid w:val="00F822D3"/>
    <w:rsid w:val="00F823E9"/>
    <w:rsid w:val="00F82D1B"/>
    <w:rsid w:val="00F830B1"/>
    <w:rsid w:val="00F830EF"/>
    <w:rsid w:val="00F83108"/>
    <w:rsid w:val="00F831AC"/>
    <w:rsid w:val="00F83887"/>
    <w:rsid w:val="00F8397C"/>
    <w:rsid w:val="00F83ADB"/>
    <w:rsid w:val="00F83EA0"/>
    <w:rsid w:val="00F83EA2"/>
    <w:rsid w:val="00F85A46"/>
    <w:rsid w:val="00F85B77"/>
    <w:rsid w:val="00F85FA5"/>
    <w:rsid w:val="00F86373"/>
    <w:rsid w:val="00F86586"/>
    <w:rsid w:val="00F867F8"/>
    <w:rsid w:val="00F86BFD"/>
    <w:rsid w:val="00F877F5"/>
    <w:rsid w:val="00F87AC3"/>
    <w:rsid w:val="00F87B6C"/>
    <w:rsid w:val="00F90091"/>
    <w:rsid w:val="00F900E1"/>
    <w:rsid w:val="00F902FF"/>
    <w:rsid w:val="00F90340"/>
    <w:rsid w:val="00F90C6F"/>
    <w:rsid w:val="00F91764"/>
    <w:rsid w:val="00F91C5C"/>
    <w:rsid w:val="00F91E8A"/>
    <w:rsid w:val="00F92053"/>
    <w:rsid w:val="00F92485"/>
    <w:rsid w:val="00F93500"/>
    <w:rsid w:val="00F93556"/>
    <w:rsid w:val="00F935E7"/>
    <w:rsid w:val="00F939C5"/>
    <w:rsid w:val="00F940EF"/>
    <w:rsid w:val="00F9557D"/>
    <w:rsid w:val="00F96300"/>
    <w:rsid w:val="00F968DF"/>
    <w:rsid w:val="00F9713B"/>
    <w:rsid w:val="00F97EF0"/>
    <w:rsid w:val="00FA0547"/>
    <w:rsid w:val="00FA0F25"/>
    <w:rsid w:val="00FA14C8"/>
    <w:rsid w:val="00FA1550"/>
    <w:rsid w:val="00FA1C7A"/>
    <w:rsid w:val="00FA255B"/>
    <w:rsid w:val="00FA34C1"/>
    <w:rsid w:val="00FA44F1"/>
    <w:rsid w:val="00FA4D17"/>
    <w:rsid w:val="00FA4EBE"/>
    <w:rsid w:val="00FA53BA"/>
    <w:rsid w:val="00FA57C2"/>
    <w:rsid w:val="00FA5D64"/>
    <w:rsid w:val="00FA61AB"/>
    <w:rsid w:val="00FA61E4"/>
    <w:rsid w:val="00FA6340"/>
    <w:rsid w:val="00FA63F7"/>
    <w:rsid w:val="00FA697B"/>
    <w:rsid w:val="00FA6C3B"/>
    <w:rsid w:val="00FA6EDA"/>
    <w:rsid w:val="00FA7034"/>
    <w:rsid w:val="00FA7AF3"/>
    <w:rsid w:val="00FA7DED"/>
    <w:rsid w:val="00FB0219"/>
    <w:rsid w:val="00FB02A4"/>
    <w:rsid w:val="00FB1289"/>
    <w:rsid w:val="00FB1476"/>
    <w:rsid w:val="00FB1E72"/>
    <w:rsid w:val="00FB200E"/>
    <w:rsid w:val="00FB21BF"/>
    <w:rsid w:val="00FB228F"/>
    <w:rsid w:val="00FB24AE"/>
    <w:rsid w:val="00FB259A"/>
    <w:rsid w:val="00FB2662"/>
    <w:rsid w:val="00FB4A69"/>
    <w:rsid w:val="00FB52FD"/>
    <w:rsid w:val="00FB57A5"/>
    <w:rsid w:val="00FB58D9"/>
    <w:rsid w:val="00FB5BEC"/>
    <w:rsid w:val="00FB66A9"/>
    <w:rsid w:val="00FB6E67"/>
    <w:rsid w:val="00FB7234"/>
    <w:rsid w:val="00FC01E8"/>
    <w:rsid w:val="00FC03B1"/>
    <w:rsid w:val="00FC1976"/>
    <w:rsid w:val="00FC3299"/>
    <w:rsid w:val="00FC36A9"/>
    <w:rsid w:val="00FC3B2F"/>
    <w:rsid w:val="00FC4623"/>
    <w:rsid w:val="00FC481A"/>
    <w:rsid w:val="00FC52EB"/>
    <w:rsid w:val="00FC592A"/>
    <w:rsid w:val="00FC637E"/>
    <w:rsid w:val="00FC66C1"/>
    <w:rsid w:val="00FC74FD"/>
    <w:rsid w:val="00FC78C8"/>
    <w:rsid w:val="00FC7FBC"/>
    <w:rsid w:val="00FD03F3"/>
    <w:rsid w:val="00FD1FBC"/>
    <w:rsid w:val="00FD2530"/>
    <w:rsid w:val="00FD2F77"/>
    <w:rsid w:val="00FD344E"/>
    <w:rsid w:val="00FD3507"/>
    <w:rsid w:val="00FD4994"/>
    <w:rsid w:val="00FD4C5B"/>
    <w:rsid w:val="00FD4D45"/>
    <w:rsid w:val="00FD4E0F"/>
    <w:rsid w:val="00FD54E2"/>
    <w:rsid w:val="00FD5747"/>
    <w:rsid w:val="00FD59A9"/>
    <w:rsid w:val="00FD5B51"/>
    <w:rsid w:val="00FD5C62"/>
    <w:rsid w:val="00FD638D"/>
    <w:rsid w:val="00FD6B5D"/>
    <w:rsid w:val="00FD6F3D"/>
    <w:rsid w:val="00FD7139"/>
    <w:rsid w:val="00FD7B83"/>
    <w:rsid w:val="00FE09E2"/>
    <w:rsid w:val="00FE1B76"/>
    <w:rsid w:val="00FE1D6C"/>
    <w:rsid w:val="00FE2163"/>
    <w:rsid w:val="00FE26BD"/>
    <w:rsid w:val="00FE346A"/>
    <w:rsid w:val="00FE3D03"/>
    <w:rsid w:val="00FE3DD3"/>
    <w:rsid w:val="00FE48DD"/>
    <w:rsid w:val="00FE4CC1"/>
    <w:rsid w:val="00FE5010"/>
    <w:rsid w:val="00FE64B4"/>
    <w:rsid w:val="00FE6B89"/>
    <w:rsid w:val="00FE751C"/>
    <w:rsid w:val="00FE7DAC"/>
    <w:rsid w:val="00FF0B71"/>
    <w:rsid w:val="00FF0C28"/>
    <w:rsid w:val="00FF1141"/>
    <w:rsid w:val="00FF1AB0"/>
    <w:rsid w:val="00FF29F6"/>
    <w:rsid w:val="00FF314C"/>
    <w:rsid w:val="00FF31E5"/>
    <w:rsid w:val="00FF324B"/>
    <w:rsid w:val="00FF3ADA"/>
    <w:rsid w:val="00FF44D4"/>
    <w:rsid w:val="00FF48D1"/>
    <w:rsid w:val="00FF69A6"/>
    <w:rsid w:val="00FF6F24"/>
    <w:rsid w:val="00FF709D"/>
    <w:rsid w:val="00FF7A84"/>
    <w:rsid w:val="00FF7CF6"/>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E0"/>
  </w:style>
  <w:style w:type="paragraph" w:styleId="1">
    <w:name w:val="heading 1"/>
    <w:basedOn w:val="a"/>
    <w:next w:val="a"/>
    <w:link w:val="10"/>
    <w:uiPriority w:val="9"/>
    <w:qFormat/>
    <w:rsid w:val="002A7C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7C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507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459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7C4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A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A7C4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A7C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C40"/>
    <w:rPr>
      <w:rFonts w:ascii="Tahoma" w:hAnsi="Tahoma" w:cs="Tahoma"/>
      <w:sz w:val="16"/>
      <w:szCs w:val="16"/>
    </w:rPr>
  </w:style>
  <w:style w:type="character" w:customStyle="1" w:styleId="hps">
    <w:name w:val="hps"/>
    <w:basedOn w:val="a0"/>
    <w:rsid w:val="002A7C40"/>
  </w:style>
  <w:style w:type="paragraph" w:styleId="a6">
    <w:name w:val="header"/>
    <w:basedOn w:val="a"/>
    <w:link w:val="a7"/>
    <w:uiPriority w:val="99"/>
    <w:unhideWhenUsed/>
    <w:rsid w:val="00E21D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D90"/>
  </w:style>
  <w:style w:type="paragraph" w:styleId="a8">
    <w:name w:val="footer"/>
    <w:basedOn w:val="a"/>
    <w:link w:val="a9"/>
    <w:uiPriority w:val="99"/>
    <w:unhideWhenUsed/>
    <w:rsid w:val="00E21D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D90"/>
  </w:style>
  <w:style w:type="character" w:customStyle="1" w:styleId="40">
    <w:name w:val="Заголовок 4 Знак"/>
    <w:basedOn w:val="a0"/>
    <w:link w:val="4"/>
    <w:uiPriority w:val="9"/>
    <w:rsid w:val="00B0459F"/>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semiHidden/>
    <w:rsid w:val="00850782"/>
    <w:rPr>
      <w:rFonts w:asciiTheme="majorHAnsi" w:eastAsiaTheme="majorEastAsia" w:hAnsiTheme="majorHAnsi" w:cstheme="majorBidi"/>
      <w:b/>
      <w:bCs/>
      <w:color w:val="4F81BD" w:themeColor="accent1"/>
    </w:rPr>
  </w:style>
  <w:style w:type="character" w:styleId="aa">
    <w:name w:val="Strong"/>
    <w:basedOn w:val="a0"/>
    <w:uiPriority w:val="22"/>
    <w:qFormat/>
    <w:rsid w:val="00850782"/>
    <w:rPr>
      <w:b/>
      <w:bCs/>
    </w:rPr>
  </w:style>
  <w:style w:type="paragraph" w:customStyle="1" w:styleId="text">
    <w:name w:val="text"/>
    <w:basedOn w:val="a"/>
    <w:rsid w:val="0085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850782"/>
    <w:rPr>
      <w:i/>
      <w:iCs/>
    </w:rPr>
  </w:style>
  <w:style w:type="character" w:customStyle="1" w:styleId="text1">
    <w:name w:val="text1"/>
    <w:basedOn w:val="a0"/>
    <w:rsid w:val="00850782"/>
  </w:style>
  <w:style w:type="paragraph" w:styleId="ac">
    <w:name w:val="List Paragraph"/>
    <w:basedOn w:val="a"/>
    <w:uiPriority w:val="34"/>
    <w:qFormat/>
    <w:rsid w:val="0042213A"/>
    <w:pPr>
      <w:ind w:left="720"/>
      <w:contextualSpacing/>
    </w:pPr>
  </w:style>
  <w:style w:type="character" w:styleId="ad">
    <w:name w:val="Hyperlink"/>
    <w:basedOn w:val="a0"/>
    <w:uiPriority w:val="99"/>
    <w:semiHidden/>
    <w:unhideWhenUsed/>
    <w:rsid w:val="005F1723"/>
    <w:rPr>
      <w:color w:val="0000FF"/>
      <w:u w:val="single"/>
    </w:rPr>
  </w:style>
  <w:style w:type="character" w:customStyle="1" w:styleId="category-button">
    <w:name w:val="category-button"/>
    <w:basedOn w:val="a0"/>
    <w:rsid w:val="004C4929"/>
  </w:style>
  <w:style w:type="character" w:customStyle="1" w:styleId="posted-on">
    <w:name w:val="posted-on"/>
    <w:basedOn w:val="a0"/>
    <w:rsid w:val="004C4929"/>
  </w:style>
  <w:style w:type="character" w:customStyle="1" w:styleId="comments-link">
    <w:name w:val="comments-link"/>
    <w:basedOn w:val="a0"/>
    <w:rsid w:val="004C4929"/>
  </w:style>
  <w:style w:type="paragraph" w:customStyle="1" w:styleId="toctitle">
    <w:name w:val="toc_title"/>
    <w:basedOn w:val="a"/>
    <w:rsid w:val="004C4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C4929"/>
  </w:style>
  <w:style w:type="paragraph" w:customStyle="1" w:styleId="paragraph">
    <w:name w:val="paragraph"/>
    <w:basedOn w:val="a"/>
    <w:rsid w:val="00740C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815248">
      <w:bodyDiv w:val="1"/>
      <w:marLeft w:val="0"/>
      <w:marRight w:val="0"/>
      <w:marTop w:val="0"/>
      <w:marBottom w:val="0"/>
      <w:divBdr>
        <w:top w:val="none" w:sz="0" w:space="0" w:color="auto"/>
        <w:left w:val="none" w:sz="0" w:space="0" w:color="auto"/>
        <w:bottom w:val="none" w:sz="0" w:space="0" w:color="auto"/>
        <w:right w:val="none" w:sz="0" w:space="0" w:color="auto"/>
      </w:divBdr>
    </w:div>
    <w:div w:id="86734376">
      <w:bodyDiv w:val="1"/>
      <w:marLeft w:val="0"/>
      <w:marRight w:val="0"/>
      <w:marTop w:val="0"/>
      <w:marBottom w:val="0"/>
      <w:divBdr>
        <w:top w:val="none" w:sz="0" w:space="0" w:color="auto"/>
        <w:left w:val="none" w:sz="0" w:space="0" w:color="auto"/>
        <w:bottom w:val="none" w:sz="0" w:space="0" w:color="auto"/>
        <w:right w:val="none" w:sz="0" w:space="0" w:color="auto"/>
      </w:divBdr>
    </w:div>
    <w:div w:id="87194493">
      <w:bodyDiv w:val="1"/>
      <w:marLeft w:val="0"/>
      <w:marRight w:val="0"/>
      <w:marTop w:val="0"/>
      <w:marBottom w:val="0"/>
      <w:divBdr>
        <w:top w:val="none" w:sz="0" w:space="0" w:color="auto"/>
        <w:left w:val="none" w:sz="0" w:space="0" w:color="auto"/>
        <w:bottom w:val="none" w:sz="0" w:space="0" w:color="auto"/>
        <w:right w:val="none" w:sz="0" w:space="0" w:color="auto"/>
      </w:divBdr>
    </w:div>
    <w:div w:id="107510173">
      <w:bodyDiv w:val="1"/>
      <w:marLeft w:val="0"/>
      <w:marRight w:val="0"/>
      <w:marTop w:val="0"/>
      <w:marBottom w:val="0"/>
      <w:divBdr>
        <w:top w:val="none" w:sz="0" w:space="0" w:color="auto"/>
        <w:left w:val="none" w:sz="0" w:space="0" w:color="auto"/>
        <w:bottom w:val="none" w:sz="0" w:space="0" w:color="auto"/>
        <w:right w:val="none" w:sz="0" w:space="0" w:color="auto"/>
      </w:divBdr>
    </w:div>
    <w:div w:id="159783744">
      <w:bodyDiv w:val="1"/>
      <w:marLeft w:val="0"/>
      <w:marRight w:val="0"/>
      <w:marTop w:val="0"/>
      <w:marBottom w:val="0"/>
      <w:divBdr>
        <w:top w:val="none" w:sz="0" w:space="0" w:color="auto"/>
        <w:left w:val="none" w:sz="0" w:space="0" w:color="auto"/>
        <w:bottom w:val="none" w:sz="0" w:space="0" w:color="auto"/>
        <w:right w:val="none" w:sz="0" w:space="0" w:color="auto"/>
      </w:divBdr>
    </w:div>
    <w:div w:id="169607833">
      <w:bodyDiv w:val="1"/>
      <w:marLeft w:val="0"/>
      <w:marRight w:val="0"/>
      <w:marTop w:val="0"/>
      <w:marBottom w:val="0"/>
      <w:divBdr>
        <w:top w:val="none" w:sz="0" w:space="0" w:color="auto"/>
        <w:left w:val="none" w:sz="0" w:space="0" w:color="auto"/>
        <w:bottom w:val="none" w:sz="0" w:space="0" w:color="auto"/>
        <w:right w:val="none" w:sz="0" w:space="0" w:color="auto"/>
      </w:divBdr>
      <w:divsChild>
        <w:div w:id="978265002">
          <w:marLeft w:val="0"/>
          <w:marRight w:val="0"/>
          <w:marTop w:val="0"/>
          <w:marBottom w:val="0"/>
          <w:divBdr>
            <w:top w:val="none" w:sz="0" w:space="0" w:color="auto"/>
            <w:left w:val="none" w:sz="0" w:space="0" w:color="auto"/>
            <w:bottom w:val="none" w:sz="0" w:space="0" w:color="auto"/>
            <w:right w:val="none" w:sz="0" w:space="0" w:color="auto"/>
          </w:divBdr>
        </w:div>
        <w:div w:id="1047029046">
          <w:marLeft w:val="0"/>
          <w:marRight w:val="0"/>
          <w:marTop w:val="0"/>
          <w:marBottom w:val="0"/>
          <w:divBdr>
            <w:top w:val="none" w:sz="0" w:space="0" w:color="auto"/>
            <w:left w:val="none" w:sz="0" w:space="0" w:color="auto"/>
            <w:bottom w:val="none" w:sz="0" w:space="0" w:color="auto"/>
            <w:right w:val="none" w:sz="0" w:space="0" w:color="auto"/>
          </w:divBdr>
        </w:div>
        <w:div w:id="1447651365">
          <w:marLeft w:val="0"/>
          <w:marRight w:val="0"/>
          <w:marTop w:val="0"/>
          <w:marBottom w:val="0"/>
          <w:divBdr>
            <w:top w:val="none" w:sz="0" w:space="0" w:color="auto"/>
            <w:left w:val="none" w:sz="0" w:space="0" w:color="auto"/>
            <w:bottom w:val="none" w:sz="0" w:space="0" w:color="auto"/>
            <w:right w:val="none" w:sz="0" w:space="0" w:color="auto"/>
          </w:divBdr>
          <w:divsChild>
            <w:div w:id="491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1207">
      <w:bodyDiv w:val="1"/>
      <w:marLeft w:val="0"/>
      <w:marRight w:val="0"/>
      <w:marTop w:val="0"/>
      <w:marBottom w:val="0"/>
      <w:divBdr>
        <w:top w:val="none" w:sz="0" w:space="0" w:color="auto"/>
        <w:left w:val="none" w:sz="0" w:space="0" w:color="auto"/>
        <w:bottom w:val="none" w:sz="0" w:space="0" w:color="auto"/>
        <w:right w:val="none" w:sz="0" w:space="0" w:color="auto"/>
      </w:divBdr>
    </w:div>
    <w:div w:id="213397171">
      <w:bodyDiv w:val="1"/>
      <w:marLeft w:val="0"/>
      <w:marRight w:val="0"/>
      <w:marTop w:val="0"/>
      <w:marBottom w:val="0"/>
      <w:divBdr>
        <w:top w:val="none" w:sz="0" w:space="0" w:color="auto"/>
        <w:left w:val="none" w:sz="0" w:space="0" w:color="auto"/>
        <w:bottom w:val="none" w:sz="0" w:space="0" w:color="auto"/>
        <w:right w:val="none" w:sz="0" w:space="0" w:color="auto"/>
      </w:divBdr>
    </w:div>
    <w:div w:id="222177130">
      <w:bodyDiv w:val="1"/>
      <w:marLeft w:val="0"/>
      <w:marRight w:val="0"/>
      <w:marTop w:val="0"/>
      <w:marBottom w:val="0"/>
      <w:divBdr>
        <w:top w:val="none" w:sz="0" w:space="0" w:color="auto"/>
        <w:left w:val="none" w:sz="0" w:space="0" w:color="auto"/>
        <w:bottom w:val="none" w:sz="0" w:space="0" w:color="auto"/>
        <w:right w:val="none" w:sz="0" w:space="0" w:color="auto"/>
      </w:divBdr>
    </w:div>
    <w:div w:id="261886848">
      <w:bodyDiv w:val="1"/>
      <w:marLeft w:val="0"/>
      <w:marRight w:val="0"/>
      <w:marTop w:val="0"/>
      <w:marBottom w:val="0"/>
      <w:divBdr>
        <w:top w:val="none" w:sz="0" w:space="0" w:color="auto"/>
        <w:left w:val="none" w:sz="0" w:space="0" w:color="auto"/>
        <w:bottom w:val="none" w:sz="0" w:space="0" w:color="auto"/>
        <w:right w:val="none" w:sz="0" w:space="0" w:color="auto"/>
      </w:divBdr>
    </w:div>
    <w:div w:id="283661950">
      <w:bodyDiv w:val="1"/>
      <w:marLeft w:val="0"/>
      <w:marRight w:val="0"/>
      <w:marTop w:val="0"/>
      <w:marBottom w:val="0"/>
      <w:divBdr>
        <w:top w:val="none" w:sz="0" w:space="0" w:color="auto"/>
        <w:left w:val="none" w:sz="0" w:space="0" w:color="auto"/>
        <w:bottom w:val="none" w:sz="0" w:space="0" w:color="auto"/>
        <w:right w:val="none" w:sz="0" w:space="0" w:color="auto"/>
      </w:divBdr>
    </w:div>
    <w:div w:id="330329254">
      <w:bodyDiv w:val="1"/>
      <w:marLeft w:val="0"/>
      <w:marRight w:val="0"/>
      <w:marTop w:val="0"/>
      <w:marBottom w:val="0"/>
      <w:divBdr>
        <w:top w:val="none" w:sz="0" w:space="0" w:color="auto"/>
        <w:left w:val="none" w:sz="0" w:space="0" w:color="auto"/>
        <w:bottom w:val="none" w:sz="0" w:space="0" w:color="auto"/>
        <w:right w:val="none" w:sz="0" w:space="0" w:color="auto"/>
      </w:divBdr>
    </w:div>
    <w:div w:id="355351233">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32620485">
      <w:bodyDiv w:val="1"/>
      <w:marLeft w:val="0"/>
      <w:marRight w:val="0"/>
      <w:marTop w:val="0"/>
      <w:marBottom w:val="0"/>
      <w:divBdr>
        <w:top w:val="none" w:sz="0" w:space="0" w:color="auto"/>
        <w:left w:val="none" w:sz="0" w:space="0" w:color="auto"/>
        <w:bottom w:val="none" w:sz="0" w:space="0" w:color="auto"/>
        <w:right w:val="none" w:sz="0" w:space="0" w:color="auto"/>
      </w:divBdr>
    </w:div>
    <w:div w:id="552275332">
      <w:bodyDiv w:val="1"/>
      <w:marLeft w:val="0"/>
      <w:marRight w:val="0"/>
      <w:marTop w:val="0"/>
      <w:marBottom w:val="0"/>
      <w:divBdr>
        <w:top w:val="none" w:sz="0" w:space="0" w:color="auto"/>
        <w:left w:val="none" w:sz="0" w:space="0" w:color="auto"/>
        <w:bottom w:val="none" w:sz="0" w:space="0" w:color="auto"/>
        <w:right w:val="none" w:sz="0" w:space="0" w:color="auto"/>
      </w:divBdr>
    </w:div>
    <w:div w:id="564030594">
      <w:bodyDiv w:val="1"/>
      <w:marLeft w:val="0"/>
      <w:marRight w:val="0"/>
      <w:marTop w:val="0"/>
      <w:marBottom w:val="0"/>
      <w:divBdr>
        <w:top w:val="none" w:sz="0" w:space="0" w:color="auto"/>
        <w:left w:val="none" w:sz="0" w:space="0" w:color="auto"/>
        <w:bottom w:val="none" w:sz="0" w:space="0" w:color="auto"/>
        <w:right w:val="none" w:sz="0" w:space="0" w:color="auto"/>
      </w:divBdr>
      <w:divsChild>
        <w:div w:id="923874867">
          <w:marLeft w:val="0"/>
          <w:marRight w:val="0"/>
          <w:marTop w:val="0"/>
          <w:marBottom w:val="0"/>
          <w:divBdr>
            <w:top w:val="none" w:sz="0" w:space="0" w:color="auto"/>
            <w:left w:val="none" w:sz="0" w:space="0" w:color="auto"/>
            <w:bottom w:val="none" w:sz="0" w:space="0" w:color="auto"/>
            <w:right w:val="none" w:sz="0" w:space="0" w:color="auto"/>
          </w:divBdr>
        </w:div>
      </w:divsChild>
    </w:div>
    <w:div w:id="604120677">
      <w:bodyDiv w:val="1"/>
      <w:marLeft w:val="0"/>
      <w:marRight w:val="0"/>
      <w:marTop w:val="0"/>
      <w:marBottom w:val="0"/>
      <w:divBdr>
        <w:top w:val="none" w:sz="0" w:space="0" w:color="auto"/>
        <w:left w:val="none" w:sz="0" w:space="0" w:color="auto"/>
        <w:bottom w:val="none" w:sz="0" w:space="0" w:color="auto"/>
        <w:right w:val="none" w:sz="0" w:space="0" w:color="auto"/>
      </w:divBdr>
    </w:div>
    <w:div w:id="623930752">
      <w:bodyDiv w:val="1"/>
      <w:marLeft w:val="0"/>
      <w:marRight w:val="0"/>
      <w:marTop w:val="0"/>
      <w:marBottom w:val="0"/>
      <w:divBdr>
        <w:top w:val="none" w:sz="0" w:space="0" w:color="auto"/>
        <w:left w:val="none" w:sz="0" w:space="0" w:color="auto"/>
        <w:bottom w:val="none" w:sz="0" w:space="0" w:color="auto"/>
        <w:right w:val="none" w:sz="0" w:space="0" w:color="auto"/>
      </w:divBdr>
    </w:div>
    <w:div w:id="744062862">
      <w:bodyDiv w:val="1"/>
      <w:marLeft w:val="0"/>
      <w:marRight w:val="0"/>
      <w:marTop w:val="0"/>
      <w:marBottom w:val="0"/>
      <w:divBdr>
        <w:top w:val="none" w:sz="0" w:space="0" w:color="auto"/>
        <w:left w:val="none" w:sz="0" w:space="0" w:color="auto"/>
        <w:bottom w:val="none" w:sz="0" w:space="0" w:color="auto"/>
        <w:right w:val="none" w:sz="0" w:space="0" w:color="auto"/>
      </w:divBdr>
    </w:div>
    <w:div w:id="767893584">
      <w:bodyDiv w:val="1"/>
      <w:marLeft w:val="0"/>
      <w:marRight w:val="0"/>
      <w:marTop w:val="0"/>
      <w:marBottom w:val="0"/>
      <w:divBdr>
        <w:top w:val="none" w:sz="0" w:space="0" w:color="auto"/>
        <w:left w:val="none" w:sz="0" w:space="0" w:color="auto"/>
        <w:bottom w:val="none" w:sz="0" w:space="0" w:color="auto"/>
        <w:right w:val="none" w:sz="0" w:space="0" w:color="auto"/>
      </w:divBdr>
    </w:div>
    <w:div w:id="850679710">
      <w:bodyDiv w:val="1"/>
      <w:marLeft w:val="0"/>
      <w:marRight w:val="0"/>
      <w:marTop w:val="0"/>
      <w:marBottom w:val="0"/>
      <w:divBdr>
        <w:top w:val="none" w:sz="0" w:space="0" w:color="auto"/>
        <w:left w:val="none" w:sz="0" w:space="0" w:color="auto"/>
        <w:bottom w:val="none" w:sz="0" w:space="0" w:color="auto"/>
        <w:right w:val="none" w:sz="0" w:space="0" w:color="auto"/>
      </w:divBdr>
    </w:div>
    <w:div w:id="853954248">
      <w:bodyDiv w:val="1"/>
      <w:marLeft w:val="0"/>
      <w:marRight w:val="0"/>
      <w:marTop w:val="0"/>
      <w:marBottom w:val="0"/>
      <w:divBdr>
        <w:top w:val="none" w:sz="0" w:space="0" w:color="auto"/>
        <w:left w:val="none" w:sz="0" w:space="0" w:color="auto"/>
        <w:bottom w:val="none" w:sz="0" w:space="0" w:color="auto"/>
        <w:right w:val="none" w:sz="0" w:space="0" w:color="auto"/>
      </w:divBdr>
    </w:div>
    <w:div w:id="924844854">
      <w:bodyDiv w:val="1"/>
      <w:marLeft w:val="0"/>
      <w:marRight w:val="0"/>
      <w:marTop w:val="0"/>
      <w:marBottom w:val="0"/>
      <w:divBdr>
        <w:top w:val="none" w:sz="0" w:space="0" w:color="auto"/>
        <w:left w:val="none" w:sz="0" w:space="0" w:color="auto"/>
        <w:bottom w:val="none" w:sz="0" w:space="0" w:color="auto"/>
        <w:right w:val="none" w:sz="0" w:space="0" w:color="auto"/>
      </w:divBdr>
    </w:div>
    <w:div w:id="997999894">
      <w:bodyDiv w:val="1"/>
      <w:marLeft w:val="0"/>
      <w:marRight w:val="0"/>
      <w:marTop w:val="0"/>
      <w:marBottom w:val="0"/>
      <w:divBdr>
        <w:top w:val="none" w:sz="0" w:space="0" w:color="auto"/>
        <w:left w:val="none" w:sz="0" w:space="0" w:color="auto"/>
        <w:bottom w:val="none" w:sz="0" w:space="0" w:color="auto"/>
        <w:right w:val="none" w:sz="0" w:space="0" w:color="auto"/>
      </w:divBdr>
    </w:div>
    <w:div w:id="1018702323">
      <w:bodyDiv w:val="1"/>
      <w:marLeft w:val="0"/>
      <w:marRight w:val="0"/>
      <w:marTop w:val="0"/>
      <w:marBottom w:val="0"/>
      <w:divBdr>
        <w:top w:val="none" w:sz="0" w:space="0" w:color="auto"/>
        <w:left w:val="none" w:sz="0" w:space="0" w:color="auto"/>
        <w:bottom w:val="none" w:sz="0" w:space="0" w:color="auto"/>
        <w:right w:val="none" w:sz="0" w:space="0" w:color="auto"/>
      </w:divBdr>
    </w:div>
    <w:div w:id="1023047738">
      <w:bodyDiv w:val="1"/>
      <w:marLeft w:val="0"/>
      <w:marRight w:val="0"/>
      <w:marTop w:val="0"/>
      <w:marBottom w:val="0"/>
      <w:divBdr>
        <w:top w:val="none" w:sz="0" w:space="0" w:color="auto"/>
        <w:left w:val="none" w:sz="0" w:space="0" w:color="auto"/>
        <w:bottom w:val="none" w:sz="0" w:space="0" w:color="auto"/>
        <w:right w:val="none" w:sz="0" w:space="0" w:color="auto"/>
      </w:divBdr>
    </w:div>
    <w:div w:id="1083530031">
      <w:bodyDiv w:val="1"/>
      <w:marLeft w:val="0"/>
      <w:marRight w:val="0"/>
      <w:marTop w:val="0"/>
      <w:marBottom w:val="0"/>
      <w:divBdr>
        <w:top w:val="none" w:sz="0" w:space="0" w:color="auto"/>
        <w:left w:val="none" w:sz="0" w:space="0" w:color="auto"/>
        <w:bottom w:val="none" w:sz="0" w:space="0" w:color="auto"/>
        <w:right w:val="none" w:sz="0" w:space="0" w:color="auto"/>
      </w:divBdr>
    </w:div>
    <w:div w:id="1124540725">
      <w:bodyDiv w:val="1"/>
      <w:marLeft w:val="0"/>
      <w:marRight w:val="0"/>
      <w:marTop w:val="0"/>
      <w:marBottom w:val="0"/>
      <w:divBdr>
        <w:top w:val="none" w:sz="0" w:space="0" w:color="auto"/>
        <w:left w:val="none" w:sz="0" w:space="0" w:color="auto"/>
        <w:bottom w:val="none" w:sz="0" w:space="0" w:color="auto"/>
        <w:right w:val="none" w:sz="0" w:space="0" w:color="auto"/>
      </w:divBdr>
    </w:div>
    <w:div w:id="1127771254">
      <w:bodyDiv w:val="1"/>
      <w:marLeft w:val="0"/>
      <w:marRight w:val="0"/>
      <w:marTop w:val="0"/>
      <w:marBottom w:val="0"/>
      <w:divBdr>
        <w:top w:val="none" w:sz="0" w:space="0" w:color="auto"/>
        <w:left w:val="none" w:sz="0" w:space="0" w:color="auto"/>
        <w:bottom w:val="none" w:sz="0" w:space="0" w:color="auto"/>
        <w:right w:val="none" w:sz="0" w:space="0" w:color="auto"/>
      </w:divBdr>
    </w:div>
    <w:div w:id="1188131817">
      <w:bodyDiv w:val="1"/>
      <w:marLeft w:val="0"/>
      <w:marRight w:val="0"/>
      <w:marTop w:val="0"/>
      <w:marBottom w:val="0"/>
      <w:divBdr>
        <w:top w:val="none" w:sz="0" w:space="0" w:color="auto"/>
        <w:left w:val="none" w:sz="0" w:space="0" w:color="auto"/>
        <w:bottom w:val="none" w:sz="0" w:space="0" w:color="auto"/>
        <w:right w:val="none" w:sz="0" w:space="0" w:color="auto"/>
      </w:divBdr>
    </w:div>
    <w:div w:id="1199198513">
      <w:bodyDiv w:val="1"/>
      <w:marLeft w:val="0"/>
      <w:marRight w:val="0"/>
      <w:marTop w:val="0"/>
      <w:marBottom w:val="0"/>
      <w:divBdr>
        <w:top w:val="none" w:sz="0" w:space="0" w:color="auto"/>
        <w:left w:val="none" w:sz="0" w:space="0" w:color="auto"/>
        <w:bottom w:val="none" w:sz="0" w:space="0" w:color="auto"/>
        <w:right w:val="none" w:sz="0" w:space="0" w:color="auto"/>
      </w:divBdr>
    </w:div>
    <w:div w:id="1199977292">
      <w:bodyDiv w:val="1"/>
      <w:marLeft w:val="0"/>
      <w:marRight w:val="0"/>
      <w:marTop w:val="0"/>
      <w:marBottom w:val="0"/>
      <w:divBdr>
        <w:top w:val="none" w:sz="0" w:space="0" w:color="auto"/>
        <w:left w:val="none" w:sz="0" w:space="0" w:color="auto"/>
        <w:bottom w:val="none" w:sz="0" w:space="0" w:color="auto"/>
        <w:right w:val="none" w:sz="0" w:space="0" w:color="auto"/>
      </w:divBdr>
    </w:div>
    <w:div w:id="1252009646">
      <w:bodyDiv w:val="1"/>
      <w:marLeft w:val="0"/>
      <w:marRight w:val="0"/>
      <w:marTop w:val="0"/>
      <w:marBottom w:val="0"/>
      <w:divBdr>
        <w:top w:val="none" w:sz="0" w:space="0" w:color="auto"/>
        <w:left w:val="none" w:sz="0" w:space="0" w:color="auto"/>
        <w:bottom w:val="none" w:sz="0" w:space="0" w:color="auto"/>
        <w:right w:val="none" w:sz="0" w:space="0" w:color="auto"/>
      </w:divBdr>
    </w:div>
    <w:div w:id="1311787705">
      <w:bodyDiv w:val="1"/>
      <w:marLeft w:val="0"/>
      <w:marRight w:val="0"/>
      <w:marTop w:val="0"/>
      <w:marBottom w:val="0"/>
      <w:divBdr>
        <w:top w:val="none" w:sz="0" w:space="0" w:color="auto"/>
        <w:left w:val="none" w:sz="0" w:space="0" w:color="auto"/>
        <w:bottom w:val="none" w:sz="0" w:space="0" w:color="auto"/>
        <w:right w:val="none" w:sz="0" w:space="0" w:color="auto"/>
      </w:divBdr>
    </w:div>
    <w:div w:id="1322394515">
      <w:bodyDiv w:val="1"/>
      <w:marLeft w:val="0"/>
      <w:marRight w:val="0"/>
      <w:marTop w:val="0"/>
      <w:marBottom w:val="0"/>
      <w:divBdr>
        <w:top w:val="none" w:sz="0" w:space="0" w:color="auto"/>
        <w:left w:val="none" w:sz="0" w:space="0" w:color="auto"/>
        <w:bottom w:val="none" w:sz="0" w:space="0" w:color="auto"/>
        <w:right w:val="none" w:sz="0" w:space="0" w:color="auto"/>
      </w:divBdr>
    </w:div>
    <w:div w:id="1331954299">
      <w:bodyDiv w:val="1"/>
      <w:marLeft w:val="0"/>
      <w:marRight w:val="0"/>
      <w:marTop w:val="0"/>
      <w:marBottom w:val="0"/>
      <w:divBdr>
        <w:top w:val="none" w:sz="0" w:space="0" w:color="auto"/>
        <w:left w:val="none" w:sz="0" w:space="0" w:color="auto"/>
        <w:bottom w:val="none" w:sz="0" w:space="0" w:color="auto"/>
        <w:right w:val="none" w:sz="0" w:space="0" w:color="auto"/>
      </w:divBdr>
    </w:div>
    <w:div w:id="1355034108">
      <w:bodyDiv w:val="1"/>
      <w:marLeft w:val="0"/>
      <w:marRight w:val="0"/>
      <w:marTop w:val="0"/>
      <w:marBottom w:val="0"/>
      <w:divBdr>
        <w:top w:val="none" w:sz="0" w:space="0" w:color="auto"/>
        <w:left w:val="none" w:sz="0" w:space="0" w:color="auto"/>
        <w:bottom w:val="none" w:sz="0" w:space="0" w:color="auto"/>
        <w:right w:val="none" w:sz="0" w:space="0" w:color="auto"/>
      </w:divBdr>
    </w:div>
    <w:div w:id="1386636295">
      <w:bodyDiv w:val="1"/>
      <w:marLeft w:val="0"/>
      <w:marRight w:val="0"/>
      <w:marTop w:val="0"/>
      <w:marBottom w:val="0"/>
      <w:divBdr>
        <w:top w:val="none" w:sz="0" w:space="0" w:color="auto"/>
        <w:left w:val="none" w:sz="0" w:space="0" w:color="auto"/>
        <w:bottom w:val="none" w:sz="0" w:space="0" w:color="auto"/>
        <w:right w:val="none" w:sz="0" w:space="0" w:color="auto"/>
      </w:divBdr>
    </w:div>
    <w:div w:id="1446919764">
      <w:bodyDiv w:val="1"/>
      <w:marLeft w:val="0"/>
      <w:marRight w:val="0"/>
      <w:marTop w:val="0"/>
      <w:marBottom w:val="0"/>
      <w:divBdr>
        <w:top w:val="none" w:sz="0" w:space="0" w:color="auto"/>
        <w:left w:val="none" w:sz="0" w:space="0" w:color="auto"/>
        <w:bottom w:val="none" w:sz="0" w:space="0" w:color="auto"/>
        <w:right w:val="none" w:sz="0" w:space="0" w:color="auto"/>
      </w:divBdr>
      <w:divsChild>
        <w:div w:id="1533688902">
          <w:marLeft w:val="0"/>
          <w:marRight w:val="0"/>
          <w:marTop w:val="100"/>
          <w:marBottom w:val="100"/>
          <w:divBdr>
            <w:top w:val="none" w:sz="0" w:space="0" w:color="auto"/>
            <w:left w:val="none" w:sz="0" w:space="0" w:color="auto"/>
            <w:bottom w:val="none" w:sz="0" w:space="0" w:color="auto"/>
            <w:right w:val="none" w:sz="0" w:space="0" w:color="auto"/>
          </w:divBdr>
          <w:divsChild>
            <w:div w:id="1731226290">
              <w:marLeft w:val="0"/>
              <w:marRight w:val="0"/>
              <w:marTop w:val="0"/>
              <w:marBottom w:val="0"/>
              <w:divBdr>
                <w:top w:val="none" w:sz="0" w:space="0" w:color="auto"/>
                <w:left w:val="none" w:sz="0" w:space="0" w:color="auto"/>
                <w:bottom w:val="none" w:sz="0" w:space="0" w:color="auto"/>
                <w:right w:val="none" w:sz="0" w:space="0" w:color="auto"/>
              </w:divBdr>
            </w:div>
          </w:divsChild>
        </w:div>
        <w:div w:id="111024877">
          <w:marLeft w:val="0"/>
          <w:marRight w:val="0"/>
          <w:marTop w:val="0"/>
          <w:marBottom w:val="0"/>
          <w:divBdr>
            <w:top w:val="none" w:sz="0" w:space="0" w:color="auto"/>
            <w:left w:val="none" w:sz="0" w:space="0" w:color="auto"/>
            <w:bottom w:val="none" w:sz="0" w:space="0" w:color="auto"/>
            <w:right w:val="none" w:sz="0" w:space="0" w:color="auto"/>
          </w:divBdr>
        </w:div>
      </w:divsChild>
    </w:div>
    <w:div w:id="1544245150">
      <w:bodyDiv w:val="1"/>
      <w:marLeft w:val="0"/>
      <w:marRight w:val="0"/>
      <w:marTop w:val="0"/>
      <w:marBottom w:val="0"/>
      <w:divBdr>
        <w:top w:val="none" w:sz="0" w:space="0" w:color="auto"/>
        <w:left w:val="none" w:sz="0" w:space="0" w:color="auto"/>
        <w:bottom w:val="none" w:sz="0" w:space="0" w:color="auto"/>
        <w:right w:val="none" w:sz="0" w:space="0" w:color="auto"/>
      </w:divBdr>
    </w:div>
    <w:div w:id="1650867150">
      <w:bodyDiv w:val="1"/>
      <w:marLeft w:val="0"/>
      <w:marRight w:val="0"/>
      <w:marTop w:val="0"/>
      <w:marBottom w:val="0"/>
      <w:divBdr>
        <w:top w:val="none" w:sz="0" w:space="0" w:color="auto"/>
        <w:left w:val="none" w:sz="0" w:space="0" w:color="auto"/>
        <w:bottom w:val="none" w:sz="0" w:space="0" w:color="auto"/>
        <w:right w:val="none" w:sz="0" w:space="0" w:color="auto"/>
      </w:divBdr>
    </w:div>
    <w:div w:id="1692875265">
      <w:bodyDiv w:val="1"/>
      <w:marLeft w:val="0"/>
      <w:marRight w:val="0"/>
      <w:marTop w:val="0"/>
      <w:marBottom w:val="0"/>
      <w:divBdr>
        <w:top w:val="none" w:sz="0" w:space="0" w:color="auto"/>
        <w:left w:val="none" w:sz="0" w:space="0" w:color="auto"/>
        <w:bottom w:val="none" w:sz="0" w:space="0" w:color="auto"/>
        <w:right w:val="none" w:sz="0" w:space="0" w:color="auto"/>
      </w:divBdr>
    </w:div>
    <w:div w:id="1776367535">
      <w:bodyDiv w:val="1"/>
      <w:marLeft w:val="0"/>
      <w:marRight w:val="0"/>
      <w:marTop w:val="0"/>
      <w:marBottom w:val="0"/>
      <w:divBdr>
        <w:top w:val="none" w:sz="0" w:space="0" w:color="auto"/>
        <w:left w:val="none" w:sz="0" w:space="0" w:color="auto"/>
        <w:bottom w:val="none" w:sz="0" w:space="0" w:color="auto"/>
        <w:right w:val="none" w:sz="0" w:space="0" w:color="auto"/>
      </w:divBdr>
    </w:div>
    <w:div w:id="1782914784">
      <w:bodyDiv w:val="1"/>
      <w:marLeft w:val="0"/>
      <w:marRight w:val="0"/>
      <w:marTop w:val="0"/>
      <w:marBottom w:val="0"/>
      <w:divBdr>
        <w:top w:val="none" w:sz="0" w:space="0" w:color="auto"/>
        <w:left w:val="none" w:sz="0" w:space="0" w:color="auto"/>
        <w:bottom w:val="none" w:sz="0" w:space="0" w:color="auto"/>
        <w:right w:val="none" w:sz="0" w:space="0" w:color="auto"/>
      </w:divBdr>
      <w:divsChild>
        <w:div w:id="964580415">
          <w:marLeft w:val="0"/>
          <w:marRight w:val="0"/>
          <w:marTop w:val="0"/>
          <w:marBottom w:val="0"/>
          <w:divBdr>
            <w:top w:val="none" w:sz="0" w:space="0" w:color="auto"/>
            <w:left w:val="none" w:sz="0" w:space="0" w:color="auto"/>
            <w:bottom w:val="none" w:sz="0" w:space="0" w:color="auto"/>
            <w:right w:val="none" w:sz="0" w:space="0" w:color="auto"/>
          </w:divBdr>
        </w:div>
        <w:div w:id="179055116">
          <w:marLeft w:val="0"/>
          <w:marRight w:val="0"/>
          <w:marTop w:val="0"/>
          <w:marBottom w:val="0"/>
          <w:divBdr>
            <w:top w:val="none" w:sz="0" w:space="0" w:color="auto"/>
            <w:left w:val="none" w:sz="0" w:space="0" w:color="auto"/>
            <w:bottom w:val="none" w:sz="0" w:space="0" w:color="auto"/>
            <w:right w:val="none" w:sz="0" w:space="0" w:color="auto"/>
          </w:divBdr>
        </w:div>
        <w:div w:id="869685121">
          <w:marLeft w:val="0"/>
          <w:marRight w:val="0"/>
          <w:marTop w:val="0"/>
          <w:marBottom w:val="0"/>
          <w:divBdr>
            <w:top w:val="none" w:sz="0" w:space="0" w:color="auto"/>
            <w:left w:val="none" w:sz="0" w:space="0" w:color="auto"/>
            <w:bottom w:val="none" w:sz="0" w:space="0" w:color="auto"/>
            <w:right w:val="none" w:sz="0" w:space="0" w:color="auto"/>
          </w:divBdr>
        </w:div>
        <w:div w:id="70280835">
          <w:marLeft w:val="0"/>
          <w:marRight w:val="0"/>
          <w:marTop w:val="0"/>
          <w:marBottom w:val="0"/>
          <w:divBdr>
            <w:top w:val="none" w:sz="0" w:space="0" w:color="auto"/>
            <w:left w:val="none" w:sz="0" w:space="0" w:color="auto"/>
            <w:bottom w:val="none" w:sz="0" w:space="0" w:color="auto"/>
            <w:right w:val="none" w:sz="0" w:space="0" w:color="auto"/>
          </w:divBdr>
        </w:div>
      </w:divsChild>
    </w:div>
    <w:div w:id="1797334689">
      <w:bodyDiv w:val="1"/>
      <w:marLeft w:val="0"/>
      <w:marRight w:val="0"/>
      <w:marTop w:val="0"/>
      <w:marBottom w:val="0"/>
      <w:divBdr>
        <w:top w:val="none" w:sz="0" w:space="0" w:color="auto"/>
        <w:left w:val="none" w:sz="0" w:space="0" w:color="auto"/>
        <w:bottom w:val="none" w:sz="0" w:space="0" w:color="auto"/>
        <w:right w:val="none" w:sz="0" w:space="0" w:color="auto"/>
      </w:divBdr>
      <w:divsChild>
        <w:div w:id="1021394264">
          <w:marLeft w:val="0"/>
          <w:marRight w:val="0"/>
          <w:marTop w:val="0"/>
          <w:marBottom w:val="0"/>
          <w:divBdr>
            <w:top w:val="none" w:sz="0" w:space="0" w:color="auto"/>
            <w:left w:val="none" w:sz="0" w:space="0" w:color="auto"/>
            <w:bottom w:val="none" w:sz="0" w:space="0" w:color="auto"/>
            <w:right w:val="none" w:sz="0" w:space="0" w:color="auto"/>
          </w:divBdr>
        </w:div>
      </w:divsChild>
    </w:div>
    <w:div w:id="1800411745">
      <w:bodyDiv w:val="1"/>
      <w:marLeft w:val="0"/>
      <w:marRight w:val="0"/>
      <w:marTop w:val="0"/>
      <w:marBottom w:val="0"/>
      <w:divBdr>
        <w:top w:val="none" w:sz="0" w:space="0" w:color="auto"/>
        <w:left w:val="none" w:sz="0" w:space="0" w:color="auto"/>
        <w:bottom w:val="none" w:sz="0" w:space="0" w:color="auto"/>
        <w:right w:val="none" w:sz="0" w:space="0" w:color="auto"/>
      </w:divBdr>
    </w:div>
    <w:div w:id="1810629900">
      <w:bodyDiv w:val="1"/>
      <w:marLeft w:val="0"/>
      <w:marRight w:val="0"/>
      <w:marTop w:val="0"/>
      <w:marBottom w:val="0"/>
      <w:divBdr>
        <w:top w:val="none" w:sz="0" w:space="0" w:color="auto"/>
        <w:left w:val="none" w:sz="0" w:space="0" w:color="auto"/>
        <w:bottom w:val="none" w:sz="0" w:space="0" w:color="auto"/>
        <w:right w:val="none" w:sz="0" w:space="0" w:color="auto"/>
      </w:divBdr>
    </w:div>
    <w:div w:id="1846700846">
      <w:bodyDiv w:val="1"/>
      <w:marLeft w:val="0"/>
      <w:marRight w:val="0"/>
      <w:marTop w:val="0"/>
      <w:marBottom w:val="0"/>
      <w:divBdr>
        <w:top w:val="none" w:sz="0" w:space="0" w:color="auto"/>
        <w:left w:val="none" w:sz="0" w:space="0" w:color="auto"/>
        <w:bottom w:val="none" w:sz="0" w:space="0" w:color="auto"/>
        <w:right w:val="none" w:sz="0" w:space="0" w:color="auto"/>
      </w:divBdr>
    </w:div>
    <w:div w:id="2005009028">
      <w:bodyDiv w:val="1"/>
      <w:marLeft w:val="0"/>
      <w:marRight w:val="0"/>
      <w:marTop w:val="0"/>
      <w:marBottom w:val="0"/>
      <w:divBdr>
        <w:top w:val="none" w:sz="0" w:space="0" w:color="auto"/>
        <w:left w:val="none" w:sz="0" w:space="0" w:color="auto"/>
        <w:bottom w:val="none" w:sz="0" w:space="0" w:color="auto"/>
        <w:right w:val="none" w:sz="0" w:space="0" w:color="auto"/>
      </w:divBdr>
    </w:div>
    <w:div w:id="2009481751">
      <w:bodyDiv w:val="1"/>
      <w:marLeft w:val="0"/>
      <w:marRight w:val="0"/>
      <w:marTop w:val="0"/>
      <w:marBottom w:val="0"/>
      <w:divBdr>
        <w:top w:val="none" w:sz="0" w:space="0" w:color="auto"/>
        <w:left w:val="none" w:sz="0" w:space="0" w:color="auto"/>
        <w:bottom w:val="none" w:sz="0" w:space="0" w:color="auto"/>
        <w:right w:val="none" w:sz="0" w:space="0" w:color="auto"/>
      </w:divBdr>
      <w:divsChild>
        <w:div w:id="1242837148">
          <w:marLeft w:val="0"/>
          <w:marRight w:val="0"/>
          <w:marTop w:val="0"/>
          <w:marBottom w:val="0"/>
          <w:divBdr>
            <w:top w:val="none" w:sz="0" w:space="0" w:color="auto"/>
            <w:left w:val="none" w:sz="0" w:space="0" w:color="auto"/>
            <w:bottom w:val="none" w:sz="0" w:space="0" w:color="auto"/>
            <w:right w:val="none" w:sz="0" w:space="0" w:color="auto"/>
          </w:divBdr>
          <w:divsChild>
            <w:div w:id="1037703015">
              <w:marLeft w:val="0"/>
              <w:marRight w:val="0"/>
              <w:marTop w:val="0"/>
              <w:marBottom w:val="0"/>
              <w:divBdr>
                <w:top w:val="none" w:sz="0" w:space="0" w:color="auto"/>
                <w:left w:val="none" w:sz="0" w:space="0" w:color="auto"/>
                <w:bottom w:val="none" w:sz="0" w:space="0" w:color="auto"/>
                <w:right w:val="none" w:sz="0" w:space="0" w:color="auto"/>
              </w:divBdr>
              <w:divsChild>
                <w:div w:id="17667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0139">
      <w:bodyDiv w:val="1"/>
      <w:marLeft w:val="0"/>
      <w:marRight w:val="0"/>
      <w:marTop w:val="0"/>
      <w:marBottom w:val="0"/>
      <w:divBdr>
        <w:top w:val="none" w:sz="0" w:space="0" w:color="auto"/>
        <w:left w:val="none" w:sz="0" w:space="0" w:color="auto"/>
        <w:bottom w:val="none" w:sz="0" w:space="0" w:color="auto"/>
        <w:right w:val="none" w:sz="0" w:space="0" w:color="auto"/>
      </w:divBdr>
      <w:divsChild>
        <w:div w:id="1269120391">
          <w:marLeft w:val="0"/>
          <w:marRight w:val="0"/>
          <w:marTop w:val="0"/>
          <w:marBottom w:val="0"/>
          <w:divBdr>
            <w:top w:val="none" w:sz="0" w:space="0" w:color="auto"/>
            <w:left w:val="none" w:sz="0" w:space="0" w:color="auto"/>
            <w:bottom w:val="none" w:sz="0" w:space="0" w:color="auto"/>
            <w:right w:val="none" w:sz="0" w:space="0" w:color="auto"/>
          </w:divBdr>
          <w:divsChild>
            <w:div w:id="267854689">
              <w:marLeft w:val="0"/>
              <w:marRight w:val="0"/>
              <w:marTop w:val="0"/>
              <w:marBottom w:val="0"/>
              <w:divBdr>
                <w:top w:val="none" w:sz="0" w:space="0" w:color="auto"/>
                <w:left w:val="none" w:sz="0" w:space="0" w:color="auto"/>
                <w:bottom w:val="none" w:sz="0" w:space="0" w:color="auto"/>
                <w:right w:val="none" w:sz="0" w:space="0" w:color="auto"/>
              </w:divBdr>
              <w:divsChild>
                <w:div w:id="17596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453468" TargetMode="External"/><Relationship Id="rId13" Type="http://schemas.openxmlformats.org/officeDocument/2006/relationships/image" Target="media/image5.png"/><Relationship Id="rId18" Type="http://schemas.openxmlformats.org/officeDocument/2006/relationships/hyperlink" Target="https://vk.com/club20745346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iligrim081167@mail.ru"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10</Pages>
  <Words>2156</Words>
  <Characters>12293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dc:creator>
  <cp:lastModifiedBy>Seven</cp:lastModifiedBy>
  <cp:revision>89</cp:revision>
  <dcterms:created xsi:type="dcterms:W3CDTF">2017-11-18T18:09:00Z</dcterms:created>
  <dcterms:modified xsi:type="dcterms:W3CDTF">2021-10-29T11:09:00Z</dcterms:modified>
</cp:coreProperties>
</file>